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AF" w:rsidRPr="00D058AF" w:rsidRDefault="00D058AF" w:rsidP="00D058AF">
      <w:pPr>
        <w:pStyle w:val="ad"/>
        <w:tabs>
          <w:tab w:val="left" w:pos="3312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058AF">
        <w:rPr>
          <w:rFonts w:ascii="Times New Roman" w:hAnsi="Times New Roman" w:cs="Times New Roman"/>
          <w:bCs/>
          <w:sz w:val="28"/>
          <w:szCs w:val="28"/>
        </w:rPr>
        <w:tab/>
        <w:t>ПРОЕКТ</w:t>
      </w:r>
    </w:p>
    <w:p w:rsidR="004724A5" w:rsidRPr="00BF27D6" w:rsidRDefault="00BB4C58" w:rsidP="00197D5E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51D24" w:rsidRPr="00BF27D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</w:t>
      </w:r>
      <w:r w:rsidR="004724A5" w:rsidRPr="00BF27D6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4724A5" w:rsidRPr="00BF27D6" w:rsidRDefault="00451D24" w:rsidP="00197D5E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7D6">
        <w:rPr>
          <w:rFonts w:ascii="Times New Roman" w:hAnsi="Times New Roman" w:cs="Times New Roman"/>
          <w:b/>
          <w:bCs/>
          <w:sz w:val="28"/>
          <w:szCs w:val="28"/>
        </w:rPr>
        <w:t xml:space="preserve">ВОЛОСОВСКИЙ МУНИЦИПАЛЬНЫЙ </w:t>
      </w:r>
      <w:r w:rsidR="004724A5" w:rsidRPr="00BF27D6">
        <w:rPr>
          <w:rFonts w:ascii="Times New Roman" w:hAnsi="Times New Roman" w:cs="Times New Roman"/>
          <w:b/>
          <w:bCs/>
          <w:sz w:val="28"/>
          <w:szCs w:val="28"/>
        </w:rPr>
        <w:t>РАЙОН</w:t>
      </w:r>
    </w:p>
    <w:p w:rsidR="004724A5" w:rsidRPr="00BF27D6" w:rsidRDefault="00451D24" w:rsidP="00197D5E">
      <w:pPr>
        <w:jc w:val="center"/>
        <w:rPr>
          <w:b/>
          <w:bCs/>
          <w:sz w:val="28"/>
          <w:szCs w:val="28"/>
        </w:rPr>
      </w:pPr>
      <w:r w:rsidRPr="00BF27D6">
        <w:rPr>
          <w:b/>
          <w:bCs/>
          <w:sz w:val="28"/>
          <w:szCs w:val="28"/>
        </w:rPr>
        <w:t xml:space="preserve">ЛЕНИНГРАДСКОЙ </w:t>
      </w:r>
      <w:r w:rsidR="004724A5" w:rsidRPr="00BF27D6">
        <w:rPr>
          <w:b/>
          <w:bCs/>
          <w:sz w:val="28"/>
          <w:szCs w:val="28"/>
        </w:rPr>
        <w:t>ОБЛАСТИ</w:t>
      </w:r>
    </w:p>
    <w:p w:rsidR="004724A5" w:rsidRPr="00BF27D6" w:rsidRDefault="004724A5" w:rsidP="00197D5E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4A5" w:rsidRPr="00BF27D6" w:rsidRDefault="00451D24" w:rsidP="00197D5E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7D6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4724A5" w:rsidRPr="00BF27D6">
        <w:rPr>
          <w:rFonts w:ascii="Times New Roman" w:hAnsi="Times New Roman" w:cs="Times New Roman"/>
          <w:b/>
          <w:bCs/>
          <w:sz w:val="28"/>
          <w:szCs w:val="28"/>
        </w:rPr>
        <w:t>ДЕПУТАТОВ</w:t>
      </w:r>
    </w:p>
    <w:p w:rsidR="004724A5" w:rsidRPr="00BF27D6" w:rsidRDefault="00451D24" w:rsidP="00197D5E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7D6">
        <w:rPr>
          <w:rFonts w:ascii="Times New Roman" w:hAnsi="Times New Roman" w:cs="Times New Roman"/>
          <w:b/>
          <w:bCs/>
          <w:sz w:val="28"/>
          <w:szCs w:val="28"/>
        </w:rPr>
        <w:t xml:space="preserve">ВОЛОСОВСКОГО МУНИЦИПАЛЬНОГО </w:t>
      </w:r>
      <w:r w:rsidR="004724A5" w:rsidRPr="00BF27D6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4724A5" w:rsidRPr="00BF27D6" w:rsidRDefault="004724A5" w:rsidP="00197D5E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4A5" w:rsidRPr="00BF27D6" w:rsidRDefault="004724A5" w:rsidP="00197D5E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F27D6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BF27D6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4724A5" w:rsidRPr="00BF27D6" w:rsidRDefault="004724A5" w:rsidP="00197D5E">
      <w:pPr>
        <w:jc w:val="center"/>
        <w:rPr>
          <w:sz w:val="28"/>
          <w:szCs w:val="28"/>
        </w:rPr>
      </w:pPr>
      <w:r w:rsidRPr="00BF27D6">
        <w:rPr>
          <w:sz w:val="28"/>
          <w:szCs w:val="28"/>
        </w:rPr>
        <w:t>(</w:t>
      </w:r>
      <w:r w:rsidR="007432BA" w:rsidRPr="00BF27D6">
        <w:rPr>
          <w:sz w:val="28"/>
          <w:szCs w:val="28"/>
        </w:rPr>
        <w:t>…………….</w:t>
      </w:r>
      <w:r w:rsidR="000B5488" w:rsidRPr="00BF27D6">
        <w:rPr>
          <w:sz w:val="28"/>
          <w:szCs w:val="28"/>
        </w:rPr>
        <w:t xml:space="preserve"> </w:t>
      </w:r>
      <w:r w:rsidRPr="00BF27D6">
        <w:rPr>
          <w:sz w:val="28"/>
          <w:szCs w:val="28"/>
        </w:rPr>
        <w:t xml:space="preserve">заседание </w:t>
      </w:r>
      <w:r w:rsidR="00483B16" w:rsidRPr="00BF27D6">
        <w:rPr>
          <w:sz w:val="28"/>
          <w:szCs w:val="28"/>
        </w:rPr>
        <w:t>четвертого</w:t>
      </w:r>
      <w:r w:rsidRPr="00BF27D6">
        <w:rPr>
          <w:sz w:val="28"/>
          <w:szCs w:val="28"/>
        </w:rPr>
        <w:t xml:space="preserve"> созыва)</w:t>
      </w:r>
    </w:p>
    <w:p w:rsidR="004724A5" w:rsidRPr="00BF27D6" w:rsidRDefault="004724A5" w:rsidP="00413ACC">
      <w:pPr>
        <w:ind w:firstLine="851"/>
        <w:jc w:val="right"/>
        <w:rPr>
          <w:b/>
          <w:bCs/>
          <w:sz w:val="28"/>
          <w:szCs w:val="28"/>
        </w:rPr>
      </w:pPr>
    </w:p>
    <w:p w:rsidR="004724A5" w:rsidRPr="00BF27D6" w:rsidRDefault="004724A5" w:rsidP="00896F5A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702"/>
      </w:tblGrid>
      <w:tr w:rsidR="00BF27D6" w:rsidRPr="00BF27D6" w:rsidTr="004724A5">
        <w:trPr>
          <w:trHeight w:val="782"/>
        </w:trPr>
        <w:tc>
          <w:tcPr>
            <w:tcW w:w="5702" w:type="dxa"/>
            <w:hideMark/>
          </w:tcPr>
          <w:p w:rsidR="00A428AE" w:rsidRPr="00BF27D6" w:rsidRDefault="00710441" w:rsidP="00CB0481">
            <w:pPr>
              <w:jc w:val="both"/>
              <w:rPr>
                <w:sz w:val="28"/>
                <w:szCs w:val="28"/>
              </w:rPr>
            </w:pPr>
            <w:r w:rsidRPr="00BF27D6">
              <w:rPr>
                <w:sz w:val="28"/>
                <w:szCs w:val="28"/>
              </w:rPr>
              <w:t>о</w:t>
            </w:r>
            <w:r w:rsidR="002F3ACD" w:rsidRPr="00BF27D6">
              <w:rPr>
                <w:sz w:val="28"/>
                <w:szCs w:val="28"/>
              </w:rPr>
              <w:t>т</w:t>
            </w:r>
            <w:r w:rsidR="000E7E4D" w:rsidRPr="00BF27D6">
              <w:rPr>
                <w:sz w:val="28"/>
                <w:szCs w:val="28"/>
              </w:rPr>
              <w:t xml:space="preserve"> </w:t>
            </w:r>
            <w:r w:rsidR="007432BA" w:rsidRPr="00BF27D6">
              <w:rPr>
                <w:sz w:val="28"/>
                <w:szCs w:val="28"/>
              </w:rPr>
              <w:t>………………</w:t>
            </w:r>
            <w:r w:rsidR="002F3ACD" w:rsidRPr="00BF27D6">
              <w:rPr>
                <w:sz w:val="28"/>
                <w:szCs w:val="28"/>
              </w:rPr>
              <w:t xml:space="preserve"> № </w:t>
            </w:r>
            <w:r w:rsidR="007432BA" w:rsidRPr="00BF27D6">
              <w:rPr>
                <w:sz w:val="28"/>
                <w:szCs w:val="28"/>
              </w:rPr>
              <w:t>……</w:t>
            </w:r>
          </w:p>
          <w:p w:rsidR="00A428AE" w:rsidRPr="00BF27D6" w:rsidRDefault="00A428AE" w:rsidP="00CB0481">
            <w:pPr>
              <w:jc w:val="both"/>
              <w:rPr>
                <w:sz w:val="20"/>
                <w:szCs w:val="20"/>
              </w:rPr>
            </w:pPr>
          </w:p>
          <w:p w:rsidR="004724A5" w:rsidRPr="00FE5226" w:rsidRDefault="00451D24" w:rsidP="007432BA">
            <w:pPr>
              <w:jc w:val="both"/>
              <w:rPr>
                <w:sz w:val="22"/>
                <w:szCs w:val="22"/>
              </w:rPr>
            </w:pPr>
            <w:r w:rsidRPr="00FE5226">
              <w:rPr>
                <w:sz w:val="22"/>
                <w:szCs w:val="22"/>
              </w:rPr>
              <w:t xml:space="preserve">О </w:t>
            </w:r>
            <w:r w:rsidR="004724A5" w:rsidRPr="00FE5226">
              <w:rPr>
                <w:sz w:val="22"/>
                <w:szCs w:val="22"/>
              </w:rPr>
              <w:t>бюд</w:t>
            </w:r>
            <w:r w:rsidRPr="00FE5226">
              <w:rPr>
                <w:sz w:val="22"/>
                <w:szCs w:val="22"/>
              </w:rPr>
              <w:t xml:space="preserve">жете муниципального образования Волосовский муниципальный район Ленинградской области на </w:t>
            </w:r>
            <w:r w:rsidR="004724A5" w:rsidRPr="00FE5226">
              <w:rPr>
                <w:sz w:val="22"/>
                <w:szCs w:val="22"/>
              </w:rPr>
              <w:t>20</w:t>
            </w:r>
            <w:r w:rsidR="0033404E" w:rsidRPr="00FE5226">
              <w:rPr>
                <w:sz w:val="22"/>
                <w:szCs w:val="22"/>
              </w:rPr>
              <w:t>2</w:t>
            </w:r>
            <w:r w:rsidR="007432BA" w:rsidRPr="00FE5226">
              <w:rPr>
                <w:sz w:val="22"/>
                <w:szCs w:val="22"/>
              </w:rPr>
              <w:t>3</w:t>
            </w:r>
            <w:r w:rsidRPr="00FE5226">
              <w:rPr>
                <w:sz w:val="22"/>
                <w:szCs w:val="22"/>
              </w:rPr>
              <w:t xml:space="preserve"> год и на плановый период </w:t>
            </w:r>
            <w:r w:rsidR="004724A5" w:rsidRPr="00FE5226">
              <w:rPr>
                <w:sz w:val="22"/>
                <w:szCs w:val="22"/>
              </w:rPr>
              <w:t>20</w:t>
            </w:r>
            <w:r w:rsidR="00C07462" w:rsidRPr="00FE5226">
              <w:rPr>
                <w:sz w:val="22"/>
                <w:szCs w:val="22"/>
              </w:rPr>
              <w:t>2</w:t>
            </w:r>
            <w:r w:rsidR="007432BA" w:rsidRPr="00FE5226">
              <w:rPr>
                <w:sz w:val="22"/>
                <w:szCs w:val="22"/>
              </w:rPr>
              <w:t>4</w:t>
            </w:r>
            <w:r w:rsidR="00CB0481" w:rsidRPr="00FE5226">
              <w:rPr>
                <w:sz w:val="22"/>
                <w:szCs w:val="22"/>
              </w:rPr>
              <w:t xml:space="preserve"> </w:t>
            </w:r>
            <w:r w:rsidR="004724A5" w:rsidRPr="00FE5226">
              <w:rPr>
                <w:sz w:val="22"/>
                <w:szCs w:val="22"/>
              </w:rPr>
              <w:t>и 202</w:t>
            </w:r>
            <w:r w:rsidR="007432BA" w:rsidRPr="00FE5226">
              <w:rPr>
                <w:sz w:val="22"/>
                <w:szCs w:val="22"/>
              </w:rPr>
              <w:t>5</w:t>
            </w:r>
            <w:r w:rsidR="004724A5" w:rsidRPr="00FE5226">
              <w:rPr>
                <w:sz w:val="22"/>
                <w:szCs w:val="22"/>
              </w:rPr>
              <w:t xml:space="preserve"> годов</w:t>
            </w:r>
          </w:p>
        </w:tc>
      </w:tr>
    </w:tbl>
    <w:p w:rsidR="004724A5" w:rsidRPr="00BF27D6" w:rsidRDefault="004724A5" w:rsidP="008530F0">
      <w:pPr>
        <w:autoSpaceDE w:val="0"/>
        <w:autoSpaceDN w:val="0"/>
        <w:adjustRightInd w:val="0"/>
        <w:spacing w:line="300" w:lineRule="auto"/>
        <w:ind w:firstLine="851"/>
        <w:jc w:val="center"/>
        <w:outlineLvl w:val="0"/>
        <w:rPr>
          <w:sz w:val="28"/>
          <w:szCs w:val="28"/>
        </w:rPr>
      </w:pPr>
    </w:p>
    <w:p w:rsidR="004724A5" w:rsidRPr="00BF27D6" w:rsidRDefault="004724A5" w:rsidP="00FE5226">
      <w:pPr>
        <w:pStyle w:val="ad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27D6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Волосовский муниципальный район Ленинградской области РЕШИЛ:</w:t>
      </w:r>
    </w:p>
    <w:p w:rsidR="004724A5" w:rsidRPr="00BF27D6" w:rsidRDefault="004724A5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>1. Утвердить о</w:t>
      </w:r>
      <w:r w:rsidR="00451D24" w:rsidRPr="00BF27D6">
        <w:rPr>
          <w:sz w:val="28"/>
          <w:szCs w:val="28"/>
        </w:rPr>
        <w:t>сно</w:t>
      </w:r>
      <w:bookmarkStart w:id="0" w:name="_GoBack"/>
      <w:bookmarkEnd w:id="0"/>
      <w:r w:rsidR="00451D24" w:rsidRPr="00BF27D6">
        <w:rPr>
          <w:sz w:val="28"/>
          <w:szCs w:val="28"/>
        </w:rPr>
        <w:t xml:space="preserve">вные характеристики бюджета </w:t>
      </w:r>
      <w:r w:rsidRPr="00BF27D6">
        <w:rPr>
          <w:sz w:val="28"/>
          <w:szCs w:val="28"/>
        </w:rPr>
        <w:t>муниципального образования Волосовский муниципальный район Ленинградской области на 20</w:t>
      </w:r>
      <w:r w:rsidR="004C1197" w:rsidRPr="00BF27D6">
        <w:rPr>
          <w:sz w:val="28"/>
          <w:szCs w:val="28"/>
        </w:rPr>
        <w:t>2</w:t>
      </w:r>
      <w:r w:rsidR="007432BA" w:rsidRPr="00BF27D6">
        <w:rPr>
          <w:sz w:val="28"/>
          <w:szCs w:val="28"/>
        </w:rPr>
        <w:t>3</w:t>
      </w:r>
      <w:r w:rsidRPr="00BF27D6">
        <w:rPr>
          <w:sz w:val="28"/>
          <w:szCs w:val="28"/>
        </w:rPr>
        <w:t xml:space="preserve"> год:</w:t>
      </w:r>
    </w:p>
    <w:p w:rsidR="004724A5" w:rsidRPr="00BF27D6" w:rsidRDefault="004724A5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>прог</w:t>
      </w:r>
      <w:r w:rsidR="00451D24" w:rsidRPr="00BF27D6">
        <w:rPr>
          <w:sz w:val="28"/>
          <w:szCs w:val="28"/>
        </w:rPr>
        <w:t xml:space="preserve">нозируемый общий объем доходов бюджета </w:t>
      </w:r>
      <w:r w:rsidRPr="00BF27D6">
        <w:rPr>
          <w:sz w:val="28"/>
          <w:szCs w:val="28"/>
        </w:rPr>
        <w:t xml:space="preserve">муниципального образования Волосовский муниципальный район Ленинградской области в сумме </w:t>
      </w:r>
      <w:r w:rsidR="00752B9E" w:rsidRPr="00752B9E">
        <w:rPr>
          <w:sz w:val="28"/>
          <w:szCs w:val="28"/>
        </w:rPr>
        <w:t>1</w:t>
      </w:r>
      <w:r w:rsidR="00752B9E">
        <w:rPr>
          <w:sz w:val="28"/>
          <w:szCs w:val="28"/>
          <w:lang w:val="en-US"/>
        </w:rPr>
        <w:t> </w:t>
      </w:r>
      <w:r w:rsidR="00752B9E" w:rsidRPr="00752B9E">
        <w:rPr>
          <w:sz w:val="28"/>
          <w:szCs w:val="28"/>
        </w:rPr>
        <w:t>102</w:t>
      </w:r>
      <w:r w:rsidR="00752B9E">
        <w:rPr>
          <w:sz w:val="28"/>
          <w:szCs w:val="28"/>
        </w:rPr>
        <w:t> </w:t>
      </w:r>
      <w:r w:rsidR="00752B9E" w:rsidRPr="00752B9E">
        <w:rPr>
          <w:sz w:val="28"/>
          <w:szCs w:val="28"/>
        </w:rPr>
        <w:t>553</w:t>
      </w:r>
      <w:r w:rsidR="00752B9E">
        <w:rPr>
          <w:sz w:val="28"/>
          <w:szCs w:val="28"/>
        </w:rPr>
        <w:t> 160,70</w:t>
      </w:r>
      <w:r w:rsidR="002D4C04" w:rsidRPr="00BF27D6">
        <w:rPr>
          <w:sz w:val="28"/>
          <w:szCs w:val="28"/>
        </w:rPr>
        <w:t xml:space="preserve"> </w:t>
      </w:r>
      <w:r w:rsidRPr="00BF27D6">
        <w:rPr>
          <w:sz w:val="28"/>
          <w:szCs w:val="28"/>
        </w:rPr>
        <w:t>рублей;</w:t>
      </w:r>
    </w:p>
    <w:p w:rsidR="004724A5" w:rsidRPr="00BF27D6" w:rsidRDefault="004724A5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>общий объем расходов бюджета муниципального образования В</w:t>
      </w:r>
      <w:r w:rsidR="00451D24" w:rsidRPr="00BF27D6">
        <w:rPr>
          <w:sz w:val="28"/>
          <w:szCs w:val="28"/>
        </w:rPr>
        <w:t>олосовский муниципальный район Ленинградской области в сумме</w:t>
      </w:r>
      <w:r w:rsidR="00290EAD" w:rsidRPr="00BF27D6">
        <w:rPr>
          <w:sz w:val="28"/>
          <w:szCs w:val="28"/>
        </w:rPr>
        <w:t xml:space="preserve"> </w:t>
      </w:r>
      <w:r w:rsidR="00021B32" w:rsidRPr="00BF27D6">
        <w:rPr>
          <w:bCs/>
          <w:sz w:val="28"/>
          <w:szCs w:val="28"/>
        </w:rPr>
        <w:t>1 163 336 641,38</w:t>
      </w:r>
      <w:r w:rsidR="00560C89" w:rsidRPr="00BF27D6">
        <w:rPr>
          <w:sz w:val="28"/>
          <w:szCs w:val="28"/>
        </w:rPr>
        <w:t xml:space="preserve"> </w:t>
      </w:r>
      <w:r w:rsidRPr="00BF27D6">
        <w:rPr>
          <w:sz w:val="28"/>
          <w:szCs w:val="28"/>
        </w:rPr>
        <w:t>рубл</w:t>
      </w:r>
      <w:r w:rsidR="00021B32" w:rsidRPr="00BF27D6">
        <w:rPr>
          <w:sz w:val="28"/>
          <w:szCs w:val="28"/>
        </w:rPr>
        <w:t>ь</w:t>
      </w:r>
      <w:r w:rsidRPr="00BF27D6">
        <w:rPr>
          <w:sz w:val="28"/>
          <w:szCs w:val="28"/>
        </w:rPr>
        <w:t xml:space="preserve">; </w:t>
      </w:r>
    </w:p>
    <w:p w:rsidR="004724A5" w:rsidRPr="00BF27D6" w:rsidRDefault="004724A5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 xml:space="preserve">дефицит </w:t>
      </w:r>
      <w:r w:rsidR="00451D24" w:rsidRPr="00BF27D6">
        <w:rPr>
          <w:sz w:val="28"/>
          <w:szCs w:val="28"/>
        </w:rPr>
        <w:t xml:space="preserve">бюджета </w:t>
      </w:r>
      <w:r w:rsidRPr="00BF27D6">
        <w:rPr>
          <w:sz w:val="28"/>
          <w:szCs w:val="28"/>
        </w:rPr>
        <w:t>муниципального образов</w:t>
      </w:r>
      <w:r w:rsidR="00451D24" w:rsidRPr="00BF27D6">
        <w:rPr>
          <w:sz w:val="28"/>
          <w:szCs w:val="28"/>
        </w:rPr>
        <w:t xml:space="preserve">ания Волосовский муниципальный район </w:t>
      </w:r>
      <w:r w:rsidRPr="00BF27D6">
        <w:rPr>
          <w:sz w:val="28"/>
          <w:szCs w:val="28"/>
        </w:rPr>
        <w:t>Ленинградской области в сумме</w:t>
      </w:r>
      <w:r w:rsidR="00290EAD" w:rsidRPr="00BF27D6">
        <w:rPr>
          <w:sz w:val="28"/>
          <w:szCs w:val="28"/>
        </w:rPr>
        <w:t xml:space="preserve"> </w:t>
      </w:r>
      <w:r w:rsidR="00021B32" w:rsidRPr="00BF27D6">
        <w:rPr>
          <w:sz w:val="28"/>
          <w:szCs w:val="28"/>
        </w:rPr>
        <w:t>60 783 480,68</w:t>
      </w:r>
      <w:r w:rsidR="00BE520A" w:rsidRPr="00BF27D6">
        <w:rPr>
          <w:sz w:val="28"/>
          <w:szCs w:val="28"/>
        </w:rPr>
        <w:t xml:space="preserve"> </w:t>
      </w:r>
      <w:r w:rsidRPr="00BF27D6">
        <w:rPr>
          <w:sz w:val="28"/>
          <w:szCs w:val="28"/>
        </w:rPr>
        <w:t>рубл</w:t>
      </w:r>
      <w:r w:rsidR="000B5488" w:rsidRPr="00BF27D6">
        <w:rPr>
          <w:sz w:val="28"/>
          <w:szCs w:val="28"/>
        </w:rPr>
        <w:t>ей</w:t>
      </w:r>
      <w:r w:rsidRPr="00BF27D6">
        <w:rPr>
          <w:sz w:val="28"/>
          <w:szCs w:val="28"/>
        </w:rPr>
        <w:t>.</w:t>
      </w:r>
    </w:p>
    <w:p w:rsidR="004724A5" w:rsidRPr="00BF27D6" w:rsidRDefault="004724A5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>2. Утвердить основные характеристики бюджета муниципального образования Волосовский муниципальный район Ленинградской области на 20</w:t>
      </w:r>
      <w:r w:rsidR="00C07462" w:rsidRPr="00BF27D6">
        <w:rPr>
          <w:sz w:val="28"/>
          <w:szCs w:val="28"/>
        </w:rPr>
        <w:t>2</w:t>
      </w:r>
      <w:r w:rsidR="007432BA" w:rsidRPr="00BF27D6">
        <w:rPr>
          <w:sz w:val="28"/>
          <w:szCs w:val="28"/>
        </w:rPr>
        <w:t>4</w:t>
      </w:r>
      <w:r w:rsidRPr="00BF27D6">
        <w:rPr>
          <w:sz w:val="28"/>
          <w:szCs w:val="28"/>
        </w:rPr>
        <w:t xml:space="preserve"> год и на 202</w:t>
      </w:r>
      <w:r w:rsidR="007432BA" w:rsidRPr="00BF27D6">
        <w:rPr>
          <w:sz w:val="28"/>
          <w:szCs w:val="28"/>
        </w:rPr>
        <w:t>5</w:t>
      </w:r>
      <w:r w:rsidRPr="00BF27D6">
        <w:rPr>
          <w:sz w:val="28"/>
          <w:szCs w:val="28"/>
        </w:rPr>
        <w:t xml:space="preserve"> год</w:t>
      </w:r>
      <w:r w:rsidR="002F3ACD" w:rsidRPr="00BF27D6">
        <w:rPr>
          <w:sz w:val="28"/>
          <w:szCs w:val="28"/>
        </w:rPr>
        <w:t>ы</w:t>
      </w:r>
      <w:r w:rsidRPr="00BF27D6">
        <w:rPr>
          <w:sz w:val="28"/>
          <w:szCs w:val="28"/>
        </w:rPr>
        <w:t>:</w:t>
      </w:r>
    </w:p>
    <w:p w:rsidR="0079393E" w:rsidRPr="00BF27D6" w:rsidRDefault="004724A5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752B9E">
        <w:rPr>
          <w:sz w:val="28"/>
          <w:szCs w:val="28"/>
        </w:rPr>
        <w:t>прогнозируем</w:t>
      </w:r>
      <w:r w:rsidR="004148B5" w:rsidRPr="00752B9E">
        <w:rPr>
          <w:sz w:val="28"/>
          <w:szCs w:val="28"/>
        </w:rPr>
        <w:t xml:space="preserve">ый общий объем доходов бюджета </w:t>
      </w:r>
      <w:r w:rsidRPr="00752B9E">
        <w:rPr>
          <w:sz w:val="28"/>
          <w:szCs w:val="28"/>
        </w:rPr>
        <w:t xml:space="preserve">муниципального образования Волосовский муниципальный район Ленинградской области на </w:t>
      </w:r>
      <w:r w:rsidR="000E34A9" w:rsidRPr="00752B9E">
        <w:rPr>
          <w:sz w:val="28"/>
          <w:szCs w:val="28"/>
        </w:rPr>
        <w:t>202</w:t>
      </w:r>
      <w:r w:rsidR="007432BA" w:rsidRPr="00752B9E">
        <w:rPr>
          <w:sz w:val="28"/>
          <w:szCs w:val="28"/>
        </w:rPr>
        <w:t>4</w:t>
      </w:r>
      <w:r w:rsidR="000E34A9" w:rsidRPr="00752B9E">
        <w:rPr>
          <w:sz w:val="28"/>
          <w:szCs w:val="28"/>
        </w:rPr>
        <w:t xml:space="preserve"> год в сумме </w:t>
      </w:r>
      <w:r w:rsidR="00752B9E" w:rsidRPr="00752B9E">
        <w:rPr>
          <w:sz w:val="28"/>
          <w:szCs w:val="28"/>
        </w:rPr>
        <w:t>1 059 308 767,40</w:t>
      </w:r>
      <w:r w:rsidR="00B42066" w:rsidRPr="00752B9E">
        <w:rPr>
          <w:sz w:val="28"/>
          <w:szCs w:val="28"/>
        </w:rPr>
        <w:t xml:space="preserve"> </w:t>
      </w:r>
      <w:r w:rsidR="005522CC" w:rsidRPr="00752B9E">
        <w:rPr>
          <w:sz w:val="28"/>
          <w:szCs w:val="28"/>
        </w:rPr>
        <w:t>рублей и на 202</w:t>
      </w:r>
      <w:r w:rsidR="007432BA" w:rsidRPr="00752B9E">
        <w:rPr>
          <w:sz w:val="28"/>
          <w:szCs w:val="28"/>
        </w:rPr>
        <w:t>5</w:t>
      </w:r>
      <w:r w:rsidR="0038105E" w:rsidRPr="00752B9E">
        <w:rPr>
          <w:sz w:val="28"/>
          <w:szCs w:val="28"/>
        </w:rPr>
        <w:t xml:space="preserve"> год в сумме</w:t>
      </w:r>
      <w:r w:rsidR="000E34A9" w:rsidRPr="00752B9E">
        <w:rPr>
          <w:sz w:val="28"/>
          <w:szCs w:val="28"/>
        </w:rPr>
        <w:t xml:space="preserve"> </w:t>
      </w:r>
      <w:r w:rsidR="00752B9E" w:rsidRPr="00752B9E">
        <w:rPr>
          <w:sz w:val="28"/>
          <w:szCs w:val="28"/>
        </w:rPr>
        <w:t>1 130 879 093,09</w:t>
      </w:r>
      <w:r w:rsidRPr="00752B9E">
        <w:rPr>
          <w:sz w:val="28"/>
          <w:szCs w:val="28"/>
        </w:rPr>
        <w:t xml:space="preserve"> рублей;</w:t>
      </w:r>
      <w:r w:rsidR="0079393E" w:rsidRPr="00BF27D6">
        <w:rPr>
          <w:sz w:val="28"/>
          <w:szCs w:val="28"/>
        </w:rPr>
        <w:t xml:space="preserve"> </w:t>
      </w:r>
    </w:p>
    <w:p w:rsidR="004724A5" w:rsidRPr="00BF27D6" w:rsidRDefault="004724A5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BF27D6">
        <w:rPr>
          <w:sz w:val="28"/>
          <w:szCs w:val="28"/>
        </w:rPr>
        <w:t>общий объем</w:t>
      </w:r>
      <w:r w:rsidR="000B5488" w:rsidRPr="00BF27D6">
        <w:rPr>
          <w:sz w:val="28"/>
          <w:szCs w:val="28"/>
        </w:rPr>
        <w:t xml:space="preserve"> </w:t>
      </w:r>
      <w:r w:rsidRPr="00BF27D6">
        <w:rPr>
          <w:sz w:val="28"/>
          <w:szCs w:val="28"/>
        </w:rPr>
        <w:t xml:space="preserve">расходов </w:t>
      </w:r>
      <w:r w:rsidR="004148B5" w:rsidRPr="00BF27D6">
        <w:rPr>
          <w:sz w:val="28"/>
          <w:szCs w:val="28"/>
        </w:rPr>
        <w:t xml:space="preserve">бюджета </w:t>
      </w:r>
      <w:r w:rsidRPr="00BF27D6">
        <w:rPr>
          <w:sz w:val="28"/>
          <w:szCs w:val="28"/>
        </w:rPr>
        <w:t>муниципального образования Во</w:t>
      </w:r>
      <w:r w:rsidR="004148B5" w:rsidRPr="00BF27D6">
        <w:rPr>
          <w:sz w:val="28"/>
          <w:szCs w:val="28"/>
        </w:rPr>
        <w:t>лосовский муниципальный район</w:t>
      </w:r>
      <w:r w:rsidR="00A64F1B" w:rsidRPr="00BF27D6">
        <w:rPr>
          <w:sz w:val="28"/>
          <w:szCs w:val="28"/>
        </w:rPr>
        <w:t xml:space="preserve"> </w:t>
      </w:r>
      <w:r w:rsidRPr="00BF27D6">
        <w:rPr>
          <w:sz w:val="28"/>
          <w:szCs w:val="28"/>
        </w:rPr>
        <w:t>Ленинградской области на 20</w:t>
      </w:r>
      <w:r w:rsidR="00C07462" w:rsidRPr="00BF27D6">
        <w:rPr>
          <w:sz w:val="28"/>
          <w:szCs w:val="28"/>
        </w:rPr>
        <w:t>2</w:t>
      </w:r>
      <w:r w:rsidR="007432BA" w:rsidRPr="00BF27D6">
        <w:rPr>
          <w:sz w:val="28"/>
          <w:szCs w:val="28"/>
        </w:rPr>
        <w:t>4</w:t>
      </w:r>
      <w:r w:rsidRPr="00BF27D6">
        <w:rPr>
          <w:sz w:val="28"/>
          <w:szCs w:val="28"/>
        </w:rPr>
        <w:t xml:space="preserve"> год в </w:t>
      </w:r>
      <w:r w:rsidRPr="00BF27D6">
        <w:rPr>
          <w:sz w:val="28"/>
          <w:szCs w:val="28"/>
        </w:rPr>
        <w:lastRenderedPageBreak/>
        <w:t xml:space="preserve">сумме </w:t>
      </w:r>
      <w:r w:rsidR="00021B32" w:rsidRPr="00BF27D6">
        <w:rPr>
          <w:bCs/>
          <w:sz w:val="28"/>
          <w:szCs w:val="28"/>
        </w:rPr>
        <w:t>1 147 831 527,55</w:t>
      </w:r>
      <w:r w:rsidR="00D60F63" w:rsidRPr="00BF27D6">
        <w:rPr>
          <w:bCs/>
          <w:sz w:val="28"/>
          <w:szCs w:val="28"/>
        </w:rPr>
        <w:t xml:space="preserve"> </w:t>
      </w:r>
      <w:r w:rsidRPr="00BF27D6">
        <w:rPr>
          <w:sz w:val="28"/>
          <w:szCs w:val="28"/>
        </w:rPr>
        <w:t>рубл</w:t>
      </w:r>
      <w:r w:rsidR="00D60F63" w:rsidRPr="00BF27D6">
        <w:rPr>
          <w:sz w:val="28"/>
          <w:szCs w:val="28"/>
        </w:rPr>
        <w:t>ей</w:t>
      </w:r>
      <w:r w:rsidRPr="00BF27D6">
        <w:rPr>
          <w:sz w:val="28"/>
          <w:szCs w:val="28"/>
        </w:rPr>
        <w:t>, в том числе условно утвержденные расходы</w:t>
      </w:r>
      <w:r w:rsidR="00290EAD" w:rsidRPr="00BF27D6">
        <w:rPr>
          <w:sz w:val="28"/>
          <w:szCs w:val="28"/>
        </w:rPr>
        <w:t xml:space="preserve"> </w:t>
      </w:r>
      <w:r w:rsidR="00021B32" w:rsidRPr="00BF27D6">
        <w:rPr>
          <w:sz w:val="28"/>
          <w:szCs w:val="28"/>
        </w:rPr>
        <w:t>52 317 694,00</w:t>
      </w:r>
      <w:r w:rsidR="00451D24" w:rsidRPr="00BF27D6">
        <w:rPr>
          <w:sz w:val="28"/>
          <w:szCs w:val="28"/>
        </w:rPr>
        <w:t xml:space="preserve"> рубл</w:t>
      </w:r>
      <w:r w:rsidR="00D60F63" w:rsidRPr="00BF27D6">
        <w:rPr>
          <w:sz w:val="28"/>
          <w:szCs w:val="28"/>
        </w:rPr>
        <w:t>ей</w:t>
      </w:r>
      <w:r w:rsidR="00451D24" w:rsidRPr="00BF27D6">
        <w:rPr>
          <w:sz w:val="28"/>
          <w:szCs w:val="28"/>
        </w:rPr>
        <w:t xml:space="preserve"> </w:t>
      </w:r>
      <w:r w:rsidRPr="00BF27D6">
        <w:rPr>
          <w:sz w:val="28"/>
          <w:szCs w:val="28"/>
        </w:rPr>
        <w:t>и на 202</w:t>
      </w:r>
      <w:r w:rsidR="007432BA" w:rsidRPr="00BF27D6">
        <w:rPr>
          <w:sz w:val="28"/>
          <w:szCs w:val="28"/>
        </w:rPr>
        <w:t>5</w:t>
      </w:r>
      <w:r w:rsidRPr="00BF27D6">
        <w:rPr>
          <w:sz w:val="28"/>
          <w:szCs w:val="28"/>
        </w:rPr>
        <w:t xml:space="preserve"> год в сумме </w:t>
      </w:r>
      <w:r w:rsidR="00021B32" w:rsidRPr="00BF27D6">
        <w:rPr>
          <w:bCs/>
          <w:sz w:val="28"/>
          <w:szCs w:val="28"/>
        </w:rPr>
        <w:t>1 182 861 518,63</w:t>
      </w:r>
      <w:r w:rsidRPr="00BF27D6">
        <w:rPr>
          <w:sz w:val="28"/>
          <w:szCs w:val="28"/>
        </w:rPr>
        <w:t xml:space="preserve"> рубл</w:t>
      </w:r>
      <w:r w:rsidR="00585F25" w:rsidRPr="00BF27D6">
        <w:rPr>
          <w:sz w:val="28"/>
          <w:szCs w:val="28"/>
        </w:rPr>
        <w:t>ей</w:t>
      </w:r>
      <w:r w:rsidR="00451D24" w:rsidRPr="00BF27D6">
        <w:rPr>
          <w:sz w:val="28"/>
          <w:szCs w:val="28"/>
        </w:rPr>
        <w:t xml:space="preserve">, в том </w:t>
      </w:r>
      <w:r w:rsidRPr="00BF27D6">
        <w:rPr>
          <w:sz w:val="28"/>
          <w:szCs w:val="28"/>
        </w:rPr>
        <w:t xml:space="preserve">числе условно утвержденные расходы </w:t>
      </w:r>
      <w:r w:rsidR="00021B32" w:rsidRPr="00BF27D6">
        <w:rPr>
          <w:sz w:val="28"/>
          <w:szCs w:val="28"/>
        </w:rPr>
        <w:t>89 964 192,00</w:t>
      </w:r>
      <w:r w:rsidRPr="00BF27D6">
        <w:rPr>
          <w:sz w:val="28"/>
          <w:szCs w:val="28"/>
        </w:rPr>
        <w:t xml:space="preserve"> рубл</w:t>
      </w:r>
      <w:r w:rsidR="00021B32" w:rsidRPr="00BF27D6">
        <w:rPr>
          <w:sz w:val="28"/>
          <w:szCs w:val="28"/>
        </w:rPr>
        <w:t>я</w:t>
      </w:r>
      <w:r w:rsidRPr="00BF27D6">
        <w:rPr>
          <w:sz w:val="28"/>
          <w:szCs w:val="28"/>
        </w:rPr>
        <w:t>;</w:t>
      </w:r>
      <w:proofErr w:type="gramEnd"/>
    </w:p>
    <w:p w:rsidR="004724A5" w:rsidRPr="00BF27D6" w:rsidRDefault="00451D24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>прогнозируемый дефицит бюджета муниципального</w:t>
      </w:r>
      <w:r w:rsidR="004148B5" w:rsidRPr="00BF27D6">
        <w:rPr>
          <w:sz w:val="28"/>
          <w:szCs w:val="28"/>
        </w:rPr>
        <w:t xml:space="preserve"> </w:t>
      </w:r>
      <w:r w:rsidR="004724A5" w:rsidRPr="00BF27D6">
        <w:rPr>
          <w:sz w:val="28"/>
          <w:szCs w:val="28"/>
        </w:rPr>
        <w:t>образования Волосовский муниципальный район Ленинградской области на 20</w:t>
      </w:r>
      <w:r w:rsidR="00C07462" w:rsidRPr="00BF27D6">
        <w:rPr>
          <w:sz w:val="28"/>
          <w:szCs w:val="28"/>
        </w:rPr>
        <w:t>2</w:t>
      </w:r>
      <w:r w:rsidR="007432BA" w:rsidRPr="00BF27D6">
        <w:rPr>
          <w:sz w:val="28"/>
          <w:szCs w:val="28"/>
        </w:rPr>
        <w:t>4</w:t>
      </w:r>
      <w:r w:rsidR="004724A5" w:rsidRPr="00BF27D6">
        <w:rPr>
          <w:sz w:val="28"/>
          <w:szCs w:val="28"/>
        </w:rPr>
        <w:t xml:space="preserve"> год в сумме </w:t>
      </w:r>
      <w:r w:rsidR="00021B32" w:rsidRPr="00BF27D6">
        <w:rPr>
          <w:sz w:val="28"/>
          <w:szCs w:val="28"/>
        </w:rPr>
        <w:t>88 522 760,15</w:t>
      </w:r>
      <w:r w:rsidR="004724A5" w:rsidRPr="00BF27D6">
        <w:rPr>
          <w:sz w:val="28"/>
          <w:szCs w:val="28"/>
        </w:rPr>
        <w:t xml:space="preserve"> рубл</w:t>
      </w:r>
      <w:r w:rsidR="00637ABC" w:rsidRPr="00BF27D6">
        <w:rPr>
          <w:sz w:val="28"/>
          <w:szCs w:val="28"/>
        </w:rPr>
        <w:t>ей</w:t>
      </w:r>
      <w:r w:rsidRPr="00BF27D6">
        <w:rPr>
          <w:sz w:val="28"/>
          <w:szCs w:val="28"/>
        </w:rPr>
        <w:t xml:space="preserve"> </w:t>
      </w:r>
      <w:r w:rsidR="004724A5" w:rsidRPr="00BF27D6">
        <w:rPr>
          <w:sz w:val="28"/>
          <w:szCs w:val="28"/>
        </w:rPr>
        <w:t>и на 202</w:t>
      </w:r>
      <w:r w:rsidR="007432BA" w:rsidRPr="00BF27D6">
        <w:rPr>
          <w:sz w:val="28"/>
          <w:szCs w:val="28"/>
        </w:rPr>
        <w:t>5</w:t>
      </w:r>
      <w:r w:rsidRPr="00BF27D6">
        <w:rPr>
          <w:sz w:val="28"/>
          <w:szCs w:val="28"/>
        </w:rPr>
        <w:t xml:space="preserve"> </w:t>
      </w:r>
      <w:r w:rsidR="004148B5" w:rsidRPr="00BF27D6">
        <w:rPr>
          <w:sz w:val="28"/>
          <w:szCs w:val="28"/>
        </w:rPr>
        <w:t xml:space="preserve">год в сумме </w:t>
      </w:r>
      <w:r w:rsidR="00021B32" w:rsidRPr="00BF27D6">
        <w:rPr>
          <w:sz w:val="28"/>
          <w:szCs w:val="28"/>
        </w:rPr>
        <w:t>51 982 425,54</w:t>
      </w:r>
      <w:r w:rsidR="004724A5" w:rsidRPr="00BF27D6">
        <w:rPr>
          <w:sz w:val="28"/>
          <w:szCs w:val="28"/>
        </w:rPr>
        <w:t xml:space="preserve"> рубл</w:t>
      </w:r>
      <w:r w:rsidR="0067709A" w:rsidRPr="00BF27D6">
        <w:rPr>
          <w:sz w:val="28"/>
          <w:szCs w:val="28"/>
        </w:rPr>
        <w:t>ей</w:t>
      </w:r>
      <w:r w:rsidR="004724A5" w:rsidRPr="00BF27D6">
        <w:rPr>
          <w:sz w:val="28"/>
          <w:szCs w:val="28"/>
        </w:rPr>
        <w:t>.</w:t>
      </w:r>
    </w:p>
    <w:p w:rsidR="004724A5" w:rsidRPr="00BF27D6" w:rsidRDefault="004724A5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 xml:space="preserve">3. Утвердить </w:t>
      </w:r>
      <w:hyperlink r:id="rId9" w:history="1">
        <w:r w:rsidRPr="00BF27D6">
          <w:rPr>
            <w:rStyle w:val="ab"/>
            <w:color w:val="auto"/>
            <w:sz w:val="28"/>
            <w:szCs w:val="28"/>
            <w:u w:val="none"/>
          </w:rPr>
          <w:t>источники</w:t>
        </w:r>
      </w:hyperlink>
      <w:r w:rsidRPr="00BF27D6">
        <w:rPr>
          <w:sz w:val="28"/>
          <w:szCs w:val="28"/>
        </w:rPr>
        <w:t xml:space="preserve"> финансирования дефицита бюджета муниципального образования Волосовский муниципальный район Ленинградской области на 20</w:t>
      </w:r>
      <w:r w:rsidR="004C1197" w:rsidRPr="00BF27D6">
        <w:rPr>
          <w:sz w:val="28"/>
          <w:szCs w:val="28"/>
        </w:rPr>
        <w:t>2</w:t>
      </w:r>
      <w:r w:rsidR="007432BA" w:rsidRPr="00BF27D6">
        <w:rPr>
          <w:sz w:val="28"/>
          <w:szCs w:val="28"/>
        </w:rPr>
        <w:t>3</w:t>
      </w:r>
      <w:r w:rsidRPr="00BF27D6">
        <w:rPr>
          <w:sz w:val="28"/>
          <w:szCs w:val="28"/>
        </w:rPr>
        <w:t xml:space="preserve"> год согласно приложению 1.</w:t>
      </w:r>
    </w:p>
    <w:p w:rsidR="004724A5" w:rsidRPr="00BF27D6" w:rsidRDefault="004724A5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 xml:space="preserve">4. Утвердить </w:t>
      </w:r>
      <w:hyperlink r:id="rId10" w:history="1">
        <w:r w:rsidRPr="00BF27D6">
          <w:rPr>
            <w:rStyle w:val="ab"/>
            <w:color w:val="auto"/>
            <w:sz w:val="28"/>
            <w:szCs w:val="28"/>
            <w:u w:val="none"/>
          </w:rPr>
          <w:t>источники</w:t>
        </w:r>
      </w:hyperlink>
      <w:r w:rsidRPr="00BF27D6">
        <w:rPr>
          <w:sz w:val="28"/>
          <w:szCs w:val="28"/>
        </w:rPr>
        <w:t xml:space="preserve"> финансирования дефицита бюдж</w:t>
      </w:r>
      <w:r w:rsidR="004148B5" w:rsidRPr="00BF27D6">
        <w:rPr>
          <w:sz w:val="28"/>
          <w:szCs w:val="28"/>
        </w:rPr>
        <w:t xml:space="preserve">ета муниципального образования </w:t>
      </w:r>
      <w:r w:rsidR="000A7D75" w:rsidRPr="00BF27D6">
        <w:rPr>
          <w:sz w:val="28"/>
          <w:szCs w:val="28"/>
        </w:rPr>
        <w:t>Волосовский муниципальный район</w:t>
      </w:r>
      <w:r w:rsidRPr="00BF27D6">
        <w:rPr>
          <w:sz w:val="28"/>
          <w:szCs w:val="28"/>
        </w:rPr>
        <w:t xml:space="preserve"> Ленинградской области на плановый период 20</w:t>
      </w:r>
      <w:r w:rsidR="00C07462" w:rsidRPr="00BF27D6">
        <w:rPr>
          <w:sz w:val="28"/>
          <w:szCs w:val="28"/>
        </w:rPr>
        <w:t>2</w:t>
      </w:r>
      <w:r w:rsidR="007432BA" w:rsidRPr="00BF27D6">
        <w:rPr>
          <w:sz w:val="28"/>
          <w:szCs w:val="28"/>
        </w:rPr>
        <w:t>4</w:t>
      </w:r>
      <w:r w:rsidR="00413231" w:rsidRPr="00BF27D6">
        <w:rPr>
          <w:sz w:val="28"/>
          <w:szCs w:val="28"/>
        </w:rPr>
        <w:t xml:space="preserve"> и </w:t>
      </w:r>
      <w:r w:rsidRPr="00BF27D6">
        <w:rPr>
          <w:sz w:val="28"/>
          <w:szCs w:val="28"/>
        </w:rPr>
        <w:t>202</w:t>
      </w:r>
      <w:r w:rsidR="007432BA" w:rsidRPr="00BF27D6">
        <w:rPr>
          <w:sz w:val="28"/>
          <w:szCs w:val="28"/>
        </w:rPr>
        <w:t>5</w:t>
      </w:r>
      <w:r w:rsidRPr="00BF27D6">
        <w:rPr>
          <w:sz w:val="28"/>
          <w:szCs w:val="28"/>
        </w:rPr>
        <w:t xml:space="preserve"> годов согласно прилож</w:t>
      </w:r>
      <w:r w:rsidR="0079393E" w:rsidRPr="00BF27D6">
        <w:rPr>
          <w:sz w:val="28"/>
          <w:szCs w:val="28"/>
        </w:rPr>
        <w:t>ению</w:t>
      </w:r>
      <w:r w:rsidR="00290EAD" w:rsidRPr="00BF27D6">
        <w:rPr>
          <w:sz w:val="28"/>
          <w:szCs w:val="28"/>
        </w:rPr>
        <w:t xml:space="preserve"> 2</w:t>
      </w:r>
      <w:r w:rsidRPr="00BF27D6">
        <w:rPr>
          <w:sz w:val="28"/>
          <w:szCs w:val="28"/>
        </w:rPr>
        <w:t>.</w:t>
      </w:r>
    </w:p>
    <w:p w:rsidR="004724A5" w:rsidRPr="00BF27D6" w:rsidRDefault="00FE5226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724A5" w:rsidRPr="00BF27D6">
        <w:rPr>
          <w:sz w:val="28"/>
          <w:szCs w:val="28"/>
        </w:rPr>
        <w:t>Утвердить объем резервного фонда администрации муниципального образования Волосовский муниципальный район Ленинградской области:</w:t>
      </w:r>
    </w:p>
    <w:p w:rsidR="004724A5" w:rsidRPr="00BF27D6" w:rsidRDefault="004724A5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>на 20</w:t>
      </w:r>
      <w:r w:rsidR="00CB0481" w:rsidRPr="00BF27D6">
        <w:rPr>
          <w:sz w:val="28"/>
          <w:szCs w:val="28"/>
        </w:rPr>
        <w:t>2</w:t>
      </w:r>
      <w:r w:rsidR="007432BA" w:rsidRPr="00BF27D6">
        <w:rPr>
          <w:sz w:val="28"/>
          <w:szCs w:val="28"/>
        </w:rPr>
        <w:t>3</w:t>
      </w:r>
      <w:r w:rsidRPr="00BF27D6">
        <w:rPr>
          <w:sz w:val="28"/>
          <w:szCs w:val="28"/>
        </w:rPr>
        <w:t xml:space="preserve"> год в сумме 15 000</w:t>
      </w:r>
      <w:r w:rsidR="000E34A9" w:rsidRPr="00BF27D6">
        <w:rPr>
          <w:sz w:val="28"/>
          <w:szCs w:val="28"/>
        </w:rPr>
        <w:t> </w:t>
      </w:r>
      <w:r w:rsidRPr="00BF27D6">
        <w:rPr>
          <w:sz w:val="28"/>
          <w:szCs w:val="28"/>
        </w:rPr>
        <w:t>000</w:t>
      </w:r>
      <w:r w:rsidR="000E34A9" w:rsidRPr="00BF27D6">
        <w:rPr>
          <w:sz w:val="28"/>
          <w:szCs w:val="28"/>
        </w:rPr>
        <w:t>,0</w:t>
      </w:r>
      <w:r w:rsidR="00FF4876" w:rsidRPr="00BF27D6">
        <w:rPr>
          <w:sz w:val="28"/>
          <w:szCs w:val="28"/>
        </w:rPr>
        <w:t>0</w:t>
      </w:r>
      <w:r w:rsidRPr="00BF27D6">
        <w:rPr>
          <w:sz w:val="28"/>
          <w:szCs w:val="28"/>
        </w:rPr>
        <w:t xml:space="preserve"> рублей,</w:t>
      </w:r>
    </w:p>
    <w:p w:rsidR="004724A5" w:rsidRPr="00BF27D6" w:rsidRDefault="004724A5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>на 20</w:t>
      </w:r>
      <w:r w:rsidR="00C07462" w:rsidRPr="00BF27D6">
        <w:rPr>
          <w:sz w:val="28"/>
          <w:szCs w:val="28"/>
        </w:rPr>
        <w:t>2</w:t>
      </w:r>
      <w:r w:rsidR="007432BA" w:rsidRPr="00BF27D6">
        <w:rPr>
          <w:sz w:val="28"/>
          <w:szCs w:val="28"/>
        </w:rPr>
        <w:t>4</w:t>
      </w:r>
      <w:r w:rsidR="00C07462" w:rsidRPr="00BF27D6">
        <w:rPr>
          <w:sz w:val="28"/>
          <w:szCs w:val="28"/>
        </w:rPr>
        <w:t xml:space="preserve"> </w:t>
      </w:r>
      <w:r w:rsidRPr="00BF27D6">
        <w:rPr>
          <w:sz w:val="28"/>
          <w:szCs w:val="28"/>
        </w:rPr>
        <w:t xml:space="preserve">год в сумме </w:t>
      </w:r>
      <w:r w:rsidR="00A94444" w:rsidRPr="00BF27D6">
        <w:rPr>
          <w:sz w:val="28"/>
          <w:szCs w:val="28"/>
        </w:rPr>
        <w:t>15 0</w:t>
      </w:r>
      <w:r w:rsidRPr="00BF27D6">
        <w:rPr>
          <w:sz w:val="28"/>
          <w:szCs w:val="28"/>
        </w:rPr>
        <w:t>00</w:t>
      </w:r>
      <w:r w:rsidR="000E34A9" w:rsidRPr="00BF27D6">
        <w:rPr>
          <w:sz w:val="28"/>
          <w:szCs w:val="28"/>
        </w:rPr>
        <w:t> </w:t>
      </w:r>
      <w:r w:rsidRPr="00BF27D6">
        <w:rPr>
          <w:sz w:val="28"/>
          <w:szCs w:val="28"/>
        </w:rPr>
        <w:t>000</w:t>
      </w:r>
      <w:r w:rsidR="000E34A9" w:rsidRPr="00BF27D6">
        <w:rPr>
          <w:sz w:val="28"/>
          <w:szCs w:val="28"/>
        </w:rPr>
        <w:t>,0</w:t>
      </w:r>
      <w:r w:rsidR="00FF4876" w:rsidRPr="00BF27D6">
        <w:rPr>
          <w:sz w:val="28"/>
          <w:szCs w:val="28"/>
        </w:rPr>
        <w:t>0</w:t>
      </w:r>
      <w:r w:rsidRPr="00BF27D6">
        <w:rPr>
          <w:sz w:val="28"/>
          <w:szCs w:val="28"/>
        </w:rPr>
        <w:t xml:space="preserve"> рублей,</w:t>
      </w:r>
    </w:p>
    <w:p w:rsidR="004724A5" w:rsidRPr="00BF27D6" w:rsidRDefault="004724A5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>на 202</w:t>
      </w:r>
      <w:r w:rsidR="007432BA" w:rsidRPr="00BF27D6">
        <w:rPr>
          <w:sz w:val="28"/>
          <w:szCs w:val="28"/>
        </w:rPr>
        <w:t>5</w:t>
      </w:r>
      <w:r w:rsidRPr="00BF27D6">
        <w:rPr>
          <w:sz w:val="28"/>
          <w:szCs w:val="28"/>
        </w:rPr>
        <w:t xml:space="preserve"> год в сумме </w:t>
      </w:r>
      <w:r w:rsidR="00A94444" w:rsidRPr="00BF27D6">
        <w:rPr>
          <w:sz w:val="28"/>
          <w:szCs w:val="28"/>
        </w:rPr>
        <w:t>15 0</w:t>
      </w:r>
      <w:r w:rsidRPr="00BF27D6">
        <w:rPr>
          <w:sz w:val="28"/>
          <w:szCs w:val="28"/>
        </w:rPr>
        <w:t>00</w:t>
      </w:r>
      <w:r w:rsidR="000E34A9" w:rsidRPr="00BF27D6">
        <w:rPr>
          <w:sz w:val="28"/>
          <w:szCs w:val="28"/>
        </w:rPr>
        <w:t> </w:t>
      </w:r>
      <w:r w:rsidRPr="00BF27D6">
        <w:rPr>
          <w:sz w:val="28"/>
          <w:szCs w:val="28"/>
        </w:rPr>
        <w:t>000</w:t>
      </w:r>
      <w:r w:rsidR="000E34A9" w:rsidRPr="00BF27D6">
        <w:rPr>
          <w:sz w:val="28"/>
          <w:szCs w:val="28"/>
        </w:rPr>
        <w:t>,0</w:t>
      </w:r>
      <w:r w:rsidR="00FF4876" w:rsidRPr="00BF27D6">
        <w:rPr>
          <w:sz w:val="28"/>
          <w:szCs w:val="28"/>
        </w:rPr>
        <w:t>0</w:t>
      </w:r>
      <w:r w:rsidRPr="00BF27D6">
        <w:rPr>
          <w:sz w:val="28"/>
          <w:szCs w:val="28"/>
        </w:rPr>
        <w:t xml:space="preserve"> рублей.</w:t>
      </w:r>
    </w:p>
    <w:p w:rsidR="00EE0AE3" w:rsidRPr="00BF27D6" w:rsidRDefault="004724A5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 xml:space="preserve">6. </w:t>
      </w:r>
      <w:proofErr w:type="gramStart"/>
      <w:r w:rsidR="00EE0AE3" w:rsidRPr="00BF27D6">
        <w:rPr>
          <w:sz w:val="28"/>
          <w:szCs w:val="28"/>
        </w:rPr>
        <w:t xml:space="preserve">Утвердить в пределах общего объема доходов бюджета муниципального образования Волосовский муниципальный район Ленинградской области, утвержденного </w:t>
      </w:r>
      <w:hyperlink r:id="rId11" w:history="1">
        <w:r w:rsidR="00EE0AE3" w:rsidRPr="00BF27D6">
          <w:rPr>
            <w:rStyle w:val="ab"/>
            <w:color w:val="auto"/>
            <w:sz w:val="28"/>
            <w:szCs w:val="28"/>
            <w:u w:val="none"/>
          </w:rPr>
          <w:t>пунктом 1</w:t>
        </w:r>
      </w:hyperlink>
      <w:r w:rsidR="00EE0AE3" w:rsidRPr="00BF27D6">
        <w:rPr>
          <w:sz w:val="28"/>
          <w:szCs w:val="28"/>
        </w:rPr>
        <w:t xml:space="preserve"> настоящего решения, прогнозируемые поступления налоговых, неналоговых доходов и безвозмездных поступлений в бюджет муниципального образования Волосовский муниципальный район Ленинградской области по кодам видов доходов на 2023 год согласно приложению 3, прогнозируемые поступления налоговых, неналоговых доходов и безвозмездных поступлений в бюджет муниципального образования Волосовский муниципальный</w:t>
      </w:r>
      <w:proofErr w:type="gramEnd"/>
      <w:r w:rsidR="00EE0AE3" w:rsidRPr="00BF27D6">
        <w:rPr>
          <w:sz w:val="28"/>
          <w:szCs w:val="28"/>
        </w:rPr>
        <w:t xml:space="preserve"> район Ленинградской области по кодам видов доходов на плановый период 2024 и 2025 годов согласно приложению 4.</w:t>
      </w:r>
    </w:p>
    <w:p w:rsidR="00CD429B" w:rsidRPr="00BF27D6" w:rsidRDefault="004724A5" w:rsidP="00FE5226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 xml:space="preserve">7. </w:t>
      </w:r>
      <w:proofErr w:type="gramStart"/>
      <w:r w:rsidR="00CD429B" w:rsidRPr="00BF27D6">
        <w:rPr>
          <w:sz w:val="28"/>
          <w:szCs w:val="28"/>
        </w:rPr>
        <w:t xml:space="preserve">Утвердить в пределах общего объема доходов бюджета муниципального образования Волосовский муниципальный район Ленинградской области, утвержденного пунктом 1 настоящего решения, объем межбюджетных трансфертов бюджета муниципального образования Волосовский муниципальный район Ленинградской области, получаемых из других бюджетов бюджетной системы Российской Федерации, в 2023 году согласно приложению 5, объем межбюджетных трансфертов бюджета муниципального образования Волосовский муниципальный район </w:t>
      </w:r>
      <w:r w:rsidR="00CD429B" w:rsidRPr="00BF27D6">
        <w:rPr>
          <w:sz w:val="28"/>
          <w:szCs w:val="28"/>
        </w:rPr>
        <w:lastRenderedPageBreak/>
        <w:t>Ленинградской области, получаемых из других бюджетов бюджетной</w:t>
      </w:r>
      <w:proofErr w:type="gramEnd"/>
      <w:r w:rsidR="00CD429B" w:rsidRPr="00BF27D6">
        <w:rPr>
          <w:sz w:val="28"/>
          <w:szCs w:val="28"/>
        </w:rPr>
        <w:t xml:space="preserve"> системы Российской Федерации, в плановом периоде 2024 и 2025 годов согласно приложению 6.</w:t>
      </w:r>
    </w:p>
    <w:p w:rsidR="009E239C" w:rsidRPr="00BF27D6" w:rsidRDefault="00637ABC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>8</w:t>
      </w:r>
      <w:r w:rsidR="004724A5" w:rsidRPr="00BF27D6">
        <w:rPr>
          <w:sz w:val="28"/>
          <w:szCs w:val="28"/>
        </w:rPr>
        <w:t xml:space="preserve">. </w:t>
      </w:r>
      <w:r w:rsidR="009E239C" w:rsidRPr="00BF27D6">
        <w:rPr>
          <w:sz w:val="28"/>
          <w:szCs w:val="28"/>
        </w:rPr>
        <w:t>Установить, что 25 процентов прибыли муниципальных предприятий муниципального образования Волосовский муниципальный район Ленинградской области, остающейся после уплаты налогов и иных обязательных платежей, зачисляются в бюджет муниципального образования Волосовский муниципальный район Ленинградской области.</w:t>
      </w:r>
    </w:p>
    <w:p w:rsidR="005C2A4A" w:rsidRPr="00BF27D6" w:rsidRDefault="00637ABC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>9</w:t>
      </w:r>
      <w:r w:rsidR="004724A5" w:rsidRPr="00BF27D6">
        <w:rPr>
          <w:sz w:val="28"/>
          <w:szCs w:val="28"/>
        </w:rPr>
        <w:t>.</w:t>
      </w:r>
      <w:r w:rsidR="00802333" w:rsidRPr="00BF27D6">
        <w:rPr>
          <w:sz w:val="28"/>
          <w:szCs w:val="28"/>
        </w:rPr>
        <w:t xml:space="preserve"> </w:t>
      </w:r>
      <w:proofErr w:type="gramStart"/>
      <w:r w:rsidR="005C2A4A" w:rsidRPr="00BF27D6">
        <w:rPr>
          <w:sz w:val="28"/>
          <w:szCs w:val="28"/>
        </w:rPr>
        <w:t>Установить, что задолженность по отмененным федеральным налогам (налог на прибыль организаций, зачислявшийся до 1 января 2005 года в местный бюджет), по местным налогам и сборам, за исключением земельного налога, по обязательствам, возникшим до 1 января 2006 года, зачисляется в бюджет муниципального образования Волосовский муниципальный район Ленинградской области (в части погашения задолженности прошлых лет) - по нормативу 100 процентов.</w:t>
      </w:r>
      <w:proofErr w:type="gramEnd"/>
    </w:p>
    <w:p w:rsidR="00775FE9" w:rsidRPr="00BF27D6" w:rsidRDefault="00637ABC" w:rsidP="00FE522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D6">
        <w:rPr>
          <w:rFonts w:ascii="Times New Roman" w:hAnsi="Times New Roman" w:cs="Times New Roman"/>
          <w:sz w:val="28"/>
          <w:szCs w:val="28"/>
        </w:rPr>
        <w:t>10</w:t>
      </w:r>
      <w:r w:rsidR="002F3ACD" w:rsidRPr="00BF27D6">
        <w:rPr>
          <w:rFonts w:ascii="Times New Roman" w:hAnsi="Times New Roman" w:cs="Times New Roman"/>
          <w:sz w:val="28"/>
          <w:szCs w:val="28"/>
        </w:rPr>
        <w:t xml:space="preserve">. </w:t>
      </w:r>
      <w:r w:rsidR="00775FE9" w:rsidRPr="00BF27D6">
        <w:rPr>
          <w:rFonts w:ascii="Times New Roman" w:hAnsi="Times New Roman" w:cs="Times New Roman"/>
          <w:sz w:val="28"/>
          <w:szCs w:val="28"/>
        </w:rPr>
        <w:t xml:space="preserve">Установить, что в бюджет муниципального образования Волосовский муниципальный район Ленинградской области зачисляются по нормативу 100 процентов: </w:t>
      </w:r>
    </w:p>
    <w:p w:rsidR="00775FE9" w:rsidRPr="00BF27D6" w:rsidRDefault="00775FE9" w:rsidP="00FE522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D6">
        <w:rPr>
          <w:rFonts w:ascii="Times New Roman" w:hAnsi="Times New Roman" w:cs="Times New Roman"/>
          <w:sz w:val="28"/>
          <w:szCs w:val="28"/>
        </w:rPr>
        <w:t xml:space="preserve">прочие доходы от оказания платных услуг (работ) получателями средств бюджетов муниципальных районов; </w:t>
      </w:r>
    </w:p>
    <w:p w:rsidR="00775FE9" w:rsidRPr="00BF27D6" w:rsidRDefault="00775FE9" w:rsidP="00FE522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27D6">
        <w:rPr>
          <w:rFonts w:ascii="Times New Roman" w:hAnsi="Times New Roman" w:cs="Times New Roman"/>
          <w:sz w:val="28"/>
          <w:szCs w:val="28"/>
          <w:lang w:eastAsia="en-US"/>
        </w:rPr>
        <w:t>доходы, поступающие в порядке возмещения расходов, понесенных в связи с эксплуатацией имущества муниципальных районов;</w:t>
      </w:r>
    </w:p>
    <w:p w:rsidR="00775FE9" w:rsidRPr="00BF27D6" w:rsidRDefault="00775FE9" w:rsidP="00FE522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D6">
        <w:rPr>
          <w:rFonts w:ascii="Times New Roman" w:hAnsi="Times New Roman" w:cs="Times New Roman"/>
          <w:sz w:val="28"/>
          <w:szCs w:val="28"/>
        </w:rPr>
        <w:t xml:space="preserve"> прочие доходы от компенсации затрат бюджетов муниципальных районов; </w:t>
      </w:r>
    </w:p>
    <w:p w:rsidR="00775FE9" w:rsidRPr="00BF27D6" w:rsidRDefault="00775FE9" w:rsidP="00FE522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D6">
        <w:rPr>
          <w:rFonts w:ascii="Times New Roman" w:hAnsi="Times New Roman" w:cs="Times New Roman"/>
          <w:sz w:val="28"/>
          <w:szCs w:val="28"/>
        </w:rPr>
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района; </w:t>
      </w:r>
    </w:p>
    <w:p w:rsidR="00775FE9" w:rsidRPr="00BF27D6" w:rsidRDefault="00775FE9" w:rsidP="00FE522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7D6">
        <w:rPr>
          <w:rFonts w:ascii="Times New Roman" w:hAnsi="Times New Roman" w:cs="Times New Roman"/>
          <w:sz w:val="28"/>
          <w:szCs w:val="28"/>
        </w:rPr>
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</w:r>
      <w:proofErr w:type="gramEnd"/>
      <w:r w:rsidRPr="00BF27D6">
        <w:rPr>
          <w:rFonts w:ascii="Times New Roman" w:hAnsi="Times New Roman" w:cs="Times New Roman"/>
          <w:sz w:val="28"/>
          <w:szCs w:val="28"/>
        </w:rPr>
        <w:t xml:space="preserve"> фонда);</w:t>
      </w:r>
    </w:p>
    <w:p w:rsidR="00775FE9" w:rsidRPr="00BF27D6" w:rsidRDefault="00775FE9" w:rsidP="00FE522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7D6">
        <w:rPr>
          <w:rFonts w:ascii="Times New Roman" w:hAnsi="Times New Roman" w:cs="Times New Roman"/>
          <w:sz w:val="28"/>
          <w:szCs w:val="28"/>
        </w:rPr>
        <w:t xml:space="preserve">платежи в целях возмещения убытков, причиненных уклонением от заключения с муниципальным органом муниципального района </w:t>
      </w:r>
      <w:r w:rsidRPr="00BF27D6">
        <w:rPr>
          <w:rFonts w:ascii="Times New Roman" w:hAnsi="Times New Roman" w:cs="Times New Roman"/>
          <w:sz w:val="28"/>
          <w:szCs w:val="28"/>
        </w:rPr>
        <w:lastRenderedPageBreak/>
        <w:t>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775FE9" w:rsidRPr="00BF27D6" w:rsidRDefault="00775FE9" w:rsidP="00FE522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D6">
        <w:rPr>
          <w:rFonts w:ascii="Times New Roman" w:hAnsi="Times New Roman" w:cs="Times New Roman"/>
          <w:sz w:val="28"/>
          <w:szCs w:val="28"/>
        </w:rPr>
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фонда);</w:t>
      </w:r>
    </w:p>
    <w:p w:rsidR="00775FE9" w:rsidRPr="00BF27D6" w:rsidRDefault="00775FE9" w:rsidP="00FE522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D6">
        <w:rPr>
          <w:rFonts w:ascii="Times New Roman" w:hAnsi="Times New Roman" w:cs="Times New Roman"/>
          <w:sz w:val="28"/>
          <w:szCs w:val="28"/>
        </w:rPr>
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исполнения;</w:t>
      </w:r>
    </w:p>
    <w:p w:rsidR="00775FE9" w:rsidRPr="00BF27D6" w:rsidRDefault="00775FE9" w:rsidP="00FE522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D6">
        <w:rPr>
          <w:rFonts w:ascii="Times New Roman" w:hAnsi="Times New Roman" w:cs="Times New Roman"/>
          <w:sz w:val="28"/>
          <w:szCs w:val="28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районов);</w:t>
      </w:r>
    </w:p>
    <w:p w:rsidR="00775FE9" w:rsidRPr="00BF27D6" w:rsidRDefault="00775FE9" w:rsidP="00FE522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D6">
        <w:rPr>
          <w:rFonts w:ascii="Times New Roman" w:hAnsi="Times New Roman" w:cs="Times New Roman"/>
          <w:sz w:val="28"/>
          <w:szCs w:val="28"/>
        </w:rPr>
        <w:t>невыясненные поступления, зачисляемые в бюджеты муниципальных районов;</w:t>
      </w:r>
    </w:p>
    <w:p w:rsidR="00775FE9" w:rsidRPr="00BF27D6" w:rsidRDefault="00775FE9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>прочие неналоговые доходы бюджетов муниципальных районов\4</w:t>
      </w:r>
    </w:p>
    <w:p w:rsidR="00775FE9" w:rsidRPr="00BF27D6" w:rsidRDefault="00775FE9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района.</w:t>
      </w:r>
    </w:p>
    <w:p w:rsidR="004724A5" w:rsidRPr="00BF27D6" w:rsidRDefault="004724A5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>1</w:t>
      </w:r>
      <w:r w:rsidR="00637ABC" w:rsidRPr="00BF27D6">
        <w:rPr>
          <w:sz w:val="28"/>
          <w:szCs w:val="28"/>
        </w:rPr>
        <w:t>1</w:t>
      </w:r>
      <w:r w:rsidRPr="00BF27D6">
        <w:rPr>
          <w:sz w:val="28"/>
          <w:szCs w:val="28"/>
        </w:rPr>
        <w:t>. Утвердить в пределах общего объема расходов, у</w:t>
      </w:r>
      <w:r w:rsidR="00637F0A" w:rsidRPr="00BF27D6">
        <w:rPr>
          <w:sz w:val="28"/>
          <w:szCs w:val="28"/>
        </w:rPr>
        <w:t>становлен</w:t>
      </w:r>
      <w:r w:rsidRPr="00BF27D6">
        <w:rPr>
          <w:sz w:val="28"/>
          <w:szCs w:val="28"/>
        </w:rPr>
        <w:t xml:space="preserve">ного </w:t>
      </w:r>
      <w:hyperlink r:id="rId12" w:history="1">
        <w:r w:rsidRPr="00BF27D6">
          <w:rPr>
            <w:rStyle w:val="ab"/>
            <w:color w:val="auto"/>
            <w:sz w:val="28"/>
            <w:szCs w:val="28"/>
            <w:u w:val="none"/>
          </w:rPr>
          <w:t>пунктом 1</w:t>
        </w:r>
      </w:hyperlink>
      <w:r w:rsidRPr="00BF27D6">
        <w:rPr>
          <w:sz w:val="28"/>
          <w:szCs w:val="28"/>
        </w:rPr>
        <w:t xml:space="preserve"> настоящего решения:</w:t>
      </w:r>
    </w:p>
    <w:p w:rsidR="004724A5" w:rsidRPr="00BF27D6" w:rsidRDefault="004724A5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 xml:space="preserve">1) распределение </w:t>
      </w:r>
      <w:r w:rsidR="00FF577F" w:rsidRPr="00BF27D6">
        <w:rPr>
          <w:sz w:val="28"/>
          <w:szCs w:val="28"/>
        </w:rPr>
        <w:t>бюджетных ассигнований по разделам и подразделам классификации расходов</w:t>
      </w:r>
      <w:r w:rsidRPr="00BF27D6">
        <w:rPr>
          <w:sz w:val="28"/>
          <w:szCs w:val="28"/>
        </w:rPr>
        <w:t xml:space="preserve"> </w:t>
      </w:r>
      <w:r w:rsidR="00FF577F" w:rsidRPr="00BF27D6">
        <w:rPr>
          <w:sz w:val="28"/>
          <w:szCs w:val="28"/>
        </w:rPr>
        <w:t xml:space="preserve">бюджета </w:t>
      </w:r>
      <w:r w:rsidR="000A7D75" w:rsidRPr="00BF27D6">
        <w:rPr>
          <w:sz w:val="28"/>
          <w:szCs w:val="28"/>
        </w:rPr>
        <w:t>муниципального образования</w:t>
      </w:r>
      <w:r w:rsidR="008A5AAA" w:rsidRPr="00BF27D6">
        <w:rPr>
          <w:sz w:val="28"/>
          <w:szCs w:val="28"/>
        </w:rPr>
        <w:t xml:space="preserve"> Волосовский </w:t>
      </w:r>
      <w:r w:rsidRPr="00BF27D6">
        <w:rPr>
          <w:sz w:val="28"/>
          <w:szCs w:val="28"/>
        </w:rPr>
        <w:t>муниципальный район Ленинградской области:</w:t>
      </w:r>
    </w:p>
    <w:p w:rsidR="004724A5" w:rsidRPr="00BF27D6" w:rsidRDefault="004724A5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>на 20</w:t>
      </w:r>
      <w:r w:rsidR="00CB0481" w:rsidRPr="00BF27D6">
        <w:rPr>
          <w:sz w:val="28"/>
          <w:szCs w:val="28"/>
        </w:rPr>
        <w:t>2</w:t>
      </w:r>
      <w:r w:rsidR="007432BA" w:rsidRPr="00BF27D6">
        <w:rPr>
          <w:sz w:val="28"/>
          <w:szCs w:val="28"/>
        </w:rPr>
        <w:t>3</w:t>
      </w:r>
      <w:r w:rsidRPr="00BF27D6">
        <w:rPr>
          <w:sz w:val="28"/>
          <w:szCs w:val="28"/>
        </w:rPr>
        <w:t xml:space="preserve"> год согласно </w:t>
      </w:r>
      <w:hyperlink r:id="rId13" w:history="1">
        <w:r w:rsidRPr="00BF27D6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</w:hyperlink>
      <w:r w:rsidR="006350DE" w:rsidRPr="00BF27D6">
        <w:rPr>
          <w:sz w:val="28"/>
          <w:szCs w:val="28"/>
        </w:rPr>
        <w:t>7</w:t>
      </w:r>
      <w:r w:rsidRPr="00BF27D6">
        <w:rPr>
          <w:sz w:val="28"/>
          <w:szCs w:val="28"/>
        </w:rPr>
        <w:t>,</w:t>
      </w:r>
    </w:p>
    <w:p w:rsidR="004724A5" w:rsidRPr="00BF27D6" w:rsidRDefault="004724A5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>на 20</w:t>
      </w:r>
      <w:r w:rsidR="00C07462" w:rsidRPr="00BF27D6">
        <w:rPr>
          <w:sz w:val="28"/>
          <w:szCs w:val="28"/>
        </w:rPr>
        <w:t>2</w:t>
      </w:r>
      <w:r w:rsidR="007432BA" w:rsidRPr="00BF27D6">
        <w:rPr>
          <w:sz w:val="28"/>
          <w:szCs w:val="28"/>
        </w:rPr>
        <w:t>4</w:t>
      </w:r>
      <w:r w:rsidRPr="00BF27D6">
        <w:rPr>
          <w:sz w:val="28"/>
          <w:szCs w:val="28"/>
        </w:rPr>
        <w:t xml:space="preserve"> и 202</w:t>
      </w:r>
      <w:r w:rsidR="007432BA" w:rsidRPr="00BF27D6">
        <w:rPr>
          <w:sz w:val="28"/>
          <w:szCs w:val="28"/>
        </w:rPr>
        <w:t>5</w:t>
      </w:r>
      <w:r w:rsidR="00CB0481" w:rsidRPr="00BF27D6">
        <w:rPr>
          <w:sz w:val="28"/>
          <w:szCs w:val="28"/>
        </w:rPr>
        <w:t xml:space="preserve"> </w:t>
      </w:r>
      <w:r w:rsidRPr="00BF27D6">
        <w:rPr>
          <w:sz w:val="28"/>
          <w:szCs w:val="28"/>
        </w:rPr>
        <w:t xml:space="preserve">годы согласно </w:t>
      </w:r>
      <w:hyperlink r:id="rId14" w:history="1">
        <w:r w:rsidRPr="00BF27D6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  <w:r w:rsidR="006350DE" w:rsidRPr="00BF27D6">
          <w:rPr>
            <w:rStyle w:val="ab"/>
            <w:color w:val="auto"/>
            <w:sz w:val="28"/>
            <w:szCs w:val="28"/>
            <w:u w:val="none"/>
          </w:rPr>
          <w:t>8</w:t>
        </w:r>
      </w:hyperlink>
      <w:r w:rsidRPr="00BF27D6">
        <w:rPr>
          <w:sz w:val="28"/>
          <w:szCs w:val="28"/>
        </w:rPr>
        <w:t>;</w:t>
      </w:r>
    </w:p>
    <w:p w:rsidR="004724A5" w:rsidRPr="00BF27D6" w:rsidRDefault="004724A5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>2) ведомственную структуру расходов бюджета муниципального образования Волосовский муниципальный район Ленинградской области:</w:t>
      </w:r>
    </w:p>
    <w:p w:rsidR="004724A5" w:rsidRPr="00BF27D6" w:rsidRDefault="004724A5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>на 20</w:t>
      </w:r>
      <w:r w:rsidR="00CB0481" w:rsidRPr="00BF27D6">
        <w:rPr>
          <w:sz w:val="28"/>
          <w:szCs w:val="28"/>
        </w:rPr>
        <w:t>2</w:t>
      </w:r>
      <w:r w:rsidR="007432BA" w:rsidRPr="00BF27D6">
        <w:rPr>
          <w:sz w:val="28"/>
          <w:szCs w:val="28"/>
        </w:rPr>
        <w:t>3</w:t>
      </w:r>
      <w:r w:rsidRPr="00BF27D6">
        <w:rPr>
          <w:sz w:val="28"/>
          <w:szCs w:val="28"/>
        </w:rPr>
        <w:t xml:space="preserve"> год согласно </w:t>
      </w:r>
      <w:hyperlink r:id="rId15" w:history="1">
        <w:r w:rsidRPr="00BF27D6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  <w:r w:rsidR="006350DE" w:rsidRPr="00BF27D6">
          <w:rPr>
            <w:rStyle w:val="ab"/>
            <w:color w:val="auto"/>
            <w:sz w:val="28"/>
            <w:szCs w:val="28"/>
            <w:u w:val="none"/>
          </w:rPr>
          <w:t>9</w:t>
        </w:r>
      </w:hyperlink>
      <w:r w:rsidRPr="00BF27D6">
        <w:rPr>
          <w:sz w:val="28"/>
          <w:szCs w:val="28"/>
        </w:rPr>
        <w:t>;</w:t>
      </w:r>
    </w:p>
    <w:p w:rsidR="004724A5" w:rsidRPr="00BF27D6" w:rsidRDefault="004724A5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>на 20</w:t>
      </w:r>
      <w:r w:rsidR="00C07462" w:rsidRPr="00BF27D6">
        <w:rPr>
          <w:sz w:val="28"/>
          <w:szCs w:val="28"/>
        </w:rPr>
        <w:t>2</w:t>
      </w:r>
      <w:r w:rsidR="007432BA" w:rsidRPr="00BF27D6">
        <w:rPr>
          <w:sz w:val="28"/>
          <w:szCs w:val="28"/>
        </w:rPr>
        <w:t>4</w:t>
      </w:r>
      <w:r w:rsidRPr="00BF27D6">
        <w:rPr>
          <w:sz w:val="28"/>
          <w:szCs w:val="28"/>
        </w:rPr>
        <w:t xml:space="preserve"> и 202</w:t>
      </w:r>
      <w:r w:rsidR="007432BA" w:rsidRPr="00BF27D6">
        <w:rPr>
          <w:sz w:val="28"/>
          <w:szCs w:val="28"/>
        </w:rPr>
        <w:t>5</w:t>
      </w:r>
      <w:r w:rsidRPr="00BF27D6">
        <w:rPr>
          <w:sz w:val="28"/>
          <w:szCs w:val="28"/>
        </w:rPr>
        <w:t xml:space="preserve"> годы согласно </w:t>
      </w:r>
      <w:hyperlink r:id="rId16" w:history="1">
        <w:r w:rsidRPr="00BF27D6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</w:hyperlink>
      <w:r w:rsidR="006350DE" w:rsidRPr="00BF27D6">
        <w:rPr>
          <w:sz w:val="28"/>
          <w:szCs w:val="28"/>
        </w:rPr>
        <w:t>10</w:t>
      </w:r>
      <w:r w:rsidRPr="00BF27D6">
        <w:rPr>
          <w:sz w:val="28"/>
          <w:szCs w:val="28"/>
        </w:rPr>
        <w:t>;</w:t>
      </w:r>
    </w:p>
    <w:p w:rsidR="00BB22E1" w:rsidRPr="00BF27D6" w:rsidRDefault="00BB22E1" w:rsidP="00FE522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F27D6">
        <w:rPr>
          <w:sz w:val="28"/>
          <w:szCs w:val="28"/>
        </w:rPr>
        <w:lastRenderedPageBreak/>
        <w:t xml:space="preserve">3) распределение бюджетных ассигнований по </w:t>
      </w:r>
      <w:r w:rsidRPr="00BF27D6">
        <w:rPr>
          <w:rFonts w:eastAsia="Calibri"/>
          <w:sz w:val="28"/>
          <w:szCs w:val="28"/>
          <w:lang w:eastAsia="en-US"/>
        </w:rPr>
        <w:t xml:space="preserve">целевым статьям (муниципальным программам и непрограммным направлениям деятельности), группам видов расходов, разделам и подразделам </w:t>
      </w:r>
      <w:r w:rsidRPr="00BF27D6">
        <w:rPr>
          <w:sz w:val="28"/>
          <w:szCs w:val="28"/>
        </w:rPr>
        <w:t>бюджета муниципального образования Волосовский муниципальный район Ленинградской области:</w:t>
      </w:r>
    </w:p>
    <w:p w:rsidR="00BB22E1" w:rsidRPr="00BF27D6" w:rsidRDefault="00BB22E1" w:rsidP="00FE522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F27D6">
        <w:rPr>
          <w:sz w:val="28"/>
          <w:szCs w:val="28"/>
        </w:rPr>
        <w:t>на 202</w:t>
      </w:r>
      <w:r w:rsidR="007432BA" w:rsidRPr="00BF27D6">
        <w:rPr>
          <w:sz w:val="28"/>
          <w:szCs w:val="28"/>
        </w:rPr>
        <w:t>3</w:t>
      </w:r>
      <w:r w:rsidRPr="00BF27D6">
        <w:rPr>
          <w:sz w:val="28"/>
          <w:szCs w:val="28"/>
        </w:rPr>
        <w:t xml:space="preserve"> год согласно </w:t>
      </w:r>
      <w:hyperlink r:id="rId17" w:history="1">
        <w:r w:rsidRPr="00BF27D6">
          <w:rPr>
            <w:rStyle w:val="ab"/>
            <w:color w:val="auto"/>
            <w:sz w:val="28"/>
            <w:szCs w:val="28"/>
            <w:u w:val="none"/>
          </w:rPr>
          <w:t>приложению</w:t>
        </w:r>
      </w:hyperlink>
      <w:r w:rsidRPr="00BF27D6">
        <w:rPr>
          <w:sz w:val="28"/>
          <w:szCs w:val="28"/>
        </w:rPr>
        <w:t xml:space="preserve"> 1</w:t>
      </w:r>
      <w:r w:rsidR="006350DE" w:rsidRPr="00BF27D6">
        <w:rPr>
          <w:sz w:val="28"/>
          <w:szCs w:val="28"/>
        </w:rPr>
        <w:t>1</w:t>
      </w:r>
      <w:r w:rsidRPr="00BF27D6">
        <w:rPr>
          <w:sz w:val="28"/>
          <w:szCs w:val="28"/>
        </w:rPr>
        <w:t>;</w:t>
      </w:r>
    </w:p>
    <w:p w:rsidR="00BB22E1" w:rsidRPr="00BF27D6" w:rsidRDefault="00BB22E1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>на 202</w:t>
      </w:r>
      <w:r w:rsidR="007432BA" w:rsidRPr="00BF27D6">
        <w:rPr>
          <w:sz w:val="28"/>
          <w:szCs w:val="28"/>
        </w:rPr>
        <w:t>4</w:t>
      </w:r>
      <w:r w:rsidRPr="00BF27D6">
        <w:rPr>
          <w:sz w:val="28"/>
          <w:szCs w:val="28"/>
        </w:rPr>
        <w:t xml:space="preserve"> и 202</w:t>
      </w:r>
      <w:r w:rsidR="007432BA" w:rsidRPr="00BF27D6">
        <w:rPr>
          <w:sz w:val="28"/>
          <w:szCs w:val="28"/>
        </w:rPr>
        <w:t>5</w:t>
      </w:r>
      <w:r w:rsidRPr="00BF27D6">
        <w:rPr>
          <w:sz w:val="28"/>
          <w:szCs w:val="28"/>
        </w:rPr>
        <w:t xml:space="preserve"> годы согласно </w:t>
      </w:r>
      <w:hyperlink r:id="rId18" w:history="1">
        <w:r w:rsidRPr="00BF27D6">
          <w:rPr>
            <w:rStyle w:val="ab"/>
            <w:color w:val="auto"/>
            <w:sz w:val="28"/>
            <w:szCs w:val="28"/>
            <w:u w:val="none"/>
          </w:rPr>
          <w:t>приложению</w:t>
        </w:r>
      </w:hyperlink>
      <w:r w:rsidRPr="00BF27D6">
        <w:rPr>
          <w:sz w:val="28"/>
          <w:szCs w:val="28"/>
        </w:rPr>
        <w:t xml:space="preserve"> 1</w:t>
      </w:r>
      <w:r w:rsidR="006350DE" w:rsidRPr="00BF27D6">
        <w:rPr>
          <w:sz w:val="28"/>
          <w:szCs w:val="28"/>
        </w:rPr>
        <w:t>2</w:t>
      </w:r>
      <w:r w:rsidRPr="00BF27D6">
        <w:rPr>
          <w:sz w:val="28"/>
          <w:szCs w:val="28"/>
        </w:rPr>
        <w:t>;</w:t>
      </w:r>
    </w:p>
    <w:p w:rsidR="00BB22E1" w:rsidRPr="00BF27D6" w:rsidRDefault="00BB22E1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>4) утвердить резервный фонд администрации муниципального образования Волосовский муниципальный район Ленинградской области на создание финансового и материального ресурса для ликвидации чрезвычайных ситуаций на территории района:</w:t>
      </w:r>
    </w:p>
    <w:p w:rsidR="00BB22E1" w:rsidRPr="00BF27D6" w:rsidRDefault="00BB22E1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>на 202</w:t>
      </w:r>
      <w:r w:rsidR="007432BA" w:rsidRPr="00BF27D6">
        <w:rPr>
          <w:sz w:val="28"/>
          <w:szCs w:val="28"/>
        </w:rPr>
        <w:t>3</w:t>
      </w:r>
      <w:r w:rsidRPr="00BF27D6">
        <w:rPr>
          <w:sz w:val="28"/>
          <w:szCs w:val="28"/>
        </w:rPr>
        <w:t xml:space="preserve"> год в сумме 300 000,00 рублей,</w:t>
      </w:r>
    </w:p>
    <w:p w:rsidR="00BB22E1" w:rsidRPr="00BF27D6" w:rsidRDefault="007432BA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>на 2024</w:t>
      </w:r>
      <w:r w:rsidR="00BB22E1" w:rsidRPr="00BF27D6">
        <w:rPr>
          <w:sz w:val="28"/>
          <w:szCs w:val="28"/>
        </w:rPr>
        <w:t xml:space="preserve"> год в сумме 300 000,00 рублей,</w:t>
      </w:r>
    </w:p>
    <w:p w:rsidR="00BB22E1" w:rsidRPr="00BF27D6" w:rsidRDefault="007432BA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>на 2025</w:t>
      </w:r>
      <w:r w:rsidR="00BB22E1" w:rsidRPr="00BF27D6">
        <w:rPr>
          <w:sz w:val="28"/>
          <w:szCs w:val="28"/>
        </w:rPr>
        <w:t xml:space="preserve"> год в сумме 300 000,00 рублей;</w:t>
      </w:r>
    </w:p>
    <w:p w:rsidR="00A26CAD" w:rsidRPr="001336A0" w:rsidRDefault="00A26CAD" w:rsidP="00FE522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36A0">
        <w:rPr>
          <w:sz w:val="28"/>
          <w:szCs w:val="28"/>
        </w:rPr>
        <w:t>5)</w:t>
      </w:r>
      <w:r w:rsidRPr="001336A0">
        <w:rPr>
          <w:sz w:val="28"/>
          <w:szCs w:val="28"/>
        </w:rPr>
        <w:tab/>
        <w:t xml:space="preserve">Установить, что в соответствии с правовыми актами администрации </w:t>
      </w:r>
      <w:proofErr w:type="spellStart"/>
      <w:r w:rsidRPr="001336A0">
        <w:rPr>
          <w:sz w:val="28"/>
          <w:szCs w:val="28"/>
        </w:rPr>
        <w:t>Волосовского</w:t>
      </w:r>
      <w:proofErr w:type="spellEnd"/>
      <w:r w:rsidRPr="001336A0">
        <w:rPr>
          <w:sz w:val="28"/>
          <w:szCs w:val="28"/>
        </w:rPr>
        <w:t xml:space="preserve"> муниципального района производится предоставление ассигнований, предусмотренных в ведомственной структуре расходов бюджета муниципального образования Волосовский муниципальный район Ленинградской области в соответствии с </w:t>
      </w:r>
      <w:hyperlink r:id="rId19" w:anchor="sub_604" w:history="1">
        <w:r w:rsidRPr="001336A0">
          <w:rPr>
            <w:rStyle w:val="ab"/>
            <w:color w:val="auto"/>
            <w:sz w:val="28"/>
            <w:szCs w:val="28"/>
            <w:u w:val="none"/>
          </w:rPr>
          <w:t>частью</w:t>
        </w:r>
      </w:hyperlink>
      <w:r w:rsidR="00FE5226" w:rsidRPr="001336A0">
        <w:rPr>
          <w:sz w:val="28"/>
          <w:szCs w:val="28"/>
        </w:rPr>
        <w:t xml:space="preserve"> 2 </w:t>
      </w:r>
      <w:r w:rsidRPr="001336A0">
        <w:rPr>
          <w:sz w:val="28"/>
          <w:szCs w:val="28"/>
        </w:rPr>
        <w:t xml:space="preserve">настоящей статьи, утвержденных </w:t>
      </w:r>
      <w:proofErr w:type="gramStart"/>
      <w:r w:rsidRPr="001336A0">
        <w:rPr>
          <w:sz w:val="28"/>
          <w:szCs w:val="28"/>
        </w:rPr>
        <w:t>на</w:t>
      </w:r>
      <w:proofErr w:type="gramEnd"/>
      <w:r w:rsidRPr="001336A0">
        <w:rPr>
          <w:sz w:val="28"/>
          <w:szCs w:val="28"/>
        </w:rPr>
        <w:t>:</w:t>
      </w:r>
    </w:p>
    <w:p w:rsidR="000441A1" w:rsidRPr="001336A0" w:rsidRDefault="000441A1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1336A0">
        <w:rPr>
          <w:sz w:val="28"/>
          <w:szCs w:val="28"/>
        </w:rPr>
        <w:t>резервный фонд администрации муниципального образования Волосовский муниципальный район Ленинградской области;</w:t>
      </w:r>
    </w:p>
    <w:p w:rsidR="000441A1" w:rsidRPr="001336A0" w:rsidRDefault="000441A1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1336A0">
        <w:rPr>
          <w:sz w:val="28"/>
          <w:szCs w:val="28"/>
        </w:rPr>
        <w:t>резервный фонд администрации муниципального образования Волосовский муниципальный район Ленинградской области на создание финансового и материального ресурса для ликвидации чрезвычайных ситуаций на территории района;</w:t>
      </w:r>
    </w:p>
    <w:p w:rsidR="000441A1" w:rsidRPr="001336A0" w:rsidRDefault="000441A1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1336A0">
        <w:rPr>
          <w:sz w:val="28"/>
          <w:szCs w:val="28"/>
        </w:rPr>
        <w:t xml:space="preserve">нераспределенные средства на финансовую поддержку муниципальных образований поселений </w:t>
      </w:r>
      <w:proofErr w:type="spellStart"/>
      <w:r w:rsidRPr="001336A0">
        <w:rPr>
          <w:sz w:val="28"/>
          <w:szCs w:val="28"/>
        </w:rPr>
        <w:t>Волосовского</w:t>
      </w:r>
      <w:proofErr w:type="spellEnd"/>
      <w:r w:rsidRPr="001336A0">
        <w:rPr>
          <w:sz w:val="28"/>
          <w:szCs w:val="28"/>
        </w:rPr>
        <w:t xml:space="preserve"> муниципального района Ленинградской области.</w:t>
      </w:r>
    </w:p>
    <w:p w:rsidR="000441A1" w:rsidRPr="00BF27D6" w:rsidRDefault="00841606" w:rsidP="00FE522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36A0">
        <w:rPr>
          <w:sz w:val="28"/>
          <w:szCs w:val="28"/>
        </w:rPr>
        <w:t>6</w:t>
      </w:r>
      <w:r w:rsidR="000441A1" w:rsidRPr="001336A0">
        <w:rPr>
          <w:sz w:val="28"/>
          <w:szCs w:val="28"/>
        </w:rPr>
        <w:t xml:space="preserve">) </w:t>
      </w:r>
      <w:r w:rsidR="008A71BD" w:rsidRPr="001336A0">
        <w:rPr>
          <w:rFonts w:eastAsia="Calibri"/>
          <w:sz w:val="28"/>
          <w:szCs w:val="28"/>
        </w:rPr>
        <w:t>у</w:t>
      </w:r>
      <w:r w:rsidR="000441A1" w:rsidRPr="001336A0">
        <w:rPr>
          <w:rFonts w:eastAsia="Calibri"/>
          <w:sz w:val="28"/>
          <w:szCs w:val="28"/>
        </w:rPr>
        <w:t xml:space="preserve">твердить </w:t>
      </w:r>
      <w:r w:rsidR="000441A1" w:rsidRPr="001336A0">
        <w:rPr>
          <w:sz w:val="28"/>
          <w:szCs w:val="28"/>
        </w:rPr>
        <w:t>объем бюджетных ассигнований муниципального дорожного фонда муниципального образования Волосовский муниципальный район Ленинградской области</w:t>
      </w:r>
      <w:r w:rsidR="000441A1" w:rsidRPr="00BF27D6">
        <w:rPr>
          <w:sz w:val="28"/>
          <w:szCs w:val="28"/>
        </w:rPr>
        <w:t>:</w:t>
      </w:r>
    </w:p>
    <w:p w:rsidR="00021B32" w:rsidRPr="00BF27D6" w:rsidRDefault="00021B32" w:rsidP="00FE522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F27D6">
        <w:rPr>
          <w:sz w:val="28"/>
          <w:szCs w:val="28"/>
        </w:rPr>
        <w:t xml:space="preserve">на 2023 год в сумме </w:t>
      </w:r>
      <w:r w:rsidRPr="00BF27D6">
        <w:rPr>
          <w:bCs/>
          <w:sz w:val="28"/>
          <w:szCs w:val="28"/>
        </w:rPr>
        <w:t xml:space="preserve">6 147 420,00 </w:t>
      </w:r>
      <w:r w:rsidRPr="00BF27D6">
        <w:rPr>
          <w:sz w:val="28"/>
          <w:szCs w:val="28"/>
        </w:rPr>
        <w:t>рублей;</w:t>
      </w:r>
    </w:p>
    <w:p w:rsidR="00021B32" w:rsidRPr="00BF27D6" w:rsidRDefault="00021B32" w:rsidP="00FE522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F27D6">
        <w:rPr>
          <w:sz w:val="28"/>
          <w:szCs w:val="28"/>
        </w:rPr>
        <w:t xml:space="preserve">на 2024 год в сумме </w:t>
      </w:r>
      <w:r w:rsidRPr="00BF27D6">
        <w:rPr>
          <w:bCs/>
          <w:sz w:val="28"/>
          <w:szCs w:val="28"/>
        </w:rPr>
        <w:t xml:space="preserve">6 409 150,00 </w:t>
      </w:r>
      <w:r w:rsidRPr="00BF27D6">
        <w:rPr>
          <w:sz w:val="28"/>
          <w:szCs w:val="28"/>
        </w:rPr>
        <w:t>рублей;</w:t>
      </w:r>
    </w:p>
    <w:p w:rsidR="00021B32" w:rsidRPr="00BF27D6" w:rsidRDefault="00021B32" w:rsidP="00FE522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F27D6">
        <w:rPr>
          <w:sz w:val="28"/>
          <w:szCs w:val="28"/>
        </w:rPr>
        <w:t xml:space="preserve">на 2025 год в сумме </w:t>
      </w:r>
      <w:r w:rsidRPr="00BF27D6">
        <w:rPr>
          <w:bCs/>
          <w:sz w:val="28"/>
          <w:szCs w:val="28"/>
        </w:rPr>
        <w:t xml:space="preserve">6 409 150,00 </w:t>
      </w:r>
      <w:r w:rsidRPr="00BF27D6">
        <w:rPr>
          <w:sz w:val="28"/>
          <w:szCs w:val="28"/>
        </w:rPr>
        <w:t>рублей.</w:t>
      </w:r>
    </w:p>
    <w:p w:rsidR="00540A9A" w:rsidRPr="00BF27D6" w:rsidRDefault="00132354" w:rsidP="00FE522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F27D6">
        <w:rPr>
          <w:sz w:val="28"/>
          <w:szCs w:val="28"/>
        </w:rPr>
        <w:t>7)</w:t>
      </w:r>
      <w:r w:rsidR="00540A9A" w:rsidRPr="00BF27D6">
        <w:rPr>
          <w:sz w:val="28"/>
          <w:szCs w:val="28"/>
        </w:rPr>
        <w:t xml:space="preserve"> </w:t>
      </w:r>
      <w:r w:rsidR="008A71BD" w:rsidRPr="00BF27D6">
        <w:rPr>
          <w:sz w:val="28"/>
          <w:szCs w:val="28"/>
        </w:rPr>
        <w:t>у</w:t>
      </w:r>
      <w:r w:rsidR="00540A9A" w:rsidRPr="00BF27D6">
        <w:rPr>
          <w:sz w:val="28"/>
          <w:szCs w:val="28"/>
        </w:rPr>
        <w:t>твердить общий объем бюджетных ассигнований на исполнение публичных нормативных обязательств муниципального образования Волосовский муниципальный район Ленинградской области:</w:t>
      </w:r>
    </w:p>
    <w:p w:rsidR="00540A9A" w:rsidRPr="00BF27D6" w:rsidRDefault="00540A9A" w:rsidP="00FE5226">
      <w:pPr>
        <w:spacing w:line="276" w:lineRule="auto"/>
        <w:ind w:firstLine="709"/>
        <w:jc w:val="both"/>
        <w:rPr>
          <w:sz w:val="28"/>
          <w:szCs w:val="28"/>
        </w:rPr>
      </w:pPr>
      <w:r w:rsidRPr="00BF27D6">
        <w:rPr>
          <w:sz w:val="28"/>
          <w:szCs w:val="28"/>
        </w:rPr>
        <w:lastRenderedPageBreak/>
        <w:t>на 202</w:t>
      </w:r>
      <w:r w:rsidR="007432BA" w:rsidRPr="00BF27D6">
        <w:rPr>
          <w:sz w:val="28"/>
          <w:szCs w:val="28"/>
        </w:rPr>
        <w:t>3</w:t>
      </w:r>
      <w:r w:rsidRPr="00BF27D6">
        <w:rPr>
          <w:sz w:val="28"/>
          <w:szCs w:val="28"/>
        </w:rPr>
        <w:t xml:space="preserve"> год в сумме </w:t>
      </w:r>
      <w:r w:rsidR="00057CB9" w:rsidRPr="00BF27D6">
        <w:rPr>
          <w:bCs/>
          <w:sz w:val="28"/>
          <w:szCs w:val="28"/>
        </w:rPr>
        <w:t>17 736 419</w:t>
      </w:r>
      <w:r w:rsidRPr="00BF27D6">
        <w:rPr>
          <w:bCs/>
          <w:sz w:val="28"/>
          <w:szCs w:val="28"/>
        </w:rPr>
        <w:t xml:space="preserve">,00 </w:t>
      </w:r>
      <w:r w:rsidRPr="00BF27D6">
        <w:rPr>
          <w:sz w:val="28"/>
          <w:szCs w:val="28"/>
        </w:rPr>
        <w:t>рублей;</w:t>
      </w:r>
    </w:p>
    <w:p w:rsidR="00540A9A" w:rsidRPr="00BF27D6" w:rsidRDefault="00540A9A" w:rsidP="00FE5226">
      <w:pPr>
        <w:spacing w:line="276" w:lineRule="auto"/>
        <w:ind w:firstLine="709"/>
        <w:jc w:val="both"/>
        <w:rPr>
          <w:sz w:val="28"/>
          <w:szCs w:val="28"/>
        </w:rPr>
      </w:pPr>
      <w:r w:rsidRPr="00BF27D6">
        <w:rPr>
          <w:sz w:val="28"/>
          <w:szCs w:val="28"/>
        </w:rPr>
        <w:t>на 202</w:t>
      </w:r>
      <w:r w:rsidR="007432BA" w:rsidRPr="00BF27D6">
        <w:rPr>
          <w:sz w:val="28"/>
          <w:szCs w:val="28"/>
        </w:rPr>
        <w:t>4</w:t>
      </w:r>
      <w:r w:rsidRPr="00BF27D6">
        <w:rPr>
          <w:sz w:val="28"/>
          <w:szCs w:val="28"/>
        </w:rPr>
        <w:t xml:space="preserve"> год в сумме </w:t>
      </w:r>
      <w:r w:rsidR="00057CB9" w:rsidRPr="00BF27D6">
        <w:rPr>
          <w:bCs/>
          <w:sz w:val="28"/>
          <w:szCs w:val="28"/>
        </w:rPr>
        <w:t>18 445 876</w:t>
      </w:r>
      <w:r w:rsidRPr="00BF27D6">
        <w:rPr>
          <w:bCs/>
          <w:sz w:val="28"/>
          <w:szCs w:val="28"/>
        </w:rPr>
        <w:t xml:space="preserve">,00 </w:t>
      </w:r>
      <w:r w:rsidRPr="00BF27D6">
        <w:rPr>
          <w:sz w:val="28"/>
          <w:szCs w:val="28"/>
        </w:rPr>
        <w:t>рублей;</w:t>
      </w:r>
    </w:p>
    <w:p w:rsidR="00540A9A" w:rsidRPr="00BF27D6" w:rsidRDefault="00540A9A" w:rsidP="00FE522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F27D6">
        <w:rPr>
          <w:sz w:val="28"/>
          <w:szCs w:val="28"/>
        </w:rPr>
        <w:t>на 202</w:t>
      </w:r>
      <w:r w:rsidR="007432BA" w:rsidRPr="00BF27D6">
        <w:rPr>
          <w:sz w:val="28"/>
          <w:szCs w:val="28"/>
        </w:rPr>
        <w:t>5</w:t>
      </w:r>
      <w:r w:rsidRPr="00BF27D6">
        <w:rPr>
          <w:sz w:val="28"/>
          <w:szCs w:val="28"/>
        </w:rPr>
        <w:t xml:space="preserve"> год в сумме </w:t>
      </w:r>
      <w:r w:rsidR="00057CB9" w:rsidRPr="00BF27D6">
        <w:rPr>
          <w:bCs/>
          <w:sz w:val="28"/>
          <w:szCs w:val="28"/>
        </w:rPr>
        <w:t>19 183 711</w:t>
      </w:r>
      <w:r w:rsidRPr="00BF27D6">
        <w:rPr>
          <w:bCs/>
          <w:sz w:val="28"/>
          <w:szCs w:val="28"/>
        </w:rPr>
        <w:t xml:space="preserve">,00 </w:t>
      </w:r>
      <w:r w:rsidRPr="00BF27D6">
        <w:rPr>
          <w:sz w:val="28"/>
          <w:szCs w:val="28"/>
        </w:rPr>
        <w:t>рублей</w:t>
      </w:r>
      <w:r w:rsidR="000D20B9" w:rsidRPr="00BF27D6">
        <w:rPr>
          <w:sz w:val="28"/>
          <w:szCs w:val="28"/>
        </w:rPr>
        <w:t>.</w:t>
      </w:r>
    </w:p>
    <w:p w:rsidR="000441A1" w:rsidRPr="00BF27D6" w:rsidRDefault="000441A1" w:rsidP="00FE5226">
      <w:pPr>
        <w:pStyle w:val="ConsPlusNormal"/>
        <w:widowControl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27D6">
        <w:rPr>
          <w:rFonts w:ascii="Times New Roman" w:hAnsi="Times New Roman" w:cs="Times New Roman"/>
          <w:sz w:val="28"/>
          <w:szCs w:val="28"/>
        </w:rPr>
        <w:t>1</w:t>
      </w:r>
      <w:r w:rsidR="00A26CAD" w:rsidRPr="00BF27D6">
        <w:rPr>
          <w:rFonts w:ascii="Times New Roman" w:hAnsi="Times New Roman" w:cs="Times New Roman"/>
          <w:sz w:val="28"/>
          <w:szCs w:val="28"/>
        </w:rPr>
        <w:t>2</w:t>
      </w:r>
      <w:r w:rsidRPr="00BF27D6">
        <w:rPr>
          <w:rFonts w:ascii="Times New Roman" w:hAnsi="Times New Roman" w:cs="Times New Roman"/>
          <w:sz w:val="28"/>
          <w:szCs w:val="28"/>
        </w:rPr>
        <w:t>. Установить, что в 202</w:t>
      </w:r>
      <w:r w:rsidR="007432BA" w:rsidRPr="00BF27D6">
        <w:rPr>
          <w:rFonts w:ascii="Times New Roman" w:hAnsi="Times New Roman" w:cs="Times New Roman"/>
          <w:sz w:val="28"/>
          <w:szCs w:val="28"/>
        </w:rPr>
        <w:t>3</w:t>
      </w:r>
      <w:r w:rsidRPr="00BF27D6">
        <w:rPr>
          <w:rFonts w:ascii="Times New Roman" w:hAnsi="Times New Roman" w:cs="Times New Roman"/>
          <w:sz w:val="28"/>
          <w:szCs w:val="28"/>
        </w:rPr>
        <w:t xml:space="preserve"> году предоставление за счет средств бюджета муниципального образования Волосовский муниципальный район Ленинградской области </w:t>
      </w:r>
      <w:r w:rsidRPr="00BF27D6">
        <w:rPr>
          <w:rFonts w:ascii="Times New Roman" w:hAnsi="Times New Roman" w:cs="Times New Roman"/>
          <w:sz w:val="28"/>
          <w:szCs w:val="28"/>
          <w:shd w:val="clear" w:color="auto" w:fill="FFFFFF"/>
        </w:rPr>
        <w:t>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</w:r>
      <w:r w:rsidR="00A26CAD" w:rsidRPr="00BF2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F27D6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порядками: </w:t>
      </w:r>
    </w:p>
    <w:p w:rsidR="000441A1" w:rsidRPr="00BF27D6" w:rsidRDefault="00A51591" w:rsidP="00FE5226">
      <w:pPr>
        <w:pStyle w:val="ConsPlusNormal"/>
        <w:widowControl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27D6">
        <w:rPr>
          <w:rFonts w:ascii="Times New Roman" w:hAnsi="Times New Roman" w:cs="Times New Roman"/>
          <w:sz w:val="28"/>
          <w:szCs w:val="28"/>
        </w:rPr>
        <w:t xml:space="preserve">1) </w:t>
      </w:r>
      <w:r w:rsidR="000441A1" w:rsidRPr="00BF27D6">
        <w:rPr>
          <w:rFonts w:ascii="Times New Roman" w:hAnsi="Times New Roman" w:cs="Times New Roman"/>
          <w:sz w:val="28"/>
          <w:szCs w:val="28"/>
        </w:rPr>
        <w:t xml:space="preserve">субсидии юридическим лицам - производителям товаров, работ, услуг, осуществляющим </w:t>
      </w:r>
      <w:r w:rsidR="004D5E85" w:rsidRPr="00BF27D6">
        <w:rPr>
          <w:rFonts w:ascii="Times New Roman" w:hAnsi="Times New Roman" w:cs="Times New Roman"/>
          <w:sz w:val="28"/>
          <w:szCs w:val="28"/>
        </w:rPr>
        <w:t>оказание транспортных услуг</w:t>
      </w:r>
      <w:r w:rsidR="000441A1" w:rsidRPr="00BF27D6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 w:rsidR="009B3FD9" w:rsidRPr="00BF27D6">
        <w:rPr>
          <w:rFonts w:ascii="Times New Roman" w:hAnsi="Times New Roman" w:cs="Times New Roman"/>
          <w:sz w:val="28"/>
          <w:szCs w:val="28"/>
        </w:rPr>
        <w:t>19</w:t>
      </w:r>
      <w:r w:rsidR="000441A1" w:rsidRPr="00BF27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24A5" w:rsidRPr="00BF27D6" w:rsidRDefault="00A51591" w:rsidP="00FE5226">
      <w:pPr>
        <w:pStyle w:val="ConsPlusNormal"/>
        <w:widowControl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27D6">
        <w:rPr>
          <w:rFonts w:ascii="Times New Roman" w:hAnsi="Times New Roman" w:cs="Times New Roman"/>
          <w:sz w:val="28"/>
          <w:szCs w:val="28"/>
        </w:rPr>
        <w:t xml:space="preserve">2) </w:t>
      </w:r>
      <w:r w:rsidR="009A5280" w:rsidRPr="00BF27D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4724A5" w:rsidRPr="00BF27D6">
        <w:rPr>
          <w:rFonts w:ascii="Times New Roman" w:hAnsi="Times New Roman" w:cs="Times New Roman"/>
          <w:sz w:val="28"/>
          <w:szCs w:val="28"/>
        </w:rPr>
        <w:t>организациям, осуществляющим выполнение работ и оказание усл</w:t>
      </w:r>
      <w:r w:rsidR="009A5280" w:rsidRPr="00BF27D6">
        <w:rPr>
          <w:rFonts w:ascii="Times New Roman" w:hAnsi="Times New Roman" w:cs="Times New Roman"/>
          <w:sz w:val="28"/>
          <w:szCs w:val="28"/>
        </w:rPr>
        <w:t xml:space="preserve">уг в сфере сельского хозяйства </w:t>
      </w:r>
      <w:r w:rsidR="00CC4227" w:rsidRPr="00BF27D6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9B3FD9" w:rsidRPr="00BF27D6">
        <w:rPr>
          <w:rFonts w:ascii="Times New Roman" w:hAnsi="Times New Roman" w:cs="Times New Roman"/>
          <w:sz w:val="28"/>
          <w:szCs w:val="28"/>
        </w:rPr>
        <w:t>20</w:t>
      </w:r>
      <w:r w:rsidR="004724A5" w:rsidRPr="00BF27D6">
        <w:rPr>
          <w:rFonts w:ascii="Times New Roman" w:hAnsi="Times New Roman" w:cs="Times New Roman"/>
          <w:sz w:val="28"/>
          <w:szCs w:val="28"/>
        </w:rPr>
        <w:t>;</w:t>
      </w:r>
    </w:p>
    <w:p w:rsidR="004724A5" w:rsidRPr="00BF27D6" w:rsidRDefault="00A51591" w:rsidP="00FE522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F27D6">
        <w:rPr>
          <w:sz w:val="28"/>
          <w:szCs w:val="28"/>
        </w:rPr>
        <w:t xml:space="preserve">3) </w:t>
      </w:r>
      <w:r w:rsidR="004724A5" w:rsidRPr="00BF27D6">
        <w:rPr>
          <w:sz w:val="28"/>
          <w:szCs w:val="28"/>
        </w:rPr>
        <w:t xml:space="preserve">субсидии </w:t>
      </w:r>
      <w:r w:rsidR="004724A5" w:rsidRPr="00BF27D6">
        <w:rPr>
          <w:sz w:val="28"/>
          <w:szCs w:val="28"/>
          <w:lang w:eastAsia="en-US"/>
        </w:rPr>
        <w:t xml:space="preserve">иным некоммерческим организациям, не являющимся государственными (муниципальными) учреждениями </w:t>
      </w:r>
      <w:r w:rsidR="00CC4227" w:rsidRPr="00BF27D6">
        <w:rPr>
          <w:sz w:val="28"/>
          <w:szCs w:val="28"/>
        </w:rPr>
        <w:t xml:space="preserve">в соответствии с приложением </w:t>
      </w:r>
      <w:r w:rsidR="009B3FD9" w:rsidRPr="00BF27D6">
        <w:rPr>
          <w:sz w:val="28"/>
          <w:szCs w:val="28"/>
        </w:rPr>
        <w:t>21</w:t>
      </w:r>
      <w:r w:rsidR="004724A5" w:rsidRPr="00BF27D6">
        <w:rPr>
          <w:sz w:val="28"/>
          <w:szCs w:val="28"/>
        </w:rPr>
        <w:t>;</w:t>
      </w:r>
    </w:p>
    <w:p w:rsidR="004724A5" w:rsidRPr="00BF27D6" w:rsidRDefault="00A51591" w:rsidP="00FE522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F27D6">
        <w:rPr>
          <w:sz w:val="28"/>
          <w:szCs w:val="28"/>
        </w:rPr>
        <w:t xml:space="preserve">4) </w:t>
      </w:r>
      <w:r w:rsidR="004724A5" w:rsidRPr="00BF27D6">
        <w:rPr>
          <w:sz w:val="28"/>
          <w:szCs w:val="28"/>
        </w:rPr>
        <w:t>субсидии в целях возмещения затрат или недополученных доходов на поддержку средств массов</w:t>
      </w:r>
      <w:r w:rsidR="00CC4227" w:rsidRPr="00BF27D6">
        <w:rPr>
          <w:sz w:val="28"/>
          <w:szCs w:val="28"/>
        </w:rPr>
        <w:t xml:space="preserve">ой информации в соответствии с </w:t>
      </w:r>
      <w:r w:rsidR="004724A5" w:rsidRPr="00BF27D6">
        <w:rPr>
          <w:sz w:val="28"/>
          <w:szCs w:val="28"/>
        </w:rPr>
        <w:t xml:space="preserve">приложением </w:t>
      </w:r>
      <w:r w:rsidR="009B3FD9" w:rsidRPr="00BF27D6">
        <w:rPr>
          <w:sz w:val="28"/>
          <w:szCs w:val="28"/>
        </w:rPr>
        <w:t>22</w:t>
      </w:r>
      <w:r w:rsidR="004724A5" w:rsidRPr="00BF27D6">
        <w:rPr>
          <w:sz w:val="28"/>
          <w:szCs w:val="28"/>
        </w:rPr>
        <w:t>;</w:t>
      </w:r>
    </w:p>
    <w:p w:rsidR="004724A5" w:rsidRPr="00BF27D6" w:rsidRDefault="00A51591" w:rsidP="00FE522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F27D6">
        <w:rPr>
          <w:sz w:val="28"/>
          <w:szCs w:val="28"/>
        </w:rPr>
        <w:t xml:space="preserve">5) </w:t>
      </w:r>
      <w:r w:rsidR="00CC4227" w:rsidRPr="00BF27D6">
        <w:rPr>
          <w:sz w:val="28"/>
          <w:szCs w:val="28"/>
        </w:rPr>
        <w:t>субсидии</w:t>
      </w:r>
      <w:r w:rsidR="004724A5" w:rsidRPr="00BF27D6">
        <w:rPr>
          <w:sz w:val="28"/>
          <w:szCs w:val="28"/>
        </w:rPr>
        <w:t xml:space="preserve"> субъектам малого пр</w:t>
      </w:r>
      <w:r w:rsidR="00CC4227" w:rsidRPr="00BF27D6">
        <w:rPr>
          <w:sz w:val="28"/>
          <w:szCs w:val="28"/>
        </w:rPr>
        <w:t xml:space="preserve">едпринимательства, действующим </w:t>
      </w:r>
      <w:r w:rsidR="004724A5" w:rsidRPr="00BF27D6">
        <w:rPr>
          <w:sz w:val="28"/>
          <w:szCs w:val="28"/>
        </w:rPr>
        <w:t xml:space="preserve">менее одного года, на организацию предпринимательской деятельности в соответствии с приложением </w:t>
      </w:r>
      <w:r w:rsidR="009B3FD9" w:rsidRPr="00BF27D6">
        <w:rPr>
          <w:sz w:val="28"/>
          <w:szCs w:val="28"/>
        </w:rPr>
        <w:t>23</w:t>
      </w:r>
      <w:r w:rsidR="004724A5" w:rsidRPr="00BF27D6">
        <w:rPr>
          <w:sz w:val="28"/>
          <w:szCs w:val="28"/>
        </w:rPr>
        <w:t>.</w:t>
      </w:r>
    </w:p>
    <w:p w:rsidR="00EF4AA4" w:rsidRPr="00BF27D6" w:rsidRDefault="00EF4AA4" w:rsidP="00FE522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F27D6">
        <w:rPr>
          <w:bCs/>
          <w:sz w:val="28"/>
          <w:szCs w:val="28"/>
        </w:rPr>
        <w:t xml:space="preserve">6) </w:t>
      </w:r>
      <w:r w:rsidRPr="00BF27D6">
        <w:rPr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proofErr w:type="spellStart"/>
      <w:r w:rsidRPr="00BF27D6">
        <w:rPr>
          <w:sz w:val="28"/>
          <w:szCs w:val="28"/>
        </w:rPr>
        <w:t>Волосовского</w:t>
      </w:r>
      <w:proofErr w:type="spellEnd"/>
      <w:r w:rsidRPr="00BF27D6">
        <w:rPr>
          <w:sz w:val="28"/>
          <w:szCs w:val="28"/>
        </w:rPr>
        <w:t xml:space="preserve"> муниципального района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BF27D6">
        <w:rPr>
          <w:sz w:val="28"/>
          <w:szCs w:val="28"/>
        </w:rPr>
        <w:t xml:space="preserve"> финансирования в соответствии с приложением 24.</w:t>
      </w:r>
    </w:p>
    <w:p w:rsidR="00C772AE" w:rsidRPr="00BF27D6" w:rsidRDefault="00C772AE" w:rsidP="00FE5226">
      <w:pPr>
        <w:pStyle w:val="ConsPlusNormal"/>
        <w:widowControl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27D6">
        <w:rPr>
          <w:rFonts w:ascii="Times New Roman" w:hAnsi="Times New Roman" w:cs="Times New Roman"/>
          <w:sz w:val="28"/>
          <w:szCs w:val="28"/>
        </w:rPr>
        <w:t>13. Порядок определения объема и предоставления субсидий иным</w:t>
      </w:r>
      <w:r w:rsidRPr="00BF27D6">
        <w:rPr>
          <w:rFonts w:ascii="Times New Roman" w:hAnsi="Times New Roman" w:cs="Times New Roman"/>
          <w:sz w:val="28"/>
          <w:szCs w:val="28"/>
        </w:rPr>
        <w:br/>
        <w:t>некоммерческим организациям, не являющимся муниципальными</w:t>
      </w:r>
      <w:r w:rsidRPr="00BF27D6">
        <w:rPr>
          <w:rFonts w:ascii="Times New Roman" w:hAnsi="Times New Roman" w:cs="Times New Roman"/>
          <w:sz w:val="28"/>
          <w:szCs w:val="28"/>
        </w:rPr>
        <w:br/>
      </w:r>
      <w:r w:rsidRPr="00BF27D6">
        <w:rPr>
          <w:rFonts w:ascii="Times New Roman" w:hAnsi="Times New Roman" w:cs="Times New Roman"/>
          <w:sz w:val="28"/>
          <w:szCs w:val="28"/>
        </w:rPr>
        <w:lastRenderedPageBreak/>
        <w:t>учреждениями, устанавливается нормативными правовыми актами</w:t>
      </w:r>
      <w:r w:rsidRPr="00BF27D6">
        <w:rPr>
          <w:rFonts w:ascii="Times New Roman" w:hAnsi="Times New Roman" w:cs="Times New Roman"/>
          <w:sz w:val="28"/>
          <w:szCs w:val="28"/>
        </w:rPr>
        <w:br/>
        <w:t>администрации муниципального образования В</w:t>
      </w:r>
      <w:r w:rsidR="00FE5226">
        <w:rPr>
          <w:rFonts w:ascii="Times New Roman" w:hAnsi="Times New Roman" w:cs="Times New Roman"/>
          <w:sz w:val="28"/>
          <w:szCs w:val="28"/>
        </w:rPr>
        <w:t xml:space="preserve">олосовский муниципальный район </w:t>
      </w:r>
      <w:r w:rsidRPr="00BF27D6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4724A5" w:rsidRPr="00BF27D6" w:rsidRDefault="004724A5" w:rsidP="00FE5226">
      <w:pPr>
        <w:pStyle w:val="ConsPlusNormal"/>
        <w:widowControl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27D6">
        <w:rPr>
          <w:rFonts w:ascii="Times New Roman" w:hAnsi="Times New Roman" w:cs="Times New Roman"/>
          <w:sz w:val="28"/>
          <w:szCs w:val="28"/>
        </w:rPr>
        <w:t>1</w:t>
      </w:r>
      <w:r w:rsidR="00C772AE" w:rsidRPr="00BF27D6">
        <w:rPr>
          <w:rFonts w:ascii="Times New Roman" w:hAnsi="Times New Roman" w:cs="Times New Roman"/>
          <w:sz w:val="28"/>
          <w:szCs w:val="28"/>
        </w:rPr>
        <w:t>4</w:t>
      </w:r>
      <w:r w:rsidRPr="00BF27D6">
        <w:rPr>
          <w:rFonts w:ascii="Times New Roman" w:hAnsi="Times New Roman" w:cs="Times New Roman"/>
          <w:sz w:val="28"/>
          <w:szCs w:val="28"/>
        </w:rPr>
        <w:t>. Установить, что в 20</w:t>
      </w:r>
      <w:r w:rsidR="00CB0481" w:rsidRPr="00BF27D6">
        <w:rPr>
          <w:rFonts w:ascii="Times New Roman" w:hAnsi="Times New Roman" w:cs="Times New Roman"/>
          <w:sz w:val="28"/>
          <w:szCs w:val="28"/>
        </w:rPr>
        <w:t>2</w:t>
      </w:r>
      <w:r w:rsidR="007432BA" w:rsidRPr="00BF27D6">
        <w:rPr>
          <w:rFonts w:ascii="Times New Roman" w:hAnsi="Times New Roman" w:cs="Times New Roman"/>
          <w:sz w:val="28"/>
          <w:szCs w:val="28"/>
        </w:rPr>
        <w:t>3</w:t>
      </w:r>
      <w:r w:rsidRPr="00BF27D6">
        <w:rPr>
          <w:rFonts w:ascii="Times New Roman" w:hAnsi="Times New Roman" w:cs="Times New Roman"/>
          <w:sz w:val="28"/>
          <w:szCs w:val="28"/>
        </w:rPr>
        <w:t xml:space="preserve"> году предоставление за счет средств бюдж</w:t>
      </w:r>
      <w:r w:rsidR="00CC4227" w:rsidRPr="00BF27D6">
        <w:rPr>
          <w:rFonts w:ascii="Times New Roman" w:hAnsi="Times New Roman" w:cs="Times New Roman"/>
          <w:sz w:val="28"/>
          <w:szCs w:val="28"/>
        </w:rPr>
        <w:t xml:space="preserve">ета муниципального образования Волосовский </w:t>
      </w:r>
      <w:r w:rsidR="00971592" w:rsidRPr="00BF27D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BF27D6">
        <w:rPr>
          <w:rFonts w:ascii="Times New Roman" w:hAnsi="Times New Roman" w:cs="Times New Roman"/>
          <w:sz w:val="28"/>
          <w:szCs w:val="28"/>
        </w:rPr>
        <w:t>район</w:t>
      </w:r>
      <w:r w:rsidR="00290EAD" w:rsidRPr="00BF27D6">
        <w:rPr>
          <w:rFonts w:ascii="Times New Roman" w:hAnsi="Times New Roman" w:cs="Times New Roman"/>
          <w:sz w:val="28"/>
          <w:szCs w:val="28"/>
        </w:rPr>
        <w:t xml:space="preserve"> </w:t>
      </w:r>
      <w:r w:rsidRPr="00BF27D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290EAD" w:rsidRPr="00BF27D6">
        <w:rPr>
          <w:rFonts w:ascii="Times New Roman" w:hAnsi="Times New Roman" w:cs="Times New Roman"/>
          <w:sz w:val="28"/>
          <w:szCs w:val="28"/>
        </w:rPr>
        <w:t xml:space="preserve"> </w:t>
      </w:r>
      <w:r w:rsidRPr="00BF27D6">
        <w:rPr>
          <w:rFonts w:ascii="Times New Roman" w:hAnsi="Times New Roman" w:cs="Times New Roman"/>
          <w:sz w:val="28"/>
          <w:szCs w:val="28"/>
        </w:rPr>
        <w:t>субсидий</w:t>
      </w:r>
      <w:r w:rsidR="00290EAD" w:rsidRPr="00BF27D6">
        <w:rPr>
          <w:rFonts w:ascii="Times New Roman" w:hAnsi="Times New Roman" w:cs="Times New Roman"/>
          <w:sz w:val="28"/>
          <w:szCs w:val="28"/>
        </w:rPr>
        <w:t xml:space="preserve"> </w:t>
      </w:r>
      <w:r w:rsidRPr="00BF27D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A75DF" w:rsidRPr="00BF27D6">
        <w:rPr>
          <w:rFonts w:ascii="Times New Roman" w:hAnsi="Times New Roman" w:cs="Times New Roman"/>
          <w:sz w:val="28"/>
          <w:szCs w:val="28"/>
        </w:rPr>
        <w:t>автономным и</w:t>
      </w:r>
      <w:r w:rsidRPr="00BF27D6">
        <w:rPr>
          <w:rFonts w:ascii="Times New Roman" w:hAnsi="Times New Roman" w:cs="Times New Roman"/>
          <w:sz w:val="28"/>
          <w:szCs w:val="28"/>
        </w:rPr>
        <w:t xml:space="preserve"> бюджетным</w:t>
      </w:r>
      <w:r w:rsidR="00290EAD" w:rsidRPr="00BF27D6">
        <w:rPr>
          <w:rFonts w:ascii="Times New Roman" w:hAnsi="Times New Roman" w:cs="Times New Roman"/>
          <w:sz w:val="28"/>
          <w:szCs w:val="28"/>
        </w:rPr>
        <w:t xml:space="preserve"> </w:t>
      </w:r>
      <w:r w:rsidRPr="00BF27D6">
        <w:rPr>
          <w:rFonts w:ascii="Times New Roman" w:hAnsi="Times New Roman" w:cs="Times New Roman"/>
          <w:sz w:val="28"/>
          <w:szCs w:val="28"/>
        </w:rPr>
        <w:t>учреждениям</w:t>
      </w:r>
      <w:r w:rsidR="00290EAD" w:rsidRPr="00BF27D6">
        <w:rPr>
          <w:rFonts w:ascii="Times New Roman" w:hAnsi="Times New Roman" w:cs="Times New Roman"/>
          <w:sz w:val="28"/>
          <w:szCs w:val="28"/>
        </w:rPr>
        <w:t xml:space="preserve"> </w:t>
      </w:r>
      <w:r w:rsidRPr="00BF27D6">
        <w:rPr>
          <w:rFonts w:ascii="Times New Roman" w:hAnsi="Times New Roman" w:cs="Times New Roman"/>
          <w:sz w:val="28"/>
          <w:szCs w:val="28"/>
        </w:rPr>
        <w:t>осуществляется в порядке,</w:t>
      </w:r>
      <w:r w:rsidR="00290EAD" w:rsidRPr="00BF27D6">
        <w:rPr>
          <w:rFonts w:ascii="Times New Roman" w:hAnsi="Times New Roman" w:cs="Times New Roman"/>
          <w:sz w:val="28"/>
          <w:szCs w:val="28"/>
        </w:rPr>
        <w:t xml:space="preserve"> </w:t>
      </w:r>
      <w:r w:rsidRPr="00BF27D6">
        <w:rPr>
          <w:rFonts w:ascii="Times New Roman" w:hAnsi="Times New Roman" w:cs="Times New Roman"/>
          <w:sz w:val="28"/>
          <w:szCs w:val="28"/>
        </w:rPr>
        <w:t>установленном нормативно-правовыми актами администрации муниципального образования Волосовский муниципальный район</w:t>
      </w:r>
      <w:r w:rsidR="00BE71F2" w:rsidRPr="00BF27D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BF27D6">
        <w:rPr>
          <w:rFonts w:ascii="Times New Roman" w:hAnsi="Times New Roman" w:cs="Times New Roman"/>
          <w:sz w:val="28"/>
          <w:szCs w:val="28"/>
        </w:rPr>
        <w:t>.</w:t>
      </w:r>
    </w:p>
    <w:p w:rsidR="004724A5" w:rsidRPr="00BF27D6" w:rsidRDefault="004724A5" w:rsidP="00FE522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F27D6">
        <w:rPr>
          <w:sz w:val="28"/>
          <w:szCs w:val="28"/>
        </w:rPr>
        <w:t>1</w:t>
      </w:r>
      <w:r w:rsidR="00C772AE" w:rsidRPr="00BF27D6">
        <w:rPr>
          <w:sz w:val="28"/>
          <w:szCs w:val="28"/>
        </w:rPr>
        <w:t>5</w:t>
      </w:r>
      <w:r w:rsidRPr="00BF27D6">
        <w:rPr>
          <w:sz w:val="28"/>
          <w:szCs w:val="28"/>
        </w:rPr>
        <w:t>. </w:t>
      </w:r>
      <w:proofErr w:type="gramStart"/>
      <w:r w:rsidRPr="00BF27D6">
        <w:rPr>
          <w:sz w:val="28"/>
          <w:szCs w:val="28"/>
        </w:rPr>
        <w:t xml:space="preserve">Установить, что в соответствии с пунктом </w:t>
      </w:r>
      <w:r w:rsidR="00836BC5" w:rsidRPr="00BF27D6">
        <w:rPr>
          <w:sz w:val="28"/>
          <w:szCs w:val="28"/>
        </w:rPr>
        <w:t>8</w:t>
      </w:r>
      <w:r w:rsidRPr="00BF27D6">
        <w:rPr>
          <w:sz w:val="28"/>
          <w:szCs w:val="28"/>
        </w:rPr>
        <w:t xml:space="preserve"> статьи 217 Бюджетного кодекса Российской Федерации</w:t>
      </w:r>
      <w:r w:rsidR="00D60F63" w:rsidRPr="00BF27D6">
        <w:rPr>
          <w:sz w:val="28"/>
          <w:szCs w:val="28"/>
        </w:rPr>
        <w:t xml:space="preserve"> и статьей 39</w:t>
      </w:r>
      <w:r w:rsidR="00D45BD5" w:rsidRPr="00BF27D6">
        <w:rPr>
          <w:sz w:val="28"/>
          <w:szCs w:val="28"/>
        </w:rPr>
        <w:t xml:space="preserve"> решения совета депутатов </w:t>
      </w:r>
      <w:proofErr w:type="spellStart"/>
      <w:r w:rsidR="00D45BD5" w:rsidRPr="00BF27D6">
        <w:rPr>
          <w:sz w:val="28"/>
          <w:szCs w:val="28"/>
        </w:rPr>
        <w:t>Волосовского</w:t>
      </w:r>
      <w:proofErr w:type="spellEnd"/>
      <w:r w:rsidR="00D45BD5" w:rsidRPr="00BF27D6">
        <w:rPr>
          <w:sz w:val="28"/>
          <w:szCs w:val="28"/>
        </w:rPr>
        <w:t xml:space="preserve"> муниципального района от</w:t>
      </w:r>
      <w:r w:rsidR="00290EAD" w:rsidRPr="00BF27D6">
        <w:rPr>
          <w:sz w:val="28"/>
          <w:szCs w:val="28"/>
        </w:rPr>
        <w:t xml:space="preserve"> </w:t>
      </w:r>
      <w:r w:rsidR="00D45BD5" w:rsidRPr="00BF27D6">
        <w:rPr>
          <w:sz w:val="28"/>
          <w:szCs w:val="28"/>
        </w:rPr>
        <w:t>2</w:t>
      </w:r>
      <w:r w:rsidR="00D60F63" w:rsidRPr="00BF27D6">
        <w:rPr>
          <w:sz w:val="28"/>
          <w:szCs w:val="28"/>
        </w:rPr>
        <w:t>3</w:t>
      </w:r>
      <w:r w:rsidR="00D45BD5" w:rsidRPr="00BF27D6">
        <w:rPr>
          <w:sz w:val="28"/>
          <w:szCs w:val="28"/>
        </w:rPr>
        <w:t xml:space="preserve"> </w:t>
      </w:r>
      <w:r w:rsidR="00D60F63" w:rsidRPr="00BF27D6">
        <w:rPr>
          <w:sz w:val="28"/>
          <w:szCs w:val="28"/>
        </w:rPr>
        <w:t>сентября 2020</w:t>
      </w:r>
      <w:r w:rsidR="00D45BD5" w:rsidRPr="00BF27D6">
        <w:rPr>
          <w:sz w:val="28"/>
          <w:szCs w:val="28"/>
        </w:rPr>
        <w:t xml:space="preserve"> года № </w:t>
      </w:r>
      <w:r w:rsidR="00D60F63" w:rsidRPr="00BF27D6">
        <w:rPr>
          <w:sz w:val="28"/>
          <w:szCs w:val="28"/>
        </w:rPr>
        <w:t>78</w:t>
      </w:r>
      <w:r w:rsidR="00D45BD5" w:rsidRPr="00BF27D6">
        <w:rPr>
          <w:sz w:val="28"/>
          <w:szCs w:val="28"/>
        </w:rPr>
        <w:t xml:space="preserve"> «Об утверждении</w:t>
      </w:r>
      <w:r w:rsidR="00290EAD" w:rsidRPr="00BF27D6">
        <w:rPr>
          <w:sz w:val="28"/>
          <w:szCs w:val="28"/>
        </w:rPr>
        <w:t xml:space="preserve"> </w:t>
      </w:r>
      <w:r w:rsidR="00D45BD5" w:rsidRPr="00BF27D6">
        <w:rPr>
          <w:sz w:val="28"/>
          <w:szCs w:val="28"/>
        </w:rPr>
        <w:t>Положения о бюджетном процессе</w:t>
      </w:r>
      <w:r w:rsidR="00290EAD" w:rsidRPr="00BF27D6">
        <w:rPr>
          <w:sz w:val="28"/>
          <w:szCs w:val="28"/>
        </w:rPr>
        <w:t xml:space="preserve"> </w:t>
      </w:r>
      <w:r w:rsidR="00D45BD5" w:rsidRPr="00BF27D6">
        <w:rPr>
          <w:sz w:val="28"/>
          <w:szCs w:val="28"/>
        </w:rPr>
        <w:t>в муниципальном образовании Волосовский муниципальный район Ленинградской области»</w:t>
      </w:r>
      <w:r w:rsidR="00290EAD" w:rsidRPr="00BF27D6">
        <w:rPr>
          <w:sz w:val="28"/>
          <w:szCs w:val="28"/>
        </w:rPr>
        <w:t xml:space="preserve"> </w:t>
      </w:r>
      <w:r w:rsidRPr="00BF27D6">
        <w:rPr>
          <w:sz w:val="28"/>
          <w:szCs w:val="28"/>
        </w:rPr>
        <w:t>в ходе исполнения настоящего решения в сводную бюджетную роспись бюджета муниципального образования Волосовский муниципальный район Ленинградской области вносятся</w:t>
      </w:r>
      <w:proofErr w:type="gramEnd"/>
      <w:r w:rsidRPr="00BF27D6">
        <w:rPr>
          <w:sz w:val="28"/>
          <w:szCs w:val="28"/>
        </w:rPr>
        <w:t xml:space="preserve"> </w:t>
      </w:r>
      <w:r w:rsidR="00D45BD5" w:rsidRPr="00BF27D6">
        <w:rPr>
          <w:sz w:val="28"/>
          <w:szCs w:val="28"/>
        </w:rPr>
        <w:t>изменения</w:t>
      </w:r>
      <w:r w:rsidR="008530F0" w:rsidRPr="00BF27D6">
        <w:rPr>
          <w:sz w:val="28"/>
          <w:szCs w:val="28"/>
        </w:rPr>
        <w:t xml:space="preserve">, </w:t>
      </w:r>
      <w:r w:rsidRPr="00BF27D6">
        <w:rPr>
          <w:sz w:val="28"/>
          <w:szCs w:val="28"/>
        </w:rPr>
        <w:t>связанн</w:t>
      </w:r>
      <w:r w:rsidR="008530F0" w:rsidRPr="00BF27D6">
        <w:rPr>
          <w:sz w:val="28"/>
          <w:szCs w:val="28"/>
        </w:rPr>
        <w:t>ые</w:t>
      </w:r>
      <w:r w:rsidR="006B5C36" w:rsidRPr="00BF27D6">
        <w:rPr>
          <w:sz w:val="28"/>
          <w:szCs w:val="28"/>
        </w:rPr>
        <w:t xml:space="preserve"> </w:t>
      </w:r>
      <w:r w:rsidRPr="00BF27D6">
        <w:rPr>
          <w:sz w:val="28"/>
          <w:szCs w:val="28"/>
        </w:rPr>
        <w:t>с особенностями исполнения бюджета муниципального образования Волосовский муниципальный район Ленинградской области, без внесения изменений в настоящее решение</w:t>
      </w:r>
      <w:r w:rsidR="008530F0" w:rsidRPr="00BF27D6">
        <w:rPr>
          <w:sz w:val="28"/>
          <w:szCs w:val="28"/>
        </w:rPr>
        <w:t>.</w:t>
      </w:r>
    </w:p>
    <w:p w:rsidR="004724A5" w:rsidRPr="00BF27D6" w:rsidRDefault="004724A5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>1</w:t>
      </w:r>
      <w:r w:rsidR="00C772AE" w:rsidRPr="00BF27D6">
        <w:rPr>
          <w:sz w:val="28"/>
          <w:szCs w:val="28"/>
        </w:rPr>
        <w:t>6</w:t>
      </w:r>
      <w:r w:rsidRPr="00BF27D6">
        <w:rPr>
          <w:sz w:val="28"/>
          <w:szCs w:val="28"/>
        </w:rPr>
        <w:t xml:space="preserve">. </w:t>
      </w:r>
      <w:proofErr w:type="gramStart"/>
      <w:r w:rsidRPr="00BF27D6">
        <w:rPr>
          <w:sz w:val="28"/>
          <w:szCs w:val="28"/>
        </w:rPr>
        <w:t>Установить, что для расчета должностных окладов (окладов, ставок заработной платы для педагогических работников) работников муници</w:t>
      </w:r>
      <w:r w:rsidR="00F749BB" w:rsidRPr="00BF27D6">
        <w:rPr>
          <w:sz w:val="28"/>
          <w:szCs w:val="28"/>
        </w:rPr>
        <w:t>пальных казенных, автономных и</w:t>
      </w:r>
      <w:r w:rsidRPr="00BF27D6">
        <w:rPr>
          <w:sz w:val="28"/>
          <w:szCs w:val="28"/>
        </w:rPr>
        <w:t xml:space="preserve"> бюджетных учреждений за календарный месяц или за выполнение установленной нормы труда (нормы часов педагогической работы за ставку заработной платы) в порядке, установленном решением совета депутатов от </w:t>
      </w:r>
      <w:r w:rsidR="00D60F63" w:rsidRPr="00BF27D6">
        <w:rPr>
          <w:sz w:val="28"/>
          <w:szCs w:val="28"/>
        </w:rPr>
        <w:t xml:space="preserve">20 мая </w:t>
      </w:r>
      <w:r w:rsidRPr="00BF27D6">
        <w:rPr>
          <w:sz w:val="28"/>
          <w:szCs w:val="28"/>
        </w:rPr>
        <w:t>20</w:t>
      </w:r>
      <w:r w:rsidR="00D60F63" w:rsidRPr="00BF27D6">
        <w:rPr>
          <w:sz w:val="28"/>
          <w:szCs w:val="28"/>
        </w:rPr>
        <w:t>20</w:t>
      </w:r>
      <w:r w:rsidRPr="00BF27D6">
        <w:rPr>
          <w:sz w:val="28"/>
          <w:szCs w:val="28"/>
        </w:rPr>
        <w:t xml:space="preserve"> года</w:t>
      </w:r>
      <w:r w:rsidR="00290EAD" w:rsidRPr="00BF27D6">
        <w:rPr>
          <w:sz w:val="28"/>
          <w:szCs w:val="28"/>
        </w:rPr>
        <w:t xml:space="preserve"> </w:t>
      </w:r>
      <w:r w:rsidRPr="00BF27D6">
        <w:rPr>
          <w:sz w:val="28"/>
          <w:szCs w:val="28"/>
        </w:rPr>
        <w:t xml:space="preserve">№ </w:t>
      </w:r>
      <w:r w:rsidR="00D60F63" w:rsidRPr="00BF27D6">
        <w:rPr>
          <w:sz w:val="28"/>
          <w:szCs w:val="28"/>
        </w:rPr>
        <w:t>57</w:t>
      </w:r>
      <w:r w:rsidRPr="00BF27D6">
        <w:rPr>
          <w:sz w:val="28"/>
          <w:szCs w:val="28"/>
        </w:rPr>
        <w:t xml:space="preserve"> «Об утверждении</w:t>
      </w:r>
      <w:r w:rsidR="00290EAD" w:rsidRPr="00BF27D6">
        <w:rPr>
          <w:sz w:val="28"/>
          <w:szCs w:val="28"/>
        </w:rPr>
        <w:t xml:space="preserve"> </w:t>
      </w:r>
      <w:r w:rsidRPr="00BF27D6">
        <w:rPr>
          <w:sz w:val="28"/>
          <w:szCs w:val="28"/>
        </w:rPr>
        <w:t>Порядка оплаты труда работников муниципальных бюджетных учреждений и муниципальных</w:t>
      </w:r>
      <w:proofErr w:type="gramEnd"/>
      <w:r w:rsidRPr="00BF27D6">
        <w:rPr>
          <w:sz w:val="28"/>
          <w:szCs w:val="28"/>
        </w:rPr>
        <w:t xml:space="preserve"> казенных учреждений муниципального образования Волосовский муниципальный район Ленинградской области»</w:t>
      </w:r>
      <w:r w:rsidR="00197D5E" w:rsidRPr="00BF27D6">
        <w:rPr>
          <w:sz w:val="28"/>
          <w:szCs w:val="28"/>
        </w:rPr>
        <w:t xml:space="preserve"> </w:t>
      </w:r>
      <w:r w:rsidRPr="00BF27D6">
        <w:rPr>
          <w:sz w:val="28"/>
          <w:szCs w:val="28"/>
        </w:rPr>
        <w:t xml:space="preserve">(с изменениями), </w:t>
      </w:r>
      <w:r w:rsidR="007673E8" w:rsidRPr="00BF27D6">
        <w:rPr>
          <w:rFonts w:eastAsia="Calibri"/>
          <w:sz w:val="28"/>
          <w:szCs w:val="28"/>
          <w:lang w:eastAsia="en-US"/>
        </w:rPr>
        <w:t>с 1 января 202</w:t>
      </w:r>
      <w:r w:rsidR="002D4A86">
        <w:rPr>
          <w:rFonts w:eastAsia="Calibri"/>
          <w:sz w:val="28"/>
          <w:szCs w:val="28"/>
          <w:lang w:eastAsia="en-US"/>
        </w:rPr>
        <w:t>3</w:t>
      </w:r>
      <w:r w:rsidR="007673E8" w:rsidRPr="00BF27D6">
        <w:rPr>
          <w:rFonts w:eastAsia="Calibri"/>
          <w:sz w:val="28"/>
          <w:szCs w:val="28"/>
          <w:lang w:eastAsia="en-US"/>
        </w:rPr>
        <w:t xml:space="preserve"> года применяется расчетная величина в размере </w:t>
      </w:r>
      <w:r w:rsidR="00021B32" w:rsidRPr="00BF27D6">
        <w:rPr>
          <w:rFonts w:eastAsia="Calibri"/>
          <w:sz w:val="28"/>
          <w:szCs w:val="28"/>
          <w:lang w:eastAsia="en-US"/>
        </w:rPr>
        <w:t>10 755</w:t>
      </w:r>
      <w:r w:rsidR="007673E8" w:rsidRPr="00BF27D6">
        <w:rPr>
          <w:rFonts w:eastAsia="Calibri"/>
          <w:sz w:val="28"/>
          <w:szCs w:val="28"/>
          <w:lang w:eastAsia="en-US"/>
        </w:rPr>
        <w:t xml:space="preserve"> рублей, с 1 сентября 202</w:t>
      </w:r>
      <w:r w:rsidR="00021B32" w:rsidRPr="00BF27D6">
        <w:rPr>
          <w:rFonts w:eastAsia="Calibri"/>
          <w:sz w:val="28"/>
          <w:szCs w:val="28"/>
          <w:lang w:eastAsia="en-US"/>
        </w:rPr>
        <w:t>3</w:t>
      </w:r>
      <w:r w:rsidR="007673E8" w:rsidRPr="00BF27D6">
        <w:rPr>
          <w:rFonts w:eastAsia="Calibri"/>
          <w:sz w:val="28"/>
          <w:szCs w:val="28"/>
          <w:lang w:eastAsia="en-US"/>
        </w:rPr>
        <w:t xml:space="preserve"> года в размере </w:t>
      </w:r>
      <w:r w:rsidR="00021B32" w:rsidRPr="00BF27D6">
        <w:rPr>
          <w:rFonts w:eastAsia="Calibri"/>
          <w:sz w:val="28"/>
          <w:szCs w:val="28"/>
          <w:lang w:eastAsia="en-US"/>
        </w:rPr>
        <w:t>11 725</w:t>
      </w:r>
      <w:r w:rsidR="007673E8" w:rsidRPr="00BF27D6">
        <w:rPr>
          <w:rFonts w:eastAsia="Calibri"/>
          <w:sz w:val="28"/>
          <w:szCs w:val="28"/>
          <w:lang w:eastAsia="en-US"/>
        </w:rPr>
        <w:t xml:space="preserve"> рублей</w:t>
      </w:r>
      <w:r w:rsidRPr="00BF27D6">
        <w:rPr>
          <w:sz w:val="28"/>
          <w:szCs w:val="28"/>
        </w:rPr>
        <w:t>.</w:t>
      </w:r>
    </w:p>
    <w:p w:rsidR="00CB0481" w:rsidRPr="00BF27D6" w:rsidRDefault="00CB0481" w:rsidP="00FE5226">
      <w:pPr>
        <w:spacing w:line="276" w:lineRule="auto"/>
        <w:ind w:firstLine="539"/>
        <w:jc w:val="both"/>
        <w:rPr>
          <w:sz w:val="28"/>
          <w:szCs w:val="28"/>
        </w:rPr>
      </w:pPr>
      <w:r w:rsidRPr="00BF27D6">
        <w:rPr>
          <w:sz w:val="28"/>
          <w:szCs w:val="28"/>
        </w:rPr>
        <w:t>1</w:t>
      </w:r>
      <w:r w:rsidR="00C772AE" w:rsidRPr="00BF27D6">
        <w:rPr>
          <w:sz w:val="28"/>
          <w:szCs w:val="28"/>
        </w:rPr>
        <w:t>7</w:t>
      </w:r>
      <w:r w:rsidRPr="00BF27D6">
        <w:rPr>
          <w:sz w:val="28"/>
          <w:szCs w:val="28"/>
        </w:rPr>
        <w:t>.</w:t>
      </w:r>
      <w:r w:rsidR="000D20B9" w:rsidRPr="00BF27D6">
        <w:rPr>
          <w:sz w:val="28"/>
          <w:szCs w:val="28"/>
        </w:rPr>
        <w:t xml:space="preserve"> </w:t>
      </w:r>
      <w:r w:rsidRPr="00BF27D6">
        <w:rPr>
          <w:sz w:val="28"/>
          <w:szCs w:val="28"/>
        </w:rPr>
        <w:t xml:space="preserve">Утвердить размер индексации месячных должностных окладов и ежемесячных надбавок к должностным окладам в соответствии с присвоенными классными чинами муниципальных служащих </w:t>
      </w:r>
      <w:proofErr w:type="spellStart"/>
      <w:r w:rsidRPr="00BF27D6">
        <w:rPr>
          <w:sz w:val="28"/>
          <w:szCs w:val="28"/>
        </w:rPr>
        <w:t>Волосовского</w:t>
      </w:r>
      <w:proofErr w:type="spellEnd"/>
      <w:r w:rsidRPr="00BF27D6">
        <w:rPr>
          <w:sz w:val="28"/>
          <w:szCs w:val="28"/>
        </w:rPr>
        <w:t xml:space="preserve"> муниципального района Ленинградской области, а также месячных должностных окладов работников, замещающих должности, не </w:t>
      </w:r>
      <w:r w:rsidRPr="009479A4">
        <w:rPr>
          <w:sz w:val="28"/>
          <w:szCs w:val="28"/>
        </w:rPr>
        <w:lastRenderedPageBreak/>
        <w:t>являющиеся должностями муниципальной службы, в 1,0</w:t>
      </w:r>
      <w:r w:rsidR="00021B32" w:rsidRPr="009479A4">
        <w:rPr>
          <w:sz w:val="28"/>
          <w:szCs w:val="28"/>
        </w:rPr>
        <w:t>9</w:t>
      </w:r>
      <w:r w:rsidR="00290EAD" w:rsidRPr="009479A4">
        <w:rPr>
          <w:sz w:val="28"/>
          <w:szCs w:val="28"/>
        </w:rPr>
        <w:t xml:space="preserve"> </w:t>
      </w:r>
      <w:r w:rsidRPr="009479A4">
        <w:rPr>
          <w:sz w:val="28"/>
          <w:szCs w:val="28"/>
        </w:rPr>
        <w:t xml:space="preserve">раза с 1 </w:t>
      </w:r>
      <w:r w:rsidR="000272A6" w:rsidRPr="009479A4">
        <w:rPr>
          <w:sz w:val="28"/>
          <w:szCs w:val="28"/>
        </w:rPr>
        <w:t>сентября</w:t>
      </w:r>
      <w:r w:rsidR="00290EAD" w:rsidRPr="009479A4">
        <w:rPr>
          <w:sz w:val="28"/>
          <w:szCs w:val="28"/>
        </w:rPr>
        <w:t xml:space="preserve"> </w:t>
      </w:r>
      <w:r w:rsidRPr="009479A4">
        <w:rPr>
          <w:sz w:val="28"/>
          <w:szCs w:val="28"/>
        </w:rPr>
        <w:t>202</w:t>
      </w:r>
      <w:r w:rsidR="00021B32" w:rsidRPr="009479A4">
        <w:rPr>
          <w:sz w:val="28"/>
          <w:szCs w:val="28"/>
        </w:rPr>
        <w:t>3</w:t>
      </w:r>
      <w:r w:rsidRPr="009479A4">
        <w:rPr>
          <w:sz w:val="28"/>
          <w:szCs w:val="28"/>
        </w:rPr>
        <w:t xml:space="preserve"> года.</w:t>
      </w:r>
    </w:p>
    <w:p w:rsidR="004724A5" w:rsidRPr="00BF27D6" w:rsidRDefault="00802333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>1</w:t>
      </w:r>
      <w:r w:rsidR="00C772AE" w:rsidRPr="00BF27D6">
        <w:rPr>
          <w:sz w:val="28"/>
          <w:szCs w:val="28"/>
        </w:rPr>
        <w:t>8</w:t>
      </w:r>
      <w:r w:rsidR="004724A5" w:rsidRPr="00BF27D6">
        <w:rPr>
          <w:sz w:val="28"/>
          <w:szCs w:val="28"/>
        </w:rPr>
        <w:t xml:space="preserve">. Утвердить расходы на обеспечение деятельности совета депутатов </w:t>
      </w:r>
      <w:proofErr w:type="spellStart"/>
      <w:r w:rsidR="004724A5" w:rsidRPr="00BF27D6">
        <w:rPr>
          <w:sz w:val="28"/>
          <w:szCs w:val="28"/>
        </w:rPr>
        <w:t>Воло</w:t>
      </w:r>
      <w:r w:rsidR="00CC4227" w:rsidRPr="00BF27D6">
        <w:rPr>
          <w:sz w:val="28"/>
          <w:szCs w:val="28"/>
        </w:rPr>
        <w:t>совского</w:t>
      </w:r>
      <w:proofErr w:type="spellEnd"/>
      <w:r w:rsidR="00CC4227" w:rsidRPr="00BF27D6">
        <w:rPr>
          <w:sz w:val="28"/>
          <w:szCs w:val="28"/>
        </w:rPr>
        <w:t xml:space="preserve"> муниципального района </w:t>
      </w:r>
      <w:r w:rsidR="004724A5" w:rsidRPr="00BF27D6">
        <w:rPr>
          <w:sz w:val="28"/>
          <w:szCs w:val="28"/>
        </w:rPr>
        <w:t>Ленинградской области:</w:t>
      </w:r>
    </w:p>
    <w:p w:rsidR="00021B32" w:rsidRPr="00BF27D6" w:rsidRDefault="00021B32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 xml:space="preserve">на 2023 год в сумме </w:t>
      </w:r>
      <w:r w:rsidR="00A26CAD" w:rsidRPr="00BF27D6">
        <w:rPr>
          <w:sz w:val="28"/>
          <w:szCs w:val="28"/>
        </w:rPr>
        <w:t>1 756 229,40</w:t>
      </w:r>
      <w:r w:rsidRPr="00BF27D6">
        <w:rPr>
          <w:sz w:val="28"/>
          <w:szCs w:val="28"/>
        </w:rPr>
        <w:t xml:space="preserve"> рублей;</w:t>
      </w:r>
    </w:p>
    <w:p w:rsidR="00021B32" w:rsidRPr="00BF27D6" w:rsidRDefault="00021B32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 xml:space="preserve">на 2024 год в сумме </w:t>
      </w:r>
      <w:r w:rsidR="00A26CAD" w:rsidRPr="00BF27D6">
        <w:rPr>
          <w:sz w:val="28"/>
          <w:szCs w:val="28"/>
        </w:rPr>
        <w:t>1 810 158,58</w:t>
      </w:r>
      <w:r w:rsidRPr="00BF27D6">
        <w:rPr>
          <w:sz w:val="28"/>
          <w:szCs w:val="28"/>
        </w:rPr>
        <w:t xml:space="preserve"> рублей;</w:t>
      </w:r>
    </w:p>
    <w:p w:rsidR="00D60F63" w:rsidRPr="00BF27D6" w:rsidRDefault="00021B32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 xml:space="preserve">на 2025 год в сумме </w:t>
      </w:r>
      <w:r w:rsidR="00A26CAD" w:rsidRPr="00BF27D6">
        <w:rPr>
          <w:sz w:val="28"/>
          <w:szCs w:val="28"/>
        </w:rPr>
        <w:t>1 866 244,92</w:t>
      </w:r>
      <w:r w:rsidRPr="00BF27D6">
        <w:rPr>
          <w:sz w:val="28"/>
          <w:szCs w:val="28"/>
        </w:rPr>
        <w:t xml:space="preserve"> рубля.</w:t>
      </w:r>
    </w:p>
    <w:p w:rsidR="004724A5" w:rsidRPr="00BF27D6" w:rsidRDefault="00841606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>1</w:t>
      </w:r>
      <w:r w:rsidR="00C772AE" w:rsidRPr="00BF27D6">
        <w:rPr>
          <w:sz w:val="28"/>
          <w:szCs w:val="28"/>
        </w:rPr>
        <w:t>9</w:t>
      </w:r>
      <w:r w:rsidR="004724A5" w:rsidRPr="00BF27D6">
        <w:rPr>
          <w:sz w:val="28"/>
          <w:szCs w:val="28"/>
        </w:rPr>
        <w:t>. Утвердить расходы на обеспечение деятельности администрации муниципального образования Волосовский муниципальный район Ленинградской области и структурных подразделений, входящих в состав администрации:</w:t>
      </w:r>
    </w:p>
    <w:p w:rsidR="00021B32" w:rsidRPr="00BF27D6" w:rsidRDefault="00021B32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 xml:space="preserve">на 2023 год в сумме </w:t>
      </w:r>
      <w:r w:rsidRPr="00BF27D6">
        <w:rPr>
          <w:bCs/>
          <w:sz w:val="28"/>
          <w:szCs w:val="28"/>
        </w:rPr>
        <w:t xml:space="preserve">159 697 716,79 </w:t>
      </w:r>
      <w:r w:rsidRPr="00BF27D6">
        <w:rPr>
          <w:sz w:val="28"/>
          <w:szCs w:val="28"/>
        </w:rPr>
        <w:t>рублей;</w:t>
      </w:r>
    </w:p>
    <w:p w:rsidR="00021B32" w:rsidRPr="00BF27D6" w:rsidRDefault="00021B32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 xml:space="preserve">на 2024 год в сумме </w:t>
      </w:r>
      <w:r w:rsidRPr="00BF27D6">
        <w:rPr>
          <w:bCs/>
          <w:sz w:val="28"/>
          <w:szCs w:val="28"/>
        </w:rPr>
        <w:t xml:space="preserve">159 976 428,96 </w:t>
      </w:r>
      <w:r w:rsidRPr="00BF27D6">
        <w:rPr>
          <w:sz w:val="28"/>
          <w:szCs w:val="28"/>
        </w:rPr>
        <w:t>рублей;</w:t>
      </w:r>
    </w:p>
    <w:p w:rsidR="00D60F63" w:rsidRPr="00BF27D6" w:rsidRDefault="00021B32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 xml:space="preserve">на 2025 год в сумме </w:t>
      </w:r>
      <w:r w:rsidRPr="00BF27D6">
        <w:rPr>
          <w:bCs/>
          <w:sz w:val="28"/>
          <w:szCs w:val="28"/>
        </w:rPr>
        <w:t xml:space="preserve">165 066 794,24 </w:t>
      </w:r>
      <w:r w:rsidRPr="00BF27D6">
        <w:rPr>
          <w:sz w:val="28"/>
          <w:szCs w:val="28"/>
        </w:rPr>
        <w:t>рубля.</w:t>
      </w:r>
    </w:p>
    <w:p w:rsidR="004724A5" w:rsidRPr="001336A0" w:rsidRDefault="00C772AE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>20</w:t>
      </w:r>
      <w:r w:rsidR="004724A5" w:rsidRPr="00BF27D6">
        <w:rPr>
          <w:sz w:val="28"/>
          <w:szCs w:val="28"/>
        </w:rPr>
        <w:t>.</w:t>
      </w:r>
      <w:r w:rsidR="00CC4227" w:rsidRPr="00BF27D6">
        <w:rPr>
          <w:sz w:val="28"/>
          <w:szCs w:val="28"/>
        </w:rPr>
        <w:t xml:space="preserve"> Утвердить формы, цели и объем </w:t>
      </w:r>
      <w:r w:rsidR="004724A5" w:rsidRPr="00BF27D6">
        <w:rPr>
          <w:sz w:val="28"/>
          <w:szCs w:val="28"/>
        </w:rPr>
        <w:t>межбюджетных трансфертов муници</w:t>
      </w:r>
      <w:r w:rsidR="00CC4227" w:rsidRPr="00BF27D6">
        <w:rPr>
          <w:sz w:val="28"/>
          <w:szCs w:val="28"/>
        </w:rPr>
        <w:t xml:space="preserve">пальным образованиям поселений </w:t>
      </w:r>
      <w:proofErr w:type="spellStart"/>
      <w:r w:rsidR="004724A5" w:rsidRPr="00BF27D6">
        <w:rPr>
          <w:sz w:val="28"/>
          <w:szCs w:val="28"/>
        </w:rPr>
        <w:t>Волосовского</w:t>
      </w:r>
      <w:proofErr w:type="spellEnd"/>
      <w:r w:rsidR="004724A5" w:rsidRPr="00BF27D6">
        <w:rPr>
          <w:sz w:val="28"/>
          <w:szCs w:val="28"/>
        </w:rPr>
        <w:t xml:space="preserve"> муниципального </w:t>
      </w:r>
      <w:r w:rsidR="004724A5" w:rsidRPr="001336A0">
        <w:rPr>
          <w:sz w:val="28"/>
          <w:szCs w:val="28"/>
        </w:rPr>
        <w:t>района</w:t>
      </w:r>
      <w:r w:rsidR="00197D5E" w:rsidRPr="001336A0">
        <w:rPr>
          <w:sz w:val="28"/>
          <w:szCs w:val="28"/>
        </w:rPr>
        <w:t xml:space="preserve"> </w:t>
      </w:r>
      <w:r w:rsidR="00294E09" w:rsidRPr="001336A0">
        <w:rPr>
          <w:sz w:val="28"/>
          <w:szCs w:val="28"/>
        </w:rPr>
        <w:t xml:space="preserve">Ленинградской </w:t>
      </w:r>
      <w:r w:rsidR="00F76CC7" w:rsidRPr="001336A0">
        <w:rPr>
          <w:sz w:val="28"/>
          <w:szCs w:val="28"/>
        </w:rPr>
        <w:t xml:space="preserve">области </w:t>
      </w:r>
      <w:r w:rsidR="004724A5" w:rsidRPr="001336A0">
        <w:rPr>
          <w:sz w:val="28"/>
          <w:szCs w:val="28"/>
        </w:rPr>
        <w:t>на 20</w:t>
      </w:r>
      <w:r w:rsidR="00CB0481" w:rsidRPr="001336A0">
        <w:rPr>
          <w:sz w:val="28"/>
          <w:szCs w:val="28"/>
        </w:rPr>
        <w:t>2</w:t>
      </w:r>
      <w:r w:rsidR="007432BA" w:rsidRPr="001336A0">
        <w:rPr>
          <w:sz w:val="28"/>
          <w:szCs w:val="28"/>
        </w:rPr>
        <w:t>3</w:t>
      </w:r>
      <w:r w:rsidR="004724A5" w:rsidRPr="001336A0">
        <w:rPr>
          <w:sz w:val="28"/>
          <w:szCs w:val="28"/>
        </w:rPr>
        <w:t xml:space="preserve"> го</w:t>
      </w:r>
      <w:r w:rsidR="00CC4227" w:rsidRPr="001336A0">
        <w:rPr>
          <w:sz w:val="28"/>
          <w:szCs w:val="28"/>
        </w:rPr>
        <w:t>д в соответствии с приложением 1</w:t>
      </w:r>
      <w:r w:rsidR="004D5E85" w:rsidRPr="001336A0">
        <w:rPr>
          <w:sz w:val="28"/>
          <w:szCs w:val="28"/>
        </w:rPr>
        <w:t>3</w:t>
      </w:r>
      <w:r w:rsidR="00CC4227" w:rsidRPr="001336A0">
        <w:rPr>
          <w:sz w:val="28"/>
          <w:szCs w:val="28"/>
        </w:rPr>
        <w:t xml:space="preserve">, на </w:t>
      </w:r>
      <w:r w:rsidR="004724A5" w:rsidRPr="001336A0">
        <w:rPr>
          <w:sz w:val="28"/>
          <w:szCs w:val="28"/>
        </w:rPr>
        <w:t>плановый период 20</w:t>
      </w:r>
      <w:r w:rsidR="00C07462" w:rsidRPr="001336A0">
        <w:rPr>
          <w:sz w:val="28"/>
          <w:szCs w:val="28"/>
        </w:rPr>
        <w:t>2</w:t>
      </w:r>
      <w:r w:rsidR="007432BA" w:rsidRPr="001336A0">
        <w:rPr>
          <w:sz w:val="28"/>
          <w:szCs w:val="28"/>
        </w:rPr>
        <w:t>4</w:t>
      </w:r>
      <w:r w:rsidR="004724A5" w:rsidRPr="001336A0">
        <w:rPr>
          <w:sz w:val="28"/>
          <w:szCs w:val="28"/>
        </w:rPr>
        <w:t>-202</w:t>
      </w:r>
      <w:r w:rsidR="007432BA" w:rsidRPr="001336A0">
        <w:rPr>
          <w:sz w:val="28"/>
          <w:szCs w:val="28"/>
        </w:rPr>
        <w:t>5</w:t>
      </w:r>
      <w:r w:rsidR="004724A5" w:rsidRPr="001336A0">
        <w:rPr>
          <w:sz w:val="28"/>
          <w:szCs w:val="28"/>
        </w:rPr>
        <w:t xml:space="preserve"> годы в соответствии с приложением 1</w:t>
      </w:r>
      <w:r w:rsidR="004D5E85" w:rsidRPr="001336A0">
        <w:rPr>
          <w:sz w:val="28"/>
          <w:szCs w:val="28"/>
        </w:rPr>
        <w:t>4</w:t>
      </w:r>
      <w:r w:rsidR="004724A5" w:rsidRPr="001336A0">
        <w:rPr>
          <w:sz w:val="28"/>
          <w:szCs w:val="28"/>
        </w:rPr>
        <w:t>.</w:t>
      </w:r>
    </w:p>
    <w:p w:rsidR="00FF577F" w:rsidRPr="001336A0" w:rsidRDefault="00FF577F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1336A0">
        <w:rPr>
          <w:sz w:val="28"/>
          <w:szCs w:val="28"/>
        </w:rPr>
        <w:t>Установить, что нераспределенные</w:t>
      </w:r>
      <w:r w:rsidR="00994144" w:rsidRPr="001336A0">
        <w:rPr>
          <w:sz w:val="28"/>
          <w:szCs w:val="28"/>
        </w:rPr>
        <w:t xml:space="preserve"> иные межбюджетные трансферты</w:t>
      </w:r>
      <w:r w:rsidRPr="001336A0">
        <w:rPr>
          <w:sz w:val="28"/>
          <w:szCs w:val="28"/>
        </w:rPr>
        <w:t xml:space="preserve"> </w:t>
      </w:r>
      <w:r w:rsidR="00994144" w:rsidRPr="001336A0">
        <w:rPr>
          <w:sz w:val="28"/>
          <w:szCs w:val="28"/>
        </w:rPr>
        <w:t xml:space="preserve">из бюджета муниципального образования Волосовский муниципальный район Ленинградской области </w:t>
      </w:r>
      <w:r w:rsidR="00413ACC" w:rsidRPr="001336A0">
        <w:rPr>
          <w:sz w:val="28"/>
          <w:szCs w:val="28"/>
        </w:rPr>
        <w:t xml:space="preserve">распределяются и </w:t>
      </w:r>
      <w:r w:rsidR="00CC3D11" w:rsidRPr="001336A0">
        <w:rPr>
          <w:sz w:val="28"/>
          <w:szCs w:val="28"/>
        </w:rPr>
        <w:t>предоставляются</w:t>
      </w:r>
      <w:r w:rsidR="00994144" w:rsidRPr="001336A0">
        <w:rPr>
          <w:sz w:val="28"/>
          <w:szCs w:val="28"/>
        </w:rPr>
        <w:t xml:space="preserve"> </w:t>
      </w:r>
      <w:r w:rsidRPr="001336A0">
        <w:rPr>
          <w:sz w:val="28"/>
          <w:szCs w:val="28"/>
        </w:rPr>
        <w:t>бюджетам</w:t>
      </w:r>
      <w:r w:rsidR="00413ACC" w:rsidRPr="001336A0">
        <w:rPr>
          <w:sz w:val="28"/>
          <w:szCs w:val="28"/>
        </w:rPr>
        <w:t xml:space="preserve"> </w:t>
      </w:r>
      <w:r w:rsidRPr="001336A0">
        <w:rPr>
          <w:sz w:val="28"/>
          <w:szCs w:val="28"/>
        </w:rPr>
        <w:t>муниципальных</w:t>
      </w:r>
      <w:r w:rsidR="00413ACC" w:rsidRPr="001336A0">
        <w:rPr>
          <w:sz w:val="28"/>
          <w:szCs w:val="28"/>
        </w:rPr>
        <w:t xml:space="preserve"> </w:t>
      </w:r>
      <w:r w:rsidRPr="001336A0">
        <w:rPr>
          <w:sz w:val="28"/>
          <w:szCs w:val="28"/>
        </w:rPr>
        <w:t xml:space="preserve">образований </w:t>
      </w:r>
      <w:proofErr w:type="spellStart"/>
      <w:r w:rsidRPr="001336A0">
        <w:rPr>
          <w:sz w:val="28"/>
          <w:szCs w:val="28"/>
        </w:rPr>
        <w:t>Волосовского</w:t>
      </w:r>
      <w:proofErr w:type="spellEnd"/>
      <w:r w:rsidRPr="001336A0">
        <w:rPr>
          <w:sz w:val="28"/>
          <w:szCs w:val="28"/>
        </w:rPr>
        <w:t xml:space="preserve"> муниципального района Ленинградской области</w:t>
      </w:r>
      <w:r w:rsidR="00994144" w:rsidRPr="001336A0">
        <w:rPr>
          <w:sz w:val="28"/>
          <w:szCs w:val="28"/>
        </w:rPr>
        <w:t xml:space="preserve">, в порядке, установленном советом депутатов </w:t>
      </w:r>
      <w:proofErr w:type="spellStart"/>
      <w:r w:rsidR="00994144" w:rsidRPr="001336A0">
        <w:rPr>
          <w:sz w:val="28"/>
          <w:szCs w:val="28"/>
        </w:rPr>
        <w:t>Волосовского</w:t>
      </w:r>
      <w:proofErr w:type="spellEnd"/>
      <w:r w:rsidR="00994144" w:rsidRPr="001336A0">
        <w:rPr>
          <w:sz w:val="28"/>
          <w:szCs w:val="28"/>
        </w:rPr>
        <w:t xml:space="preserve"> муниципального района Ленинградской области.</w:t>
      </w:r>
    </w:p>
    <w:p w:rsidR="00FC0530" w:rsidRPr="001336A0" w:rsidRDefault="00802333" w:rsidP="00FE5226">
      <w:pPr>
        <w:pStyle w:val="af"/>
        <w:spacing w:after="0" w:line="276" w:lineRule="auto"/>
        <w:ind w:firstLine="709"/>
        <w:jc w:val="both"/>
        <w:rPr>
          <w:sz w:val="28"/>
          <w:szCs w:val="28"/>
        </w:rPr>
      </w:pPr>
      <w:r w:rsidRPr="001336A0">
        <w:rPr>
          <w:sz w:val="28"/>
          <w:szCs w:val="28"/>
        </w:rPr>
        <w:t>2</w:t>
      </w:r>
      <w:r w:rsidR="00C772AE" w:rsidRPr="001336A0">
        <w:rPr>
          <w:sz w:val="28"/>
          <w:szCs w:val="28"/>
        </w:rPr>
        <w:t>1</w:t>
      </w:r>
      <w:r w:rsidR="004724A5" w:rsidRPr="001336A0">
        <w:rPr>
          <w:sz w:val="28"/>
          <w:szCs w:val="28"/>
        </w:rPr>
        <w:t>.</w:t>
      </w:r>
      <w:r w:rsidRPr="001336A0">
        <w:rPr>
          <w:sz w:val="28"/>
          <w:szCs w:val="28"/>
        </w:rPr>
        <w:t xml:space="preserve"> </w:t>
      </w:r>
      <w:r w:rsidR="00FC0530" w:rsidRPr="001336A0">
        <w:rPr>
          <w:sz w:val="28"/>
          <w:szCs w:val="28"/>
        </w:rPr>
        <w:t>Утвердить Порядк</w:t>
      </w:r>
      <w:r w:rsidR="00777382" w:rsidRPr="001336A0">
        <w:rPr>
          <w:sz w:val="28"/>
          <w:szCs w:val="28"/>
        </w:rPr>
        <w:t>и</w:t>
      </w:r>
      <w:r w:rsidR="00FC0530" w:rsidRPr="001336A0">
        <w:rPr>
          <w:sz w:val="28"/>
          <w:szCs w:val="28"/>
        </w:rPr>
        <w:t xml:space="preserve"> предоставления иных межбюджетных трансфертов бюджетам муниципальных образований поселений из бюджета </w:t>
      </w:r>
      <w:proofErr w:type="spellStart"/>
      <w:r w:rsidR="00FC0530" w:rsidRPr="001336A0">
        <w:rPr>
          <w:sz w:val="28"/>
          <w:szCs w:val="28"/>
        </w:rPr>
        <w:t>Волосовского</w:t>
      </w:r>
      <w:proofErr w:type="spellEnd"/>
      <w:r w:rsidR="00FC0530" w:rsidRPr="001336A0">
        <w:rPr>
          <w:sz w:val="28"/>
          <w:szCs w:val="28"/>
        </w:rPr>
        <w:t xml:space="preserve"> муниципального района Ленинградской области:</w:t>
      </w:r>
    </w:p>
    <w:p w:rsidR="00DD533E" w:rsidRPr="001336A0" w:rsidRDefault="007244AA" w:rsidP="00FE5226">
      <w:pPr>
        <w:pStyle w:val="af"/>
        <w:spacing w:after="0" w:line="276" w:lineRule="auto"/>
        <w:ind w:firstLine="709"/>
        <w:jc w:val="both"/>
        <w:rPr>
          <w:sz w:val="28"/>
          <w:szCs w:val="28"/>
        </w:rPr>
      </w:pPr>
      <w:r w:rsidRPr="001336A0">
        <w:rPr>
          <w:sz w:val="28"/>
          <w:szCs w:val="28"/>
        </w:rPr>
        <w:t>1)</w:t>
      </w:r>
      <w:r w:rsidR="00DD533E" w:rsidRPr="001336A0">
        <w:rPr>
          <w:sz w:val="28"/>
          <w:szCs w:val="28"/>
        </w:rPr>
        <w:t xml:space="preserve"> </w:t>
      </w:r>
      <w:r w:rsidR="0047383B" w:rsidRPr="001336A0">
        <w:rPr>
          <w:sz w:val="28"/>
          <w:szCs w:val="28"/>
        </w:rPr>
        <w:t>п</w:t>
      </w:r>
      <w:r w:rsidR="00DD533E" w:rsidRPr="001336A0">
        <w:rPr>
          <w:sz w:val="28"/>
          <w:szCs w:val="28"/>
        </w:rPr>
        <w:t xml:space="preserve">орядок </w:t>
      </w:r>
      <w:r w:rsidR="00466D58" w:rsidRPr="001336A0">
        <w:rPr>
          <w:sz w:val="28"/>
          <w:szCs w:val="28"/>
        </w:rPr>
        <w:t xml:space="preserve">предоставления иных межбюджетных трансфертов бюджету муниципального образования </w:t>
      </w:r>
      <w:proofErr w:type="spellStart"/>
      <w:r w:rsidR="00466D58" w:rsidRPr="001336A0">
        <w:rPr>
          <w:sz w:val="28"/>
          <w:szCs w:val="28"/>
        </w:rPr>
        <w:t>Волосовское</w:t>
      </w:r>
      <w:proofErr w:type="spellEnd"/>
      <w:r w:rsidR="00466D58" w:rsidRPr="001336A0">
        <w:rPr>
          <w:sz w:val="28"/>
          <w:szCs w:val="28"/>
        </w:rPr>
        <w:t xml:space="preserve"> городское поселение из бюджета муниципального образования Волосовский муниципальный район Ленинградской области на организацию библиотечного обслуживания населения </w:t>
      </w:r>
      <w:proofErr w:type="spellStart"/>
      <w:r w:rsidR="00466D58" w:rsidRPr="001336A0">
        <w:rPr>
          <w:sz w:val="28"/>
          <w:szCs w:val="28"/>
        </w:rPr>
        <w:t>межпоселенческой</w:t>
      </w:r>
      <w:proofErr w:type="spellEnd"/>
      <w:r w:rsidR="00466D58" w:rsidRPr="001336A0">
        <w:rPr>
          <w:sz w:val="28"/>
          <w:szCs w:val="28"/>
        </w:rPr>
        <w:t xml:space="preserve"> библиотекой по комплектованию и обеспечению сохранности библиотечных фондов на территории </w:t>
      </w:r>
      <w:proofErr w:type="spellStart"/>
      <w:r w:rsidR="00466D58" w:rsidRPr="001336A0">
        <w:rPr>
          <w:sz w:val="28"/>
          <w:szCs w:val="28"/>
        </w:rPr>
        <w:t>Волосовского</w:t>
      </w:r>
      <w:proofErr w:type="spellEnd"/>
      <w:r w:rsidR="00466D58" w:rsidRPr="001336A0">
        <w:rPr>
          <w:sz w:val="28"/>
          <w:szCs w:val="28"/>
        </w:rPr>
        <w:t xml:space="preserve"> района Ленинградской области</w:t>
      </w:r>
      <w:r w:rsidR="00DD533E" w:rsidRPr="001336A0">
        <w:rPr>
          <w:sz w:val="28"/>
          <w:szCs w:val="28"/>
        </w:rPr>
        <w:t xml:space="preserve"> в соответствии с приложением 2</w:t>
      </w:r>
      <w:r w:rsidR="00751150" w:rsidRPr="001336A0">
        <w:rPr>
          <w:sz w:val="28"/>
          <w:szCs w:val="28"/>
        </w:rPr>
        <w:t>5</w:t>
      </w:r>
      <w:r w:rsidR="00DD533E" w:rsidRPr="001336A0">
        <w:rPr>
          <w:sz w:val="28"/>
          <w:szCs w:val="28"/>
        </w:rPr>
        <w:t>;</w:t>
      </w:r>
    </w:p>
    <w:p w:rsidR="00FC0530" w:rsidRPr="00BF27D6" w:rsidRDefault="007244AA" w:rsidP="00FE5226">
      <w:pPr>
        <w:pStyle w:val="af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1336A0">
        <w:rPr>
          <w:sz w:val="28"/>
          <w:szCs w:val="28"/>
        </w:rPr>
        <w:t>2)</w:t>
      </w:r>
      <w:r w:rsidR="00FC0530" w:rsidRPr="001336A0">
        <w:rPr>
          <w:sz w:val="28"/>
          <w:szCs w:val="28"/>
        </w:rPr>
        <w:t xml:space="preserve"> </w:t>
      </w:r>
      <w:r w:rsidR="0047383B" w:rsidRPr="001336A0">
        <w:rPr>
          <w:sz w:val="28"/>
          <w:szCs w:val="28"/>
        </w:rPr>
        <w:t>п</w:t>
      </w:r>
      <w:r w:rsidR="00480426" w:rsidRPr="001336A0">
        <w:rPr>
          <w:sz w:val="28"/>
          <w:szCs w:val="28"/>
        </w:rPr>
        <w:t xml:space="preserve">орядок </w:t>
      </w:r>
      <w:r w:rsidR="00466D58" w:rsidRPr="001336A0">
        <w:rPr>
          <w:sz w:val="28"/>
          <w:szCs w:val="28"/>
        </w:rPr>
        <w:t xml:space="preserve">предоставления иных межбюджетных трансфертов бюджетам муниципальных образований поселений из бюджета муниципального образования Волосовский муниципальный район </w:t>
      </w:r>
      <w:r w:rsidR="00466D58" w:rsidRPr="001336A0">
        <w:rPr>
          <w:sz w:val="28"/>
          <w:szCs w:val="28"/>
        </w:rPr>
        <w:lastRenderedPageBreak/>
        <w:t>Ленинградской области на организацию дорожной деятельности в</w:t>
      </w:r>
      <w:r w:rsidR="00466D58" w:rsidRPr="00BF27D6">
        <w:rPr>
          <w:sz w:val="28"/>
          <w:szCs w:val="28"/>
        </w:rPr>
        <w:t xml:space="preserve"> отношении дорог местного значения вне границ населенных пунктов в границах </w:t>
      </w:r>
      <w:proofErr w:type="spellStart"/>
      <w:r w:rsidR="00466D58" w:rsidRPr="00BF27D6">
        <w:rPr>
          <w:sz w:val="28"/>
          <w:szCs w:val="28"/>
        </w:rPr>
        <w:t>Волосовского</w:t>
      </w:r>
      <w:proofErr w:type="spellEnd"/>
      <w:r w:rsidR="00466D58" w:rsidRPr="00BF27D6">
        <w:rPr>
          <w:sz w:val="28"/>
          <w:szCs w:val="28"/>
        </w:rPr>
        <w:t xml:space="preserve"> муниципального района Ленинградской области (собственность муниципального района) на территории муниципального образования поселения в части содержания автомобильных дорог в зимний период</w:t>
      </w:r>
      <w:r w:rsidR="00FC0530" w:rsidRPr="00BF27D6">
        <w:rPr>
          <w:sz w:val="28"/>
          <w:szCs w:val="28"/>
        </w:rPr>
        <w:t xml:space="preserve"> в соответствии с приложением 2</w:t>
      </w:r>
      <w:r w:rsidR="00751150" w:rsidRPr="00BF27D6">
        <w:rPr>
          <w:sz w:val="28"/>
          <w:szCs w:val="28"/>
        </w:rPr>
        <w:t>6</w:t>
      </w:r>
      <w:proofErr w:type="gramEnd"/>
      <w:r w:rsidR="00FC0530" w:rsidRPr="00BF27D6">
        <w:rPr>
          <w:sz w:val="28"/>
          <w:szCs w:val="28"/>
        </w:rPr>
        <w:t>;</w:t>
      </w:r>
    </w:p>
    <w:p w:rsidR="00FC0530" w:rsidRPr="00BF27D6" w:rsidRDefault="007244AA" w:rsidP="00FE5226">
      <w:pPr>
        <w:pStyle w:val="af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BF27D6">
        <w:rPr>
          <w:sz w:val="28"/>
          <w:szCs w:val="28"/>
        </w:rPr>
        <w:t>3)</w:t>
      </w:r>
      <w:r w:rsidR="00FC0530" w:rsidRPr="00BF27D6">
        <w:rPr>
          <w:sz w:val="28"/>
          <w:szCs w:val="28"/>
        </w:rPr>
        <w:t xml:space="preserve"> </w:t>
      </w:r>
      <w:r w:rsidR="0047383B" w:rsidRPr="00BF27D6">
        <w:rPr>
          <w:sz w:val="28"/>
          <w:szCs w:val="28"/>
        </w:rPr>
        <w:t>п</w:t>
      </w:r>
      <w:r w:rsidR="00480426" w:rsidRPr="00BF27D6">
        <w:rPr>
          <w:sz w:val="28"/>
          <w:szCs w:val="28"/>
        </w:rPr>
        <w:t xml:space="preserve">орядок </w:t>
      </w:r>
      <w:r w:rsidR="006D2C5A" w:rsidRPr="00BF27D6">
        <w:rPr>
          <w:sz w:val="28"/>
          <w:szCs w:val="28"/>
        </w:rPr>
        <w:t xml:space="preserve">предоставления иных межбюджетных трансфертов бюджетам муниципальных образований поселений из бюджета муниципального образования Волосовский муниципальный район Ленинградской области на организацию дорожной деятельности в отношении дорог местного значения вне границ населенных пунктов в границах </w:t>
      </w:r>
      <w:proofErr w:type="spellStart"/>
      <w:r w:rsidR="006D2C5A" w:rsidRPr="00BF27D6">
        <w:rPr>
          <w:sz w:val="28"/>
          <w:szCs w:val="28"/>
        </w:rPr>
        <w:t>Волосовского</w:t>
      </w:r>
      <w:proofErr w:type="spellEnd"/>
      <w:r w:rsidR="006D2C5A" w:rsidRPr="00BF27D6">
        <w:rPr>
          <w:sz w:val="28"/>
          <w:szCs w:val="28"/>
        </w:rPr>
        <w:t xml:space="preserve"> муниципального района Ленинградской области (собственность муниципального района) на территории муниципального образования поселения в части содержания автомобильных дорог в летний период</w:t>
      </w:r>
      <w:r w:rsidR="00FC0530" w:rsidRPr="00BF27D6">
        <w:rPr>
          <w:sz w:val="28"/>
          <w:szCs w:val="28"/>
        </w:rPr>
        <w:t xml:space="preserve"> в соответствии с приложением </w:t>
      </w:r>
      <w:r w:rsidR="00EF4AA4" w:rsidRPr="00BF27D6">
        <w:rPr>
          <w:sz w:val="28"/>
          <w:szCs w:val="28"/>
        </w:rPr>
        <w:t>2</w:t>
      </w:r>
      <w:r w:rsidR="00751150" w:rsidRPr="00BF27D6">
        <w:rPr>
          <w:sz w:val="28"/>
          <w:szCs w:val="28"/>
        </w:rPr>
        <w:t>7</w:t>
      </w:r>
      <w:r w:rsidR="00EF4AA4" w:rsidRPr="00BF27D6">
        <w:rPr>
          <w:sz w:val="28"/>
          <w:szCs w:val="28"/>
        </w:rPr>
        <w:t>.</w:t>
      </w:r>
      <w:proofErr w:type="gramEnd"/>
    </w:p>
    <w:p w:rsidR="00DD533E" w:rsidRPr="00BF27D6" w:rsidRDefault="00480426" w:rsidP="00FE5226">
      <w:pPr>
        <w:pStyle w:val="af"/>
        <w:spacing w:after="0" w:line="276" w:lineRule="auto"/>
        <w:ind w:firstLine="709"/>
        <w:jc w:val="both"/>
        <w:rPr>
          <w:sz w:val="28"/>
          <w:szCs w:val="28"/>
        </w:rPr>
      </w:pPr>
      <w:r w:rsidRPr="00BF27D6">
        <w:rPr>
          <w:sz w:val="28"/>
          <w:szCs w:val="28"/>
        </w:rPr>
        <w:t>2</w:t>
      </w:r>
      <w:r w:rsidR="00C772AE" w:rsidRPr="00BF27D6">
        <w:rPr>
          <w:sz w:val="28"/>
          <w:szCs w:val="28"/>
        </w:rPr>
        <w:t>2</w:t>
      </w:r>
      <w:r w:rsidRPr="00BF27D6">
        <w:rPr>
          <w:sz w:val="28"/>
          <w:szCs w:val="28"/>
        </w:rPr>
        <w:t>. Утвердить Методик</w:t>
      </w:r>
      <w:r w:rsidR="00777382" w:rsidRPr="00BF27D6">
        <w:rPr>
          <w:sz w:val="28"/>
          <w:szCs w:val="28"/>
        </w:rPr>
        <w:t>и</w:t>
      </w:r>
      <w:r w:rsidRPr="00BF27D6">
        <w:rPr>
          <w:sz w:val="28"/>
          <w:szCs w:val="28"/>
        </w:rPr>
        <w:t xml:space="preserve"> формирования объема и распределения иных межбюджетных трансфертов бюджетам муниципальных образований поселений из бюджета </w:t>
      </w:r>
      <w:proofErr w:type="spellStart"/>
      <w:r w:rsidRPr="00BF27D6">
        <w:rPr>
          <w:sz w:val="28"/>
          <w:szCs w:val="28"/>
        </w:rPr>
        <w:t>Волосовского</w:t>
      </w:r>
      <w:proofErr w:type="spellEnd"/>
      <w:r w:rsidRPr="00BF27D6">
        <w:rPr>
          <w:sz w:val="28"/>
          <w:szCs w:val="28"/>
        </w:rPr>
        <w:t xml:space="preserve"> муниципального района Ленинградской области:</w:t>
      </w:r>
    </w:p>
    <w:p w:rsidR="00480426" w:rsidRPr="00BF27D6" w:rsidRDefault="00DD533E" w:rsidP="00FE5226">
      <w:pPr>
        <w:pStyle w:val="af"/>
        <w:spacing w:after="0" w:line="276" w:lineRule="auto"/>
        <w:ind w:firstLine="709"/>
        <w:jc w:val="both"/>
        <w:rPr>
          <w:sz w:val="28"/>
          <w:szCs w:val="28"/>
        </w:rPr>
      </w:pPr>
      <w:r w:rsidRPr="00BF27D6">
        <w:rPr>
          <w:sz w:val="28"/>
          <w:szCs w:val="28"/>
        </w:rPr>
        <w:t xml:space="preserve"> </w:t>
      </w:r>
      <w:r w:rsidR="007244AA" w:rsidRPr="00BF27D6">
        <w:rPr>
          <w:sz w:val="28"/>
          <w:szCs w:val="28"/>
        </w:rPr>
        <w:t>1)</w:t>
      </w:r>
      <w:r w:rsidRPr="00BF27D6">
        <w:rPr>
          <w:sz w:val="28"/>
          <w:szCs w:val="28"/>
        </w:rPr>
        <w:t xml:space="preserve"> методику </w:t>
      </w:r>
      <w:r w:rsidR="006837B0" w:rsidRPr="00BF27D6">
        <w:rPr>
          <w:sz w:val="28"/>
          <w:szCs w:val="28"/>
        </w:rPr>
        <w:t xml:space="preserve">формирования объема иных межбюджетных трансфертов бюджету муниципального образования </w:t>
      </w:r>
      <w:proofErr w:type="spellStart"/>
      <w:r w:rsidR="006837B0" w:rsidRPr="00BF27D6">
        <w:rPr>
          <w:sz w:val="28"/>
          <w:szCs w:val="28"/>
        </w:rPr>
        <w:t>Волосовское</w:t>
      </w:r>
      <w:proofErr w:type="spellEnd"/>
      <w:r w:rsidR="006837B0" w:rsidRPr="00BF27D6">
        <w:rPr>
          <w:sz w:val="28"/>
          <w:szCs w:val="28"/>
        </w:rPr>
        <w:t xml:space="preserve"> городское поселение из бюджета муниципального образования Волосовский муниципальный район Ленинградской области на организацию библиотечного обслуживания населения </w:t>
      </w:r>
      <w:proofErr w:type="spellStart"/>
      <w:r w:rsidR="006837B0" w:rsidRPr="00BF27D6">
        <w:rPr>
          <w:sz w:val="28"/>
          <w:szCs w:val="28"/>
        </w:rPr>
        <w:t>межпоселенческой</w:t>
      </w:r>
      <w:proofErr w:type="spellEnd"/>
      <w:r w:rsidR="006837B0" w:rsidRPr="00BF27D6">
        <w:rPr>
          <w:sz w:val="28"/>
          <w:szCs w:val="28"/>
        </w:rPr>
        <w:t xml:space="preserve"> библиотекой по комплектованию и обеспечению сохранности библиотечных фондов на территории </w:t>
      </w:r>
      <w:proofErr w:type="spellStart"/>
      <w:r w:rsidR="006837B0" w:rsidRPr="00BF27D6">
        <w:rPr>
          <w:sz w:val="28"/>
          <w:szCs w:val="28"/>
        </w:rPr>
        <w:t>Волосовского</w:t>
      </w:r>
      <w:proofErr w:type="spellEnd"/>
      <w:r w:rsidR="006837B0" w:rsidRPr="00BF27D6">
        <w:rPr>
          <w:sz w:val="28"/>
          <w:szCs w:val="28"/>
        </w:rPr>
        <w:t xml:space="preserve"> района Ленинградской области</w:t>
      </w:r>
      <w:r w:rsidRPr="00BF27D6">
        <w:rPr>
          <w:sz w:val="28"/>
          <w:szCs w:val="28"/>
        </w:rPr>
        <w:t xml:space="preserve"> согласно приложению </w:t>
      </w:r>
      <w:r w:rsidR="00BF27D6" w:rsidRPr="00BF27D6">
        <w:rPr>
          <w:sz w:val="28"/>
          <w:szCs w:val="28"/>
        </w:rPr>
        <w:t>3</w:t>
      </w:r>
      <w:r w:rsidR="00515005">
        <w:rPr>
          <w:sz w:val="28"/>
          <w:szCs w:val="28"/>
        </w:rPr>
        <w:t>5</w:t>
      </w:r>
      <w:r w:rsidRPr="00BF27D6">
        <w:rPr>
          <w:sz w:val="28"/>
          <w:szCs w:val="28"/>
        </w:rPr>
        <w:t>;</w:t>
      </w:r>
    </w:p>
    <w:p w:rsidR="00480426" w:rsidRPr="00BF27D6" w:rsidRDefault="007244AA" w:rsidP="00FE5226">
      <w:pPr>
        <w:pStyle w:val="af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BF27D6">
        <w:rPr>
          <w:sz w:val="28"/>
          <w:szCs w:val="28"/>
        </w:rPr>
        <w:t>2)</w:t>
      </w:r>
      <w:r w:rsidR="00480426" w:rsidRPr="00BF27D6">
        <w:rPr>
          <w:sz w:val="28"/>
          <w:szCs w:val="28"/>
        </w:rPr>
        <w:t xml:space="preserve"> </w:t>
      </w:r>
      <w:r w:rsidR="00B922ED" w:rsidRPr="00BF27D6">
        <w:rPr>
          <w:sz w:val="28"/>
          <w:szCs w:val="28"/>
        </w:rPr>
        <w:t>м</w:t>
      </w:r>
      <w:r w:rsidR="00480426" w:rsidRPr="00BF27D6">
        <w:rPr>
          <w:sz w:val="28"/>
          <w:szCs w:val="28"/>
        </w:rPr>
        <w:t xml:space="preserve">етодику </w:t>
      </w:r>
      <w:r w:rsidR="00B922ED" w:rsidRPr="00BF27D6">
        <w:rPr>
          <w:sz w:val="28"/>
          <w:szCs w:val="28"/>
        </w:rPr>
        <w:t xml:space="preserve">формирования объема и распределения иных межбюджетных трансфертов бюджетам муниципальных образований поселений из бюджета муниципального образования Волосовский муниципальный район Ленинградской области на организацию дорожной деятельности в отношении дорог местного значения вне границ населенных пунктов в границах </w:t>
      </w:r>
      <w:proofErr w:type="spellStart"/>
      <w:r w:rsidR="00B922ED" w:rsidRPr="00BF27D6">
        <w:rPr>
          <w:sz w:val="28"/>
          <w:szCs w:val="28"/>
        </w:rPr>
        <w:t>Волосовского</w:t>
      </w:r>
      <w:proofErr w:type="spellEnd"/>
      <w:r w:rsidR="00B922ED" w:rsidRPr="00BF27D6">
        <w:rPr>
          <w:sz w:val="28"/>
          <w:szCs w:val="28"/>
        </w:rPr>
        <w:t xml:space="preserve"> муниципального района Ленинградской области (собственность муниципального района) на территории муниципального образования поселения в части содержания автомобильных дорог в зимний период</w:t>
      </w:r>
      <w:r w:rsidR="00DD533E" w:rsidRPr="00BF27D6">
        <w:rPr>
          <w:sz w:val="28"/>
          <w:szCs w:val="28"/>
        </w:rPr>
        <w:t xml:space="preserve"> согласно приложению</w:t>
      </w:r>
      <w:proofErr w:type="gramEnd"/>
      <w:r w:rsidR="00DD533E" w:rsidRPr="00BF27D6">
        <w:rPr>
          <w:sz w:val="28"/>
          <w:szCs w:val="28"/>
        </w:rPr>
        <w:t xml:space="preserve"> </w:t>
      </w:r>
      <w:r w:rsidR="00515005">
        <w:rPr>
          <w:sz w:val="28"/>
          <w:szCs w:val="28"/>
        </w:rPr>
        <w:t>36</w:t>
      </w:r>
      <w:r w:rsidR="00DD533E" w:rsidRPr="00BF27D6">
        <w:rPr>
          <w:sz w:val="28"/>
          <w:szCs w:val="28"/>
        </w:rPr>
        <w:t>;</w:t>
      </w:r>
    </w:p>
    <w:p w:rsidR="00DD533E" w:rsidRPr="00BF27D6" w:rsidRDefault="007244AA" w:rsidP="00FE5226">
      <w:pPr>
        <w:pStyle w:val="af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BF27D6">
        <w:rPr>
          <w:sz w:val="28"/>
          <w:szCs w:val="28"/>
        </w:rPr>
        <w:t>3)</w:t>
      </w:r>
      <w:r w:rsidR="00DD533E" w:rsidRPr="00BF27D6">
        <w:rPr>
          <w:sz w:val="28"/>
          <w:szCs w:val="28"/>
        </w:rPr>
        <w:t xml:space="preserve"> </w:t>
      </w:r>
      <w:r w:rsidR="00801224" w:rsidRPr="00BF27D6">
        <w:rPr>
          <w:sz w:val="28"/>
          <w:szCs w:val="28"/>
        </w:rPr>
        <w:t>м</w:t>
      </w:r>
      <w:r w:rsidR="00DD533E" w:rsidRPr="00BF27D6">
        <w:rPr>
          <w:sz w:val="28"/>
          <w:szCs w:val="28"/>
        </w:rPr>
        <w:t xml:space="preserve">етодику </w:t>
      </w:r>
      <w:r w:rsidR="00801224" w:rsidRPr="00BF27D6">
        <w:rPr>
          <w:sz w:val="28"/>
          <w:szCs w:val="28"/>
        </w:rPr>
        <w:t xml:space="preserve">формирования объема и распределения иных межбюджетных трансфертов бюджетам муниципальных образований </w:t>
      </w:r>
      <w:r w:rsidR="00801224" w:rsidRPr="00BF27D6">
        <w:rPr>
          <w:sz w:val="28"/>
          <w:szCs w:val="28"/>
        </w:rPr>
        <w:lastRenderedPageBreak/>
        <w:t xml:space="preserve">поселений из бюджета муниципального образования Волосовский муниципальный район Ленинградской области на организацию дорожной деятельности в отношении дорог местного значения вне границ населенных пунктов в границах </w:t>
      </w:r>
      <w:proofErr w:type="spellStart"/>
      <w:r w:rsidR="00801224" w:rsidRPr="00BF27D6">
        <w:rPr>
          <w:sz w:val="28"/>
          <w:szCs w:val="28"/>
        </w:rPr>
        <w:t>Волосовского</w:t>
      </w:r>
      <w:proofErr w:type="spellEnd"/>
      <w:r w:rsidR="00801224" w:rsidRPr="00BF27D6">
        <w:rPr>
          <w:sz w:val="28"/>
          <w:szCs w:val="28"/>
        </w:rPr>
        <w:t xml:space="preserve"> муниципального района Ленинградской области (собственность муниципального района) на территории муниципального образования поселения в части содержания автомобильных дорог в летний период</w:t>
      </w:r>
      <w:r w:rsidR="00DD533E" w:rsidRPr="00BF27D6">
        <w:rPr>
          <w:sz w:val="28"/>
          <w:szCs w:val="28"/>
        </w:rPr>
        <w:t xml:space="preserve"> согласно приложению</w:t>
      </w:r>
      <w:proofErr w:type="gramEnd"/>
      <w:r w:rsidR="00DD533E" w:rsidRPr="00BF27D6">
        <w:rPr>
          <w:sz w:val="28"/>
          <w:szCs w:val="28"/>
        </w:rPr>
        <w:t xml:space="preserve"> </w:t>
      </w:r>
      <w:r w:rsidR="00515005">
        <w:rPr>
          <w:sz w:val="28"/>
          <w:szCs w:val="28"/>
        </w:rPr>
        <w:t>37</w:t>
      </w:r>
      <w:r w:rsidR="00DD533E" w:rsidRPr="00BF27D6">
        <w:rPr>
          <w:sz w:val="28"/>
          <w:szCs w:val="28"/>
        </w:rPr>
        <w:t>.</w:t>
      </w:r>
    </w:p>
    <w:p w:rsidR="00070DC0" w:rsidRPr="00BF27D6" w:rsidRDefault="00802333" w:rsidP="00FE522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D6">
        <w:rPr>
          <w:rFonts w:ascii="Times New Roman" w:hAnsi="Times New Roman" w:cs="Times New Roman"/>
          <w:sz w:val="28"/>
          <w:szCs w:val="28"/>
        </w:rPr>
        <w:t>2</w:t>
      </w:r>
      <w:r w:rsidR="00C772AE" w:rsidRPr="00BF27D6">
        <w:rPr>
          <w:rFonts w:ascii="Times New Roman" w:hAnsi="Times New Roman" w:cs="Times New Roman"/>
          <w:sz w:val="28"/>
          <w:szCs w:val="28"/>
        </w:rPr>
        <w:t>3</w:t>
      </w:r>
      <w:r w:rsidR="004724A5" w:rsidRPr="00BF27D6">
        <w:rPr>
          <w:rFonts w:ascii="Times New Roman" w:hAnsi="Times New Roman" w:cs="Times New Roman"/>
          <w:sz w:val="28"/>
          <w:szCs w:val="28"/>
        </w:rPr>
        <w:t>.</w:t>
      </w:r>
      <w:r w:rsidRPr="00BF27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24A5" w:rsidRPr="00BF27D6">
        <w:rPr>
          <w:rFonts w:ascii="Times New Roman" w:hAnsi="Times New Roman" w:cs="Times New Roman"/>
          <w:sz w:val="28"/>
          <w:szCs w:val="28"/>
        </w:rPr>
        <w:t>Утв</w:t>
      </w:r>
      <w:r w:rsidR="00105096" w:rsidRPr="00BF27D6">
        <w:rPr>
          <w:rFonts w:ascii="Times New Roman" w:hAnsi="Times New Roman" w:cs="Times New Roman"/>
          <w:sz w:val="28"/>
          <w:szCs w:val="28"/>
        </w:rPr>
        <w:t>ердить</w:t>
      </w:r>
      <w:r w:rsidR="00197D5E" w:rsidRPr="00BF27D6">
        <w:rPr>
          <w:rFonts w:ascii="Times New Roman" w:hAnsi="Times New Roman" w:cs="Times New Roman"/>
          <w:sz w:val="28"/>
          <w:szCs w:val="28"/>
        </w:rPr>
        <w:t xml:space="preserve"> </w:t>
      </w:r>
      <w:r w:rsidR="00105096" w:rsidRPr="00BF27D6">
        <w:rPr>
          <w:rFonts w:ascii="Times New Roman" w:hAnsi="Times New Roman" w:cs="Times New Roman"/>
          <w:sz w:val="28"/>
          <w:szCs w:val="28"/>
        </w:rPr>
        <w:t xml:space="preserve">критерий выравнивания </w:t>
      </w:r>
      <w:r w:rsidR="004724A5" w:rsidRPr="00BF27D6">
        <w:rPr>
          <w:rFonts w:ascii="Times New Roman" w:hAnsi="Times New Roman" w:cs="Times New Roman"/>
          <w:sz w:val="28"/>
          <w:szCs w:val="28"/>
        </w:rPr>
        <w:t>расчетной бюджетной обеспеченности муни</w:t>
      </w:r>
      <w:r w:rsidR="000A12F1" w:rsidRPr="00BF27D6">
        <w:rPr>
          <w:rFonts w:ascii="Times New Roman" w:hAnsi="Times New Roman" w:cs="Times New Roman"/>
          <w:sz w:val="28"/>
          <w:szCs w:val="28"/>
        </w:rPr>
        <w:t xml:space="preserve">ципальных образований поселений </w:t>
      </w:r>
      <w:r w:rsidR="00554898" w:rsidRPr="00BF27D6">
        <w:rPr>
          <w:rFonts w:ascii="Times New Roman" w:hAnsi="Times New Roman" w:cs="Times New Roman"/>
          <w:sz w:val="28"/>
          <w:szCs w:val="28"/>
        </w:rPr>
        <w:t>д</w:t>
      </w:r>
      <w:r w:rsidR="00105096" w:rsidRPr="00BF27D6">
        <w:rPr>
          <w:rFonts w:ascii="Times New Roman" w:hAnsi="Times New Roman" w:cs="Times New Roman"/>
          <w:sz w:val="28"/>
          <w:szCs w:val="28"/>
        </w:rPr>
        <w:t xml:space="preserve">ля расчета дотаций </w:t>
      </w:r>
      <w:r w:rsidR="004724A5" w:rsidRPr="00BF27D6"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поселений </w:t>
      </w:r>
      <w:r w:rsidR="00554898" w:rsidRPr="00BF27D6">
        <w:rPr>
          <w:rFonts w:ascii="Times New Roman" w:hAnsi="Times New Roman" w:cs="Times New Roman"/>
          <w:sz w:val="28"/>
          <w:szCs w:val="28"/>
        </w:rPr>
        <w:t xml:space="preserve">за счет субвенции бюджету муниципального образования Волосовский муниципальный район Ленинградской области из областного бюджета Ленинградской области и за счет собственных доходов бюджета муниципального образования Волосовский муниципальный район Ленинградской области </w:t>
      </w:r>
      <w:r w:rsidR="00070DC0" w:rsidRPr="00BF27D6">
        <w:rPr>
          <w:rFonts w:ascii="Times New Roman" w:hAnsi="Times New Roman" w:cs="Times New Roman"/>
          <w:sz w:val="28"/>
          <w:szCs w:val="28"/>
        </w:rPr>
        <w:t>на 2023 год – 3,010 на 2024 год – 3,019, на 2025 год – 3,024.</w:t>
      </w:r>
      <w:proofErr w:type="gramEnd"/>
    </w:p>
    <w:p w:rsidR="004724A5" w:rsidRPr="00BF27D6" w:rsidRDefault="00802333" w:rsidP="00FE522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D6">
        <w:rPr>
          <w:rFonts w:ascii="Times New Roman" w:hAnsi="Times New Roman" w:cs="Times New Roman"/>
          <w:sz w:val="28"/>
          <w:szCs w:val="28"/>
        </w:rPr>
        <w:t>2</w:t>
      </w:r>
      <w:r w:rsidR="00C772AE" w:rsidRPr="00BF27D6">
        <w:rPr>
          <w:rFonts w:ascii="Times New Roman" w:hAnsi="Times New Roman" w:cs="Times New Roman"/>
          <w:sz w:val="28"/>
          <w:szCs w:val="28"/>
        </w:rPr>
        <w:t>4</w:t>
      </w:r>
      <w:r w:rsidR="004724A5" w:rsidRPr="00BF27D6">
        <w:rPr>
          <w:rFonts w:ascii="Times New Roman" w:hAnsi="Times New Roman" w:cs="Times New Roman"/>
          <w:sz w:val="28"/>
          <w:szCs w:val="28"/>
        </w:rPr>
        <w:t>.</w:t>
      </w:r>
      <w:r w:rsidRPr="00BF27D6">
        <w:rPr>
          <w:rFonts w:ascii="Times New Roman" w:hAnsi="Times New Roman" w:cs="Times New Roman"/>
          <w:sz w:val="28"/>
          <w:szCs w:val="28"/>
        </w:rPr>
        <w:t xml:space="preserve"> </w:t>
      </w:r>
      <w:r w:rsidR="004724A5" w:rsidRPr="00BF27D6">
        <w:rPr>
          <w:rFonts w:ascii="Times New Roman" w:hAnsi="Times New Roman" w:cs="Times New Roman"/>
          <w:sz w:val="28"/>
          <w:szCs w:val="28"/>
        </w:rPr>
        <w:t xml:space="preserve">Утвердить распределение дотаций на выравнивание бюджетной обеспеченности поселений муниципального образования Волосовский муниципальный район </w:t>
      </w:r>
      <w:r w:rsidR="004E5C57" w:rsidRPr="00BF27D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4724A5" w:rsidRPr="00BF27D6">
        <w:rPr>
          <w:rFonts w:ascii="Times New Roman" w:hAnsi="Times New Roman" w:cs="Times New Roman"/>
          <w:sz w:val="28"/>
          <w:szCs w:val="28"/>
        </w:rPr>
        <w:t>на 20</w:t>
      </w:r>
      <w:r w:rsidR="001F2A05" w:rsidRPr="00BF27D6">
        <w:rPr>
          <w:rFonts w:ascii="Times New Roman" w:hAnsi="Times New Roman" w:cs="Times New Roman"/>
          <w:sz w:val="28"/>
          <w:szCs w:val="28"/>
        </w:rPr>
        <w:t>23</w:t>
      </w:r>
      <w:r w:rsidR="004724A5" w:rsidRPr="00BF27D6">
        <w:rPr>
          <w:rFonts w:ascii="Times New Roman" w:hAnsi="Times New Roman" w:cs="Times New Roman"/>
          <w:sz w:val="28"/>
          <w:szCs w:val="28"/>
        </w:rPr>
        <w:t>-202</w:t>
      </w:r>
      <w:r w:rsidR="001F2A05" w:rsidRPr="00BF27D6">
        <w:rPr>
          <w:rFonts w:ascii="Times New Roman" w:hAnsi="Times New Roman" w:cs="Times New Roman"/>
          <w:sz w:val="28"/>
          <w:szCs w:val="28"/>
        </w:rPr>
        <w:t>5</w:t>
      </w:r>
      <w:r w:rsidR="004724A5" w:rsidRPr="00BF27D6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4D5E85" w:rsidRPr="00BF27D6">
        <w:rPr>
          <w:rFonts w:ascii="Times New Roman" w:hAnsi="Times New Roman" w:cs="Times New Roman"/>
          <w:sz w:val="28"/>
          <w:szCs w:val="28"/>
        </w:rPr>
        <w:t>5</w:t>
      </w:r>
      <w:r w:rsidR="004724A5" w:rsidRPr="00BF27D6">
        <w:rPr>
          <w:rFonts w:ascii="Times New Roman" w:hAnsi="Times New Roman" w:cs="Times New Roman"/>
          <w:sz w:val="28"/>
          <w:szCs w:val="28"/>
        </w:rPr>
        <w:t>.</w:t>
      </w:r>
    </w:p>
    <w:p w:rsidR="004724A5" w:rsidRPr="00BF27D6" w:rsidRDefault="00802333" w:rsidP="00FE5226">
      <w:pPr>
        <w:pStyle w:val="22"/>
        <w:spacing w:line="276" w:lineRule="auto"/>
        <w:ind w:right="-1" w:firstLine="709"/>
      </w:pPr>
      <w:r w:rsidRPr="00BF27D6">
        <w:t>2</w:t>
      </w:r>
      <w:r w:rsidR="00C772AE" w:rsidRPr="00BF27D6">
        <w:t>5</w:t>
      </w:r>
      <w:r w:rsidR="00105096" w:rsidRPr="00BF27D6">
        <w:t>.</w:t>
      </w:r>
      <w:r w:rsidRPr="00BF27D6">
        <w:t xml:space="preserve"> </w:t>
      </w:r>
      <w:proofErr w:type="gramStart"/>
      <w:r w:rsidR="00105096" w:rsidRPr="00BF27D6">
        <w:t xml:space="preserve">Установить, что </w:t>
      </w:r>
      <w:r w:rsidR="004724A5" w:rsidRPr="00BF27D6">
        <w:t>расчет дота</w:t>
      </w:r>
      <w:r w:rsidR="00105096" w:rsidRPr="00BF27D6">
        <w:t xml:space="preserve">ции </w:t>
      </w:r>
      <w:r w:rsidR="008E5F1E" w:rsidRPr="00BF27D6">
        <w:t>на выравнивание бюджетной обеспеченности поселений, предоставляемой за счет субвенции бюджету муниципального образования Волосовский муниципальный район Ленинградской области из</w:t>
      </w:r>
      <w:r w:rsidR="00105096" w:rsidRPr="00BF27D6">
        <w:t xml:space="preserve"> </w:t>
      </w:r>
      <w:r w:rsidR="004E5C57" w:rsidRPr="00BF27D6">
        <w:t>областного бюджета</w:t>
      </w:r>
      <w:r w:rsidR="008E5F1E" w:rsidRPr="00BF27D6">
        <w:t xml:space="preserve"> Ленинградской области</w:t>
      </w:r>
      <w:r w:rsidR="004E5C57" w:rsidRPr="00BF27D6">
        <w:t xml:space="preserve">, производится </w:t>
      </w:r>
      <w:r w:rsidR="00294E09" w:rsidRPr="00BF27D6">
        <w:t xml:space="preserve">в соответствии </w:t>
      </w:r>
      <w:r w:rsidR="008E5F1E" w:rsidRPr="00BF27D6">
        <w:t>с Порядком расчета органами местного самоуправления муниципальных районов размера дотаций на выравнивание бюджетной обеспеченности поселений, утвержденным областным законом Ленинградской области от 14 октября 2019 года № 75-оз «О межбюджетных отношениях в Ленинградской</w:t>
      </w:r>
      <w:proofErr w:type="gramEnd"/>
      <w:r w:rsidR="008E5F1E" w:rsidRPr="00BF27D6">
        <w:t xml:space="preserve"> области».</w:t>
      </w:r>
    </w:p>
    <w:p w:rsidR="004724A5" w:rsidRPr="00BF27D6" w:rsidRDefault="00A530CB" w:rsidP="00FE5226">
      <w:pPr>
        <w:pStyle w:val="22"/>
        <w:spacing w:line="276" w:lineRule="auto"/>
        <w:ind w:right="-1" w:firstLine="709"/>
      </w:pPr>
      <w:r w:rsidRPr="00BF27D6">
        <w:t>2</w:t>
      </w:r>
      <w:r w:rsidR="00C772AE" w:rsidRPr="00BF27D6">
        <w:t>6</w:t>
      </w:r>
      <w:r w:rsidR="004724A5" w:rsidRPr="00BF27D6">
        <w:t>.</w:t>
      </w:r>
      <w:r w:rsidR="00802333" w:rsidRPr="00BF27D6">
        <w:t xml:space="preserve"> </w:t>
      </w:r>
      <w:proofErr w:type="gramStart"/>
      <w:r w:rsidR="004724A5" w:rsidRPr="00BF27D6">
        <w:t>Установить, что расчет дотации на выравнивание бюджетной обеспеченности поселений</w:t>
      </w:r>
      <w:r w:rsidR="00D849FD" w:rsidRPr="00BF27D6">
        <w:t xml:space="preserve">, </w:t>
      </w:r>
      <w:r w:rsidR="008E5F1E" w:rsidRPr="00BF27D6">
        <w:t>предоставляемой</w:t>
      </w:r>
      <w:r w:rsidR="00D849FD" w:rsidRPr="00BF27D6">
        <w:t xml:space="preserve"> за счет собственных доходов бюджета муниципального образования Волосовский муниципальный район Ленинградской области осуществляется </w:t>
      </w:r>
      <w:r w:rsidR="004724A5" w:rsidRPr="00BF27D6">
        <w:t xml:space="preserve">в соответствии с </w:t>
      </w:r>
      <w:r w:rsidR="00D849FD" w:rsidRPr="00BF27D6">
        <w:t xml:space="preserve">Порядком расчета органами местного самоуправления муниципальных районов размера </w:t>
      </w:r>
      <w:r w:rsidR="004724A5" w:rsidRPr="00BF27D6">
        <w:t>дотаций на выравнивание бюджетной обеспеченности поселений</w:t>
      </w:r>
      <w:r w:rsidR="00D849FD" w:rsidRPr="00BF27D6">
        <w:t>, утвержденным</w:t>
      </w:r>
      <w:r w:rsidR="004724A5" w:rsidRPr="00BF27D6">
        <w:t xml:space="preserve"> областным за</w:t>
      </w:r>
      <w:r w:rsidR="00D849FD" w:rsidRPr="00BF27D6">
        <w:t>коном Ленинградской области от 14</w:t>
      </w:r>
      <w:r w:rsidR="004724A5" w:rsidRPr="00BF27D6">
        <w:t xml:space="preserve"> </w:t>
      </w:r>
      <w:r w:rsidR="00D849FD" w:rsidRPr="00BF27D6">
        <w:t>октября 2019 года № 75</w:t>
      </w:r>
      <w:r w:rsidR="004724A5" w:rsidRPr="00BF27D6">
        <w:t xml:space="preserve">-оз «О </w:t>
      </w:r>
      <w:r w:rsidR="00D849FD" w:rsidRPr="00BF27D6">
        <w:t>межбюджетных отношениях в Ленинградской области»</w:t>
      </w:r>
      <w:r w:rsidR="004724A5" w:rsidRPr="00BF27D6">
        <w:t>.</w:t>
      </w:r>
      <w:proofErr w:type="gramEnd"/>
    </w:p>
    <w:p w:rsidR="004724A5" w:rsidRPr="00BF27D6" w:rsidRDefault="004724A5" w:rsidP="00FE5226">
      <w:pPr>
        <w:pStyle w:val="22"/>
        <w:spacing w:line="276" w:lineRule="auto"/>
        <w:ind w:right="-1" w:firstLine="709"/>
      </w:pPr>
      <w:r w:rsidRPr="00BF27D6">
        <w:lastRenderedPageBreak/>
        <w:t>Дотации на выравнивание бюджетной обеспеченности поселений из местного бюджета предоставляются ежеквартально в соответствии со сводной бюджетной росписью местного бюджета и кассовым планом исполнения местного бюджета в текущем финансовом году, а также с учетом сезонных потребностей, возникающих в процессе исполнения бюджетов поселений.</w:t>
      </w:r>
    </w:p>
    <w:p w:rsidR="004724A5" w:rsidRPr="00BF27D6" w:rsidRDefault="004724A5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>2</w:t>
      </w:r>
      <w:r w:rsidR="00C772AE" w:rsidRPr="00BF27D6">
        <w:rPr>
          <w:sz w:val="28"/>
          <w:szCs w:val="28"/>
        </w:rPr>
        <w:t>7</w:t>
      </w:r>
      <w:r w:rsidRPr="00BF27D6">
        <w:rPr>
          <w:sz w:val="28"/>
          <w:szCs w:val="28"/>
        </w:rPr>
        <w:t>.</w:t>
      </w:r>
      <w:r w:rsidR="009F15D7" w:rsidRPr="00BF27D6">
        <w:rPr>
          <w:sz w:val="28"/>
          <w:szCs w:val="28"/>
        </w:rPr>
        <w:t xml:space="preserve"> </w:t>
      </w:r>
      <w:r w:rsidRPr="00BF27D6">
        <w:rPr>
          <w:sz w:val="28"/>
          <w:szCs w:val="28"/>
        </w:rPr>
        <w:t xml:space="preserve">Утвердить распределение </w:t>
      </w:r>
      <w:r w:rsidR="00FB0D25" w:rsidRPr="00BF27D6">
        <w:rPr>
          <w:sz w:val="28"/>
          <w:szCs w:val="28"/>
        </w:rPr>
        <w:t>иных межбюджетных трансфертов бюджету муниципа</w:t>
      </w:r>
      <w:r w:rsidR="00AA2DEB" w:rsidRPr="00BF27D6">
        <w:rPr>
          <w:sz w:val="28"/>
          <w:szCs w:val="28"/>
        </w:rPr>
        <w:t xml:space="preserve">льного образования Волосовский </w:t>
      </w:r>
      <w:r w:rsidR="00FB0D25" w:rsidRPr="00BF27D6">
        <w:rPr>
          <w:sz w:val="28"/>
          <w:szCs w:val="28"/>
        </w:rPr>
        <w:t>муниципальный район Ленинградской области из бюджетов муниц</w:t>
      </w:r>
      <w:r w:rsidR="00A6631A" w:rsidRPr="00BF27D6">
        <w:rPr>
          <w:sz w:val="28"/>
          <w:szCs w:val="28"/>
        </w:rPr>
        <w:t xml:space="preserve">ипальных образований поселений </w:t>
      </w:r>
      <w:proofErr w:type="spellStart"/>
      <w:r w:rsidR="00FB0D25" w:rsidRPr="00BF27D6">
        <w:rPr>
          <w:sz w:val="28"/>
          <w:szCs w:val="28"/>
        </w:rPr>
        <w:t>Волосовского</w:t>
      </w:r>
      <w:proofErr w:type="spellEnd"/>
      <w:r w:rsidR="00FB0D25" w:rsidRPr="00BF27D6">
        <w:rPr>
          <w:sz w:val="28"/>
          <w:szCs w:val="28"/>
        </w:rPr>
        <w:t xml:space="preserve"> муниципального района Ленинградской области на выполнение части полномочий</w:t>
      </w:r>
      <w:r w:rsidR="008B1B3C">
        <w:rPr>
          <w:sz w:val="28"/>
          <w:szCs w:val="28"/>
        </w:rPr>
        <w:t xml:space="preserve"> </w:t>
      </w:r>
      <w:r w:rsidR="00FB0D25" w:rsidRPr="00BF27D6">
        <w:rPr>
          <w:sz w:val="28"/>
          <w:szCs w:val="28"/>
        </w:rPr>
        <w:t>на 202</w:t>
      </w:r>
      <w:r w:rsidR="007432BA" w:rsidRPr="00BF27D6">
        <w:rPr>
          <w:sz w:val="28"/>
          <w:szCs w:val="28"/>
        </w:rPr>
        <w:t>3</w:t>
      </w:r>
      <w:r w:rsidR="00FB0D25" w:rsidRPr="00BF27D6">
        <w:rPr>
          <w:sz w:val="28"/>
          <w:szCs w:val="28"/>
        </w:rPr>
        <w:t xml:space="preserve"> год</w:t>
      </w:r>
      <w:r w:rsidRPr="00BF27D6">
        <w:rPr>
          <w:sz w:val="28"/>
          <w:szCs w:val="28"/>
        </w:rPr>
        <w:t>:</w:t>
      </w:r>
    </w:p>
    <w:p w:rsidR="004724A5" w:rsidRPr="00BF27D6" w:rsidRDefault="008B7438" w:rsidP="00FE522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27D6">
        <w:rPr>
          <w:rFonts w:ascii="Times New Roman" w:hAnsi="Times New Roman" w:cs="Times New Roman"/>
          <w:sz w:val="28"/>
          <w:szCs w:val="28"/>
        </w:rPr>
        <w:t>1)</w:t>
      </w:r>
      <w:r w:rsidR="004724A5" w:rsidRPr="00BF27D6">
        <w:rPr>
          <w:rFonts w:ascii="Times New Roman" w:hAnsi="Times New Roman" w:cs="Times New Roman"/>
          <w:sz w:val="28"/>
          <w:szCs w:val="28"/>
        </w:rPr>
        <w:t xml:space="preserve"> на выполнение</w:t>
      </w:r>
      <w:r w:rsidR="00290EAD" w:rsidRPr="00BF27D6">
        <w:rPr>
          <w:rFonts w:ascii="Times New Roman" w:hAnsi="Times New Roman" w:cs="Times New Roman"/>
          <w:sz w:val="28"/>
          <w:szCs w:val="28"/>
        </w:rPr>
        <w:t xml:space="preserve"> </w:t>
      </w:r>
      <w:r w:rsidR="004724A5" w:rsidRPr="00BF27D6">
        <w:rPr>
          <w:rFonts w:ascii="Times New Roman" w:hAnsi="Times New Roman" w:cs="Times New Roman"/>
          <w:sz w:val="28"/>
          <w:szCs w:val="28"/>
        </w:rPr>
        <w:t>полномочий по формированию архивных фондов</w:t>
      </w:r>
      <w:r w:rsidR="00290EAD" w:rsidRPr="00BF27D6">
        <w:rPr>
          <w:rFonts w:ascii="Times New Roman" w:hAnsi="Times New Roman" w:cs="Times New Roman"/>
          <w:sz w:val="28"/>
          <w:szCs w:val="28"/>
        </w:rPr>
        <w:t xml:space="preserve"> </w:t>
      </w:r>
      <w:r w:rsidR="004724A5" w:rsidRPr="00BF27D6">
        <w:rPr>
          <w:rFonts w:ascii="Times New Roman" w:hAnsi="Times New Roman" w:cs="Times New Roman"/>
          <w:sz w:val="28"/>
          <w:szCs w:val="28"/>
        </w:rPr>
        <w:t>поселений</w:t>
      </w:r>
      <w:r w:rsidR="00290EAD" w:rsidRPr="00BF27D6">
        <w:rPr>
          <w:rFonts w:ascii="Times New Roman" w:hAnsi="Times New Roman" w:cs="Times New Roman"/>
          <w:sz w:val="28"/>
          <w:szCs w:val="28"/>
        </w:rPr>
        <w:t xml:space="preserve"> </w:t>
      </w:r>
      <w:r w:rsidR="004724A5" w:rsidRPr="00BF27D6">
        <w:rPr>
          <w:rFonts w:ascii="Times New Roman" w:hAnsi="Times New Roman" w:cs="Times New Roman"/>
          <w:sz w:val="28"/>
          <w:szCs w:val="28"/>
        </w:rPr>
        <w:t>в соответствии с приложением 1</w:t>
      </w:r>
      <w:r w:rsidR="004D5E85" w:rsidRPr="00BF27D6">
        <w:rPr>
          <w:rFonts w:ascii="Times New Roman" w:hAnsi="Times New Roman" w:cs="Times New Roman"/>
          <w:sz w:val="28"/>
          <w:szCs w:val="28"/>
        </w:rPr>
        <w:t>6</w:t>
      </w:r>
      <w:r w:rsidR="004724A5" w:rsidRPr="00BF27D6">
        <w:rPr>
          <w:rFonts w:ascii="Times New Roman" w:hAnsi="Times New Roman" w:cs="Times New Roman"/>
          <w:sz w:val="28"/>
          <w:szCs w:val="28"/>
        </w:rPr>
        <w:t xml:space="preserve">, </w:t>
      </w:r>
      <w:r w:rsidR="002867C4" w:rsidRPr="00BF27D6">
        <w:rPr>
          <w:rFonts w:ascii="Times New Roman" w:hAnsi="Times New Roman" w:cs="Times New Roman"/>
          <w:sz w:val="28"/>
          <w:szCs w:val="28"/>
        </w:rPr>
        <w:t>п</w:t>
      </w:r>
      <w:r w:rsidR="004724A5" w:rsidRPr="00BF27D6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D37D51" w:rsidRPr="00BF27D6">
        <w:rPr>
          <w:rFonts w:ascii="Times New Roman" w:hAnsi="Times New Roman" w:cs="Times New Roman"/>
          <w:sz w:val="28"/>
          <w:szCs w:val="28"/>
        </w:rPr>
        <w:t xml:space="preserve">распределения и расходования иных межбюджетных трансфертов бюджету муниципального образования Волосовский муниципальный район Ленинградской области из бюджетов муниципальных образований поселений </w:t>
      </w:r>
      <w:proofErr w:type="spellStart"/>
      <w:r w:rsidR="00D37D51" w:rsidRPr="00BF27D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D37D51" w:rsidRPr="00BF27D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выполнение полномочий по формированию архивных фондов поселений</w:t>
      </w:r>
      <w:r w:rsidR="004724A5" w:rsidRPr="00BF27D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751150" w:rsidRPr="00BF27D6">
        <w:rPr>
          <w:rFonts w:ascii="Times New Roman" w:hAnsi="Times New Roman" w:cs="Times New Roman"/>
          <w:sz w:val="28"/>
          <w:szCs w:val="28"/>
        </w:rPr>
        <w:t>28</w:t>
      </w:r>
      <w:r w:rsidR="004724A5" w:rsidRPr="00BF27D6">
        <w:rPr>
          <w:rFonts w:ascii="Times New Roman" w:hAnsi="Times New Roman" w:cs="Times New Roman"/>
          <w:sz w:val="28"/>
          <w:szCs w:val="28"/>
        </w:rPr>
        <w:t xml:space="preserve">, </w:t>
      </w:r>
      <w:r w:rsidR="002867C4" w:rsidRPr="00BF27D6">
        <w:rPr>
          <w:rFonts w:ascii="Times New Roman" w:hAnsi="Times New Roman" w:cs="Times New Roman"/>
          <w:sz w:val="28"/>
          <w:szCs w:val="28"/>
        </w:rPr>
        <w:t>м</w:t>
      </w:r>
      <w:r w:rsidR="004724A5" w:rsidRPr="00BF27D6">
        <w:rPr>
          <w:rFonts w:ascii="Times New Roman" w:hAnsi="Times New Roman" w:cs="Times New Roman"/>
          <w:sz w:val="28"/>
          <w:szCs w:val="28"/>
        </w:rPr>
        <w:t xml:space="preserve">етодикой </w:t>
      </w:r>
      <w:r w:rsidR="009854F0" w:rsidRPr="00BF27D6">
        <w:rPr>
          <w:rFonts w:ascii="Times New Roman" w:hAnsi="Times New Roman" w:cs="Times New Roman"/>
          <w:sz w:val="28"/>
          <w:szCs w:val="28"/>
        </w:rPr>
        <w:t>формирования объема и распределения иных межбюджетных трансфертов бюджету муниципального</w:t>
      </w:r>
      <w:proofErr w:type="gramEnd"/>
      <w:r w:rsidR="009854F0" w:rsidRPr="00BF27D6">
        <w:rPr>
          <w:rFonts w:ascii="Times New Roman" w:hAnsi="Times New Roman" w:cs="Times New Roman"/>
          <w:sz w:val="28"/>
          <w:szCs w:val="28"/>
        </w:rPr>
        <w:t xml:space="preserve"> образования Волосовский муниципальный район Ленинградской области из бюджетов муниципальных образований поселений </w:t>
      </w:r>
      <w:proofErr w:type="spellStart"/>
      <w:r w:rsidR="009854F0" w:rsidRPr="00BF27D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9854F0" w:rsidRPr="00BF27D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выполнение полномочий по формированию архивных фондов поселений</w:t>
      </w:r>
      <w:r w:rsidR="004724A5" w:rsidRPr="00BF27D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515005">
        <w:rPr>
          <w:rFonts w:ascii="Times New Roman" w:hAnsi="Times New Roman" w:cs="Times New Roman"/>
          <w:sz w:val="28"/>
          <w:szCs w:val="28"/>
        </w:rPr>
        <w:t>38</w:t>
      </w:r>
      <w:r w:rsidR="004724A5" w:rsidRPr="00BF27D6">
        <w:rPr>
          <w:rFonts w:ascii="Times New Roman" w:hAnsi="Times New Roman" w:cs="Times New Roman"/>
          <w:sz w:val="28"/>
          <w:szCs w:val="28"/>
        </w:rPr>
        <w:t>;</w:t>
      </w:r>
    </w:p>
    <w:p w:rsidR="004724A5" w:rsidRPr="00BF27D6" w:rsidRDefault="008B7438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BF27D6">
        <w:rPr>
          <w:sz w:val="28"/>
          <w:szCs w:val="28"/>
        </w:rPr>
        <w:t>2)</w:t>
      </w:r>
      <w:r w:rsidR="004724A5" w:rsidRPr="00BF27D6">
        <w:rPr>
          <w:sz w:val="28"/>
          <w:szCs w:val="28"/>
        </w:rPr>
        <w:t xml:space="preserve"> на</w:t>
      </w:r>
      <w:r w:rsidR="00290EAD" w:rsidRPr="00BF27D6">
        <w:rPr>
          <w:sz w:val="28"/>
          <w:szCs w:val="28"/>
        </w:rPr>
        <w:t xml:space="preserve"> </w:t>
      </w:r>
      <w:r w:rsidR="004724A5" w:rsidRPr="00BF27D6">
        <w:rPr>
          <w:sz w:val="28"/>
          <w:szCs w:val="28"/>
        </w:rPr>
        <w:t xml:space="preserve">исполнение части функций по </w:t>
      </w:r>
      <w:r w:rsidR="00F42A97" w:rsidRPr="00BF27D6">
        <w:rPr>
          <w:sz w:val="28"/>
          <w:szCs w:val="28"/>
        </w:rPr>
        <w:t>организации</w:t>
      </w:r>
      <w:r w:rsidR="004724A5" w:rsidRPr="00BF27D6">
        <w:rPr>
          <w:sz w:val="28"/>
          <w:szCs w:val="28"/>
        </w:rPr>
        <w:t xml:space="preserve"> бюджетного процесса в поселениях в соответствии с приложением </w:t>
      </w:r>
      <w:r w:rsidR="004D5E85" w:rsidRPr="00BF27D6">
        <w:rPr>
          <w:sz w:val="28"/>
          <w:szCs w:val="28"/>
        </w:rPr>
        <w:t>1</w:t>
      </w:r>
      <w:r w:rsidR="00154D0C">
        <w:rPr>
          <w:sz w:val="28"/>
          <w:szCs w:val="28"/>
        </w:rPr>
        <w:t>6</w:t>
      </w:r>
      <w:r w:rsidR="00364901" w:rsidRPr="00BF27D6">
        <w:rPr>
          <w:sz w:val="28"/>
          <w:szCs w:val="28"/>
        </w:rPr>
        <w:t>,</w:t>
      </w:r>
      <w:r w:rsidR="004724A5" w:rsidRPr="00BF27D6">
        <w:rPr>
          <w:sz w:val="28"/>
          <w:szCs w:val="28"/>
        </w:rPr>
        <w:t xml:space="preserve"> </w:t>
      </w:r>
      <w:r w:rsidR="002867C4" w:rsidRPr="00BF27D6">
        <w:rPr>
          <w:sz w:val="28"/>
          <w:szCs w:val="28"/>
        </w:rPr>
        <w:t>п</w:t>
      </w:r>
      <w:r w:rsidR="004724A5" w:rsidRPr="00BF27D6">
        <w:rPr>
          <w:sz w:val="28"/>
          <w:szCs w:val="28"/>
        </w:rPr>
        <w:t xml:space="preserve">орядком </w:t>
      </w:r>
      <w:r w:rsidR="00EB081D" w:rsidRPr="00BF27D6">
        <w:rPr>
          <w:sz w:val="28"/>
          <w:szCs w:val="28"/>
        </w:rPr>
        <w:t xml:space="preserve">распределения и расходования иных межбюджетных трансфертов бюджету муниципального образования Волосовский муниципальный район Ленинградской области из бюджетов муниципальных образований поселений </w:t>
      </w:r>
      <w:proofErr w:type="spellStart"/>
      <w:r w:rsidR="00EB081D" w:rsidRPr="00BF27D6">
        <w:rPr>
          <w:sz w:val="28"/>
          <w:szCs w:val="28"/>
        </w:rPr>
        <w:t>Волосовского</w:t>
      </w:r>
      <w:proofErr w:type="spellEnd"/>
      <w:r w:rsidR="00EB081D" w:rsidRPr="00BF27D6">
        <w:rPr>
          <w:sz w:val="28"/>
          <w:szCs w:val="28"/>
        </w:rPr>
        <w:t xml:space="preserve"> муниципального района Ленинградской области на исполнение части функций по обеспечению бюджетного процесса в поселениях</w:t>
      </w:r>
      <w:r w:rsidR="004724A5" w:rsidRPr="00BF27D6">
        <w:rPr>
          <w:sz w:val="28"/>
          <w:szCs w:val="28"/>
        </w:rPr>
        <w:t xml:space="preserve"> согласно приложению </w:t>
      </w:r>
      <w:r w:rsidR="00751150" w:rsidRPr="00BF27D6">
        <w:rPr>
          <w:sz w:val="28"/>
          <w:szCs w:val="28"/>
        </w:rPr>
        <w:t>29</w:t>
      </w:r>
      <w:r w:rsidR="004724A5" w:rsidRPr="00BF27D6">
        <w:rPr>
          <w:sz w:val="28"/>
          <w:szCs w:val="28"/>
        </w:rPr>
        <w:t xml:space="preserve">, </w:t>
      </w:r>
      <w:r w:rsidR="002867C4" w:rsidRPr="00BF27D6">
        <w:rPr>
          <w:sz w:val="28"/>
          <w:szCs w:val="28"/>
        </w:rPr>
        <w:t>м</w:t>
      </w:r>
      <w:r w:rsidR="004724A5" w:rsidRPr="00BF27D6">
        <w:rPr>
          <w:sz w:val="28"/>
          <w:szCs w:val="28"/>
        </w:rPr>
        <w:t xml:space="preserve">етодикой </w:t>
      </w:r>
      <w:r w:rsidR="00EB081D" w:rsidRPr="00BF27D6">
        <w:rPr>
          <w:sz w:val="28"/>
          <w:szCs w:val="28"/>
        </w:rPr>
        <w:t>формирования объема и распределения иных</w:t>
      </w:r>
      <w:proofErr w:type="gramEnd"/>
      <w:r w:rsidR="00EB081D" w:rsidRPr="00BF27D6">
        <w:rPr>
          <w:sz w:val="28"/>
          <w:szCs w:val="28"/>
        </w:rPr>
        <w:t xml:space="preserve"> межбюджетных трансфертов бюджету муниципального образования Волосовский муниципальный район Ленинградской области из бюджетов муниципальных образований поселений </w:t>
      </w:r>
      <w:proofErr w:type="spellStart"/>
      <w:r w:rsidR="00EB081D" w:rsidRPr="00BF27D6">
        <w:rPr>
          <w:sz w:val="28"/>
          <w:szCs w:val="28"/>
        </w:rPr>
        <w:t>Волосовского</w:t>
      </w:r>
      <w:proofErr w:type="spellEnd"/>
      <w:r w:rsidR="00EB081D" w:rsidRPr="00BF27D6">
        <w:rPr>
          <w:sz w:val="28"/>
          <w:szCs w:val="28"/>
        </w:rPr>
        <w:t xml:space="preserve"> муниципального района Ленинградской области </w:t>
      </w:r>
      <w:r w:rsidR="00EB081D" w:rsidRPr="00BF27D6">
        <w:rPr>
          <w:sz w:val="28"/>
          <w:szCs w:val="28"/>
        </w:rPr>
        <w:lastRenderedPageBreak/>
        <w:t>на исполнение части функций по обеспечению бюджетного процесса в поселениях</w:t>
      </w:r>
      <w:r w:rsidR="004724A5" w:rsidRPr="00BF27D6">
        <w:rPr>
          <w:sz w:val="28"/>
          <w:szCs w:val="28"/>
        </w:rPr>
        <w:t xml:space="preserve"> согласно приложению </w:t>
      </w:r>
      <w:r w:rsidR="00364901" w:rsidRPr="00BF27D6">
        <w:rPr>
          <w:sz w:val="28"/>
          <w:szCs w:val="28"/>
        </w:rPr>
        <w:t>3</w:t>
      </w:r>
      <w:r w:rsidR="00515005">
        <w:rPr>
          <w:sz w:val="28"/>
          <w:szCs w:val="28"/>
        </w:rPr>
        <w:t>9</w:t>
      </w:r>
      <w:r w:rsidR="004724A5" w:rsidRPr="00BF27D6">
        <w:rPr>
          <w:sz w:val="28"/>
          <w:szCs w:val="28"/>
        </w:rPr>
        <w:t>;</w:t>
      </w:r>
    </w:p>
    <w:p w:rsidR="004724A5" w:rsidRPr="00BF27D6" w:rsidRDefault="004724A5" w:rsidP="00FE522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438" w:rsidRPr="00BF27D6">
        <w:rPr>
          <w:rFonts w:ascii="Times New Roman" w:hAnsi="Times New Roman" w:cs="Times New Roman"/>
          <w:sz w:val="28"/>
          <w:szCs w:val="28"/>
        </w:rPr>
        <w:t>3)</w:t>
      </w:r>
      <w:r w:rsidR="007C6045" w:rsidRPr="00BF27D6">
        <w:rPr>
          <w:rFonts w:ascii="Times New Roman" w:hAnsi="Times New Roman" w:cs="Times New Roman"/>
          <w:sz w:val="28"/>
          <w:szCs w:val="28"/>
        </w:rPr>
        <w:t xml:space="preserve"> </w:t>
      </w:r>
      <w:r w:rsidRPr="00BF27D6">
        <w:rPr>
          <w:rFonts w:ascii="Times New Roman" w:hAnsi="Times New Roman" w:cs="Times New Roman"/>
          <w:sz w:val="28"/>
          <w:szCs w:val="28"/>
        </w:rPr>
        <w:t>на</w:t>
      </w:r>
      <w:r w:rsidR="00290EAD" w:rsidRPr="00BF27D6">
        <w:rPr>
          <w:rFonts w:ascii="Times New Roman" w:hAnsi="Times New Roman" w:cs="Times New Roman"/>
          <w:sz w:val="28"/>
          <w:szCs w:val="28"/>
        </w:rPr>
        <w:t xml:space="preserve"> </w:t>
      </w:r>
      <w:r w:rsidRPr="00BF27D6">
        <w:rPr>
          <w:rFonts w:ascii="Times New Roman" w:hAnsi="Times New Roman" w:cs="Times New Roman"/>
          <w:sz w:val="28"/>
          <w:szCs w:val="28"/>
        </w:rPr>
        <w:t xml:space="preserve">выполнение полномочий в сфере градостроительной деятельности поселений в соответствии с приложением </w:t>
      </w:r>
      <w:r w:rsidR="004D5E85" w:rsidRPr="00BF27D6">
        <w:rPr>
          <w:rFonts w:ascii="Times New Roman" w:hAnsi="Times New Roman" w:cs="Times New Roman"/>
          <w:sz w:val="28"/>
          <w:szCs w:val="28"/>
        </w:rPr>
        <w:t>1</w:t>
      </w:r>
      <w:r w:rsidR="00364901" w:rsidRPr="00BF27D6">
        <w:rPr>
          <w:rFonts w:ascii="Times New Roman" w:hAnsi="Times New Roman" w:cs="Times New Roman"/>
          <w:sz w:val="28"/>
          <w:szCs w:val="28"/>
        </w:rPr>
        <w:t>6</w:t>
      </w:r>
      <w:r w:rsidRPr="00BF27D6">
        <w:rPr>
          <w:rFonts w:ascii="Times New Roman" w:hAnsi="Times New Roman" w:cs="Times New Roman"/>
          <w:sz w:val="28"/>
          <w:szCs w:val="28"/>
        </w:rPr>
        <w:t>,</w:t>
      </w:r>
      <w:r w:rsidR="00290EAD" w:rsidRPr="00BF27D6">
        <w:rPr>
          <w:rFonts w:ascii="Times New Roman" w:hAnsi="Times New Roman" w:cs="Times New Roman"/>
          <w:sz w:val="28"/>
          <w:szCs w:val="28"/>
        </w:rPr>
        <w:t xml:space="preserve"> </w:t>
      </w:r>
      <w:r w:rsidR="002867C4" w:rsidRPr="00BF27D6">
        <w:rPr>
          <w:rFonts w:ascii="Times New Roman" w:hAnsi="Times New Roman" w:cs="Times New Roman"/>
          <w:sz w:val="28"/>
          <w:szCs w:val="28"/>
        </w:rPr>
        <w:t>п</w:t>
      </w:r>
      <w:r w:rsidRPr="00BF27D6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EB081D" w:rsidRPr="00BF27D6">
        <w:rPr>
          <w:rFonts w:ascii="Times New Roman" w:hAnsi="Times New Roman" w:cs="Times New Roman"/>
          <w:sz w:val="28"/>
          <w:szCs w:val="28"/>
        </w:rPr>
        <w:t xml:space="preserve">распределения и расходования иных межбюджетных трансфертов бюджету муниципального образования Волосовский муниципальный район Ленинградской области из бюджетов муниципальных образований поселений </w:t>
      </w:r>
      <w:proofErr w:type="spellStart"/>
      <w:r w:rsidR="00EB081D" w:rsidRPr="00BF27D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EB081D" w:rsidRPr="00BF27D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выполнение полномочий в сфере градостроительной деятельности</w:t>
      </w:r>
      <w:r w:rsidR="00814738" w:rsidRPr="00BF27D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F20DA" w:rsidRPr="00BF27D6">
        <w:rPr>
          <w:rFonts w:ascii="Times New Roman" w:hAnsi="Times New Roman" w:cs="Times New Roman"/>
          <w:sz w:val="28"/>
          <w:szCs w:val="28"/>
        </w:rPr>
        <w:t>3</w:t>
      </w:r>
      <w:r w:rsidR="00751150" w:rsidRPr="00BF27D6">
        <w:rPr>
          <w:rFonts w:ascii="Times New Roman" w:hAnsi="Times New Roman" w:cs="Times New Roman"/>
          <w:sz w:val="28"/>
          <w:szCs w:val="28"/>
        </w:rPr>
        <w:t>0</w:t>
      </w:r>
      <w:r w:rsidR="00364901" w:rsidRPr="00BF27D6">
        <w:rPr>
          <w:rFonts w:ascii="Times New Roman" w:hAnsi="Times New Roman" w:cs="Times New Roman"/>
          <w:sz w:val="28"/>
          <w:szCs w:val="28"/>
        </w:rPr>
        <w:t>,</w:t>
      </w:r>
      <w:r w:rsidR="00290EAD" w:rsidRPr="00BF27D6">
        <w:rPr>
          <w:rFonts w:ascii="Times New Roman" w:hAnsi="Times New Roman" w:cs="Times New Roman"/>
          <w:sz w:val="28"/>
          <w:szCs w:val="28"/>
        </w:rPr>
        <w:t xml:space="preserve"> </w:t>
      </w:r>
      <w:r w:rsidR="002867C4" w:rsidRPr="00BF27D6">
        <w:rPr>
          <w:rFonts w:ascii="Times New Roman" w:hAnsi="Times New Roman" w:cs="Times New Roman"/>
          <w:sz w:val="28"/>
          <w:szCs w:val="28"/>
        </w:rPr>
        <w:t>м</w:t>
      </w:r>
      <w:r w:rsidR="004A3AF1" w:rsidRPr="00BF27D6">
        <w:rPr>
          <w:rFonts w:ascii="Times New Roman" w:hAnsi="Times New Roman" w:cs="Times New Roman"/>
          <w:sz w:val="28"/>
          <w:szCs w:val="28"/>
        </w:rPr>
        <w:t xml:space="preserve">етодикой </w:t>
      </w:r>
      <w:r w:rsidR="00EB081D" w:rsidRPr="00BF27D6">
        <w:rPr>
          <w:rFonts w:ascii="Times New Roman" w:hAnsi="Times New Roman" w:cs="Times New Roman"/>
          <w:sz w:val="28"/>
          <w:szCs w:val="28"/>
        </w:rPr>
        <w:t>формирования объема и распределения иных межбюджетных трансфертов бюджету муниципального образования</w:t>
      </w:r>
      <w:proofErr w:type="gramEnd"/>
      <w:r w:rsidR="00EB081D" w:rsidRPr="00BF27D6">
        <w:rPr>
          <w:rFonts w:ascii="Times New Roman" w:hAnsi="Times New Roman" w:cs="Times New Roman"/>
          <w:sz w:val="28"/>
          <w:szCs w:val="28"/>
        </w:rPr>
        <w:t xml:space="preserve"> Волосовский муниципальный район Ленинградской области из бюджетов муниципальных образований поселений </w:t>
      </w:r>
      <w:proofErr w:type="spellStart"/>
      <w:r w:rsidR="00EB081D" w:rsidRPr="00BF27D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EB081D" w:rsidRPr="00BF27D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выполнение полномочий в сфере градостроительной деятельности</w:t>
      </w:r>
      <w:r w:rsidRPr="00BF27D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515005">
        <w:rPr>
          <w:rFonts w:ascii="Times New Roman" w:hAnsi="Times New Roman" w:cs="Times New Roman"/>
          <w:sz w:val="28"/>
          <w:szCs w:val="28"/>
        </w:rPr>
        <w:t>40</w:t>
      </w:r>
      <w:r w:rsidRPr="00BF27D6">
        <w:rPr>
          <w:rFonts w:ascii="Times New Roman" w:hAnsi="Times New Roman" w:cs="Times New Roman"/>
          <w:sz w:val="28"/>
          <w:szCs w:val="28"/>
        </w:rPr>
        <w:t>;</w:t>
      </w:r>
    </w:p>
    <w:p w:rsidR="004724A5" w:rsidRPr="00BF27D6" w:rsidRDefault="004724A5" w:rsidP="00FE522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438" w:rsidRPr="00BF27D6">
        <w:rPr>
          <w:rFonts w:ascii="Times New Roman" w:hAnsi="Times New Roman" w:cs="Times New Roman"/>
          <w:sz w:val="28"/>
          <w:szCs w:val="28"/>
        </w:rPr>
        <w:t>4)</w:t>
      </w:r>
      <w:r w:rsidRPr="00BF27D6">
        <w:rPr>
          <w:rFonts w:ascii="Times New Roman" w:hAnsi="Times New Roman" w:cs="Times New Roman"/>
          <w:sz w:val="28"/>
          <w:szCs w:val="28"/>
        </w:rPr>
        <w:t xml:space="preserve"> на выполнение</w:t>
      </w:r>
      <w:r w:rsidR="00290EAD" w:rsidRPr="00BF27D6">
        <w:rPr>
          <w:rFonts w:ascii="Times New Roman" w:hAnsi="Times New Roman" w:cs="Times New Roman"/>
          <w:sz w:val="28"/>
          <w:szCs w:val="28"/>
        </w:rPr>
        <w:t xml:space="preserve"> </w:t>
      </w:r>
      <w:r w:rsidRPr="00BF27D6">
        <w:rPr>
          <w:rFonts w:ascii="Times New Roman" w:hAnsi="Times New Roman" w:cs="Times New Roman"/>
          <w:sz w:val="28"/>
          <w:szCs w:val="28"/>
        </w:rPr>
        <w:t xml:space="preserve">полномочий в сфере внутреннего финансового контроля в соответствии с приложением </w:t>
      </w:r>
      <w:r w:rsidR="00364901" w:rsidRPr="00BF27D6">
        <w:rPr>
          <w:rFonts w:ascii="Times New Roman" w:hAnsi="Times New Roman" w:cs="Times New Roman"/>
          <w:sz w:val="28"/>
          <w:szCs w:val="28"/>
        </w:rPr>
        <w:t>16</w:t>
      </w:r>
      <w:r w:rsidRPr="00BF27D6">
        <w:rPr>
          <w:rFonts w:ascii="Times New Roman" w:hAnsi="Times New Roman" w:cs="Times New Roman"/>
          <w:sz w:val="28"/>
          <w:szCs w:val="28"/>
        </w:rPr>
        <w:t xml:space="preserve">, </w:t>
      </w:r>
      <w:r w:rsidR="002867C4" w:rsidRPr="00BF27D6">
        <w:rPr>
          <w:rFonts w:ascii="Times New Roman" w:hAnsi="Times New Roman" w:cs="Times New Roman"/>
          <w:sz w:val="28"/>
          <w:szCs w:val="28"/>
        </w:rPr>
        <w:t>п</w:t>
      </w:r>
      <w:r w:rsidRPr="00BF27D6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EB081D" w:rsidRPr="00BF27D6">
        <w:rPr>
          <w:rFonts w:ascii="Times New Roman" w:hAnsi="Times New Roman" w:cs="Times New Roman"/>
          <w:sz w:val="28"/>
          <w:szCs w:val="28"/>
        </w:rPr>
        <w:t xml:space="preserve">распределения и расходования иных межбюджетных трансфертов бюджету муниципального образования Волосовский муниципальный район Ленинградской области из бюджетов муниципальных образований поселений </w:t>
      </w:r>
      <w:proofErr w:type="spellStart"/>
      <w:r w:rsidR="00EB081D" w:rsidRPr="00BF27D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EB081D" w:rsidRPr="00BF27D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выполнение полномочий по внутреннему финансовому контролю </w:t>
      </w:r>
      <w:r w:rsidRPr="00BF27D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CF20DA" w:rsidRPr="00BF27D6">
        <w:rPr>
          <w:rFonts w:ascii="Times New Roman" w:hAnsi="Times New Roman" w:cs="Times New Roman"/>
          <w:sz w:val="28"/>
          <w:szCs w:val="28"/>
        </w:rPr>
        <w:t>3</w:t>
      </w:r>
      <w:r w:rsidR="00751150" w:rsidRPr="00BF27D6">
        <w:rPr>
          <w:rFonts w:ascii="Times New Roman" w:hAnsi="Times New Roman" w:cs="Times New Roman"/>
          <w:sz w:val="28"/>
          <w:szCs w:val="28"/>
        </w:rPr>
        <w:t>1</w:t>
      </w:r>
      <w:r w:rsidR="00364901" w:rsidRPr="00BF27D6">
        <w:rPr>
          <w:rFonts w:ascii="Times New Roman" w:hAnsi="Times New Roman" w:cs="Times New Roman"/>
          <w:sz w:val="28"/>
          <w:szCs w:val="28"/>
        </w:rPr>
        <w:t>,</w:t>
      </w:r>
      <w:r w:rsidRPr="00BF27D6">
        <w:rPr>
          <w:rFonts w:ascii="Times New Roman" w:hAnsi="Times New Roman" w:cs="Times New Roman"/>
          <w:sz w:val="28"/>
          <w:szCs w:val="28"/>
        </w:rPr>
        <w:t xml:space="preserve"> </w:t>
      </w:r>
      <w:r w:rsidR="002867C4" w:rsidRPr="00BF27D6">
        <w:rPr>
          <w:rFonts w:ascii="Times New Roman" w:hAnsi="Times New Roman" w:cs="Times New Roman"/>
          <w:sz w:val="28"/>
          <w:szCs w:val="28"/>
        </w:rPr>
        <w:t>м</w:t>
      </w:r>
      <w:r w:rsidRPr="00BF27D6">
        <w:rPr>
          <w:rFonts w:ascii="Times New Roman" w:hAnsi="Times New Roman" w:cs="Times New Roman"/>
          <w:sz w:val="28"/>
          <w:szCs w:val="28"/>
        </w:rPr>
        <w:t xml:space="preserve">етодикой </w:t>
      </w:r>
      <w:r w:rsidR="00EB081D" w:rsidRPr="00BF27D6">
        <w:rPr>
          <w:rFonts w:ascii="Times New Roman" w:hAnsi="Times New Roman" w:cs="Times New Roman"/>
          <w:sz w:val="28"/>
          <w:szCs w:val="28"/>
        </w:rPr>
        <w:t>формирования объема и распределения иных межбюджетных трансфертов бюджету муниципального образования</w:t>
      </w:r>
      <w:proofErr w:type="gramEnd"/>
      <w:r w:rsidR="00EB081D" w:rsidRPr="00BF27D6">
        <w:rPr>
          <w:rFonts w:ascii="Times New Roman" w:hAnsi="Times New Roman" w:cs="Times New Roman"/>
          <w:sz w:val="28"/>
          <w:szCs w:val="28"/>
        </w:rPr>
        <w:t xml:space="preserve"> Волосовский муниципальный район Ленинградской</w:t>
      </w:r>
      <w:r w:rsidR="00EB081D" w:rsidRPr="00397C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081D" w:rsidRPr="00BF27D6">
        <w:rPr>
          <w:rFonts w:ascii="Times New Roman" w:hAnsi="Times New Roman" w:cs="Times New Roman"/>
          <w:sz w:val="28"/>
          <w:szCs w:val="28"/>
        </w:rPr>
        <w:t xml:space="preserve">области из бюджетов муниципальных образований поселений </w:t>
      </w:r>
      <w:proofErr w:type="spellStart"/>
      <w:r w:rsidR="00EB081D" w:rsidRPr="00BF27D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EB081D" w:rsidRPr="00BF27D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выполнение полномочий по внутреннему финансовому контролю</w:t>
      </w:r>
      <w:r w:rsidR="00290EAD" w:rsidRPr="00BF27D6">
        <w:rPr>
          <w:rFonts w:ascii="Times New Roman" w:hAnsi="Times New Roman" w:cs="Times New Roman"/>
          <w:sz w:val="28"/>
          <w:szCs w:val="28"/>
        </w:rPr>
        <w:t xml:space="preserve"> </w:t>
      </w:r>
      <w:r w:rsidRPr="00BF27D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CF20DA" w:rsidRPr="00BF27D6">
        <w:rPr>
          <w:rFonts w:ascii="Times New Roman" w:hAnsi="Times New Roman" w:cs="Times New Roman"/>
          <w:sz w:val="28"/>
          <w:szCs w:val="28"/>
        </w:rPr>
        <w:t>4</w:t>
      </w:r>
      <w:r w:rsidR="00515005">
        <w:rPr>
          <w:rFonts w:ascii="Times New Roman" w:hAnsi="Times New Roman" w:cs="Times New Roman"/>
          <w:sz w:val="28"/>
          <w:szCs w:val="28"/>
        </w:rPr>
        <w:t>1</w:t>
      </w:r>
      <w:r w:rsidR="0041112C" w:rsidRPr="00BF27D6">
        <w:rPr>
          <w:rFonts w:ascii="Times New Roman" w:hAnsi="Times New Roman" w:cs="Times New Roman"/>
          <w:sz w:val="28"/>
          <w:szCs w:val="28"/>
        </w:rPr>
        <w:t>;</w:t>
      </w:r>
    </w:p>
    <w:p w:rsidR="00A34129" w:rsidRPr="00BF27D6" w:rsidRDefault="008B7438" w:rsidP="00FE522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7D6">
        <w:rPr>
          <w:rFonts w:ascii="Times New Roman" w:hAnsi="Times New Roman" w:cs="Times New Roman"/>
          <w:sz w:val="28"/>
          <w:szCs w:val="28"/>
        </w:rPr>
        <w:t>5)</w:t>
      </w:r>
      <w:r w:rsidR="00A34129" w:rsidRPr="00BF27D6">
        <w:rPr>
          <w:rFonts w:ascii="Times New Roman" w:hAnsi="Times New Roman" w:cs="Times New Roman"/>
          <w:sz w:val="28"/>
          <w:szCs w:val="28"/>
        </w:rPr>
        <w:t xml:space="preserve"> на выполнение полномочий по внешнему муниципальному</w:t>
      </w:r>
      <w:r w:rsidR="006B5C36" w:rsidRPr="00BF27D6">
        <w:rPr>
          <w:rFonts w:ascii="Times New Roman" w:hAnsi="Times New Roman" w:cs="Times New Roman"/>
          <w:sz w:val="28"/>
          <w:szCs w:val="28"/>
        </w:rPr>
        <w:t xml:space="preserve"> </w:t>
      </w:r>
      <w:r w:rsidR="00A34129" w:rsidRPr="00BF27D6">
        <w:rPr>
          <w:rFonts w:ascii="Times New Roman" w:hAnsi="Times New Roman" w:cs="Times New Roman"/>
          <w:sz w:val="28"/>
          <w:szCs w:val="28"/>
        </w:rPr>
        <w:t>контролю</w:t>
      </w:r>
      <w:r w:rsidR="006B5C36" w:rsidRPr="00BF27D6">
        <w:rPr>
          <w:rFonts w:ascii="Times New Roman" w:hAnsi="Times New Roman" w:cs="Times New Roman"/>
          <w:sz w:val="28"/>
          <w:szCs w:val="28"/>
        </w:rPr>
        <w:t xml:space="preserve"> </w:t>
      </w:r>
      <w:r w:rsidR="00A34129" w:rsidRPr="00BF27D6">
        <w:rPr>
          <w:rFonts w:ascii="Times New Roman" w:hAnsi="Times New Roman" w:cs="Times New Roman"/>
          <w:sz w:val="28"/>
          <w:szCs w:val="28"/>
        </w:rPr>
        <w:t>в</w:t>
      </w:r>
      <w:r w:rsidR="006B5C36" w:rsidRPr="00BF27D6">
        <w:rPr>
          <w:rFonts w:ascii="Times New Roman" w:hAnsi="Times New Roman" w:cs="Times New Roman"/>
          <w:sz w:val="28"/>
          <w:szCs w:val="28"/>
        </w:rPr>
        <w:t xml:space="preserve"> </w:t>
      </w:r>
      <w:r w:rsidR="00A34129" w:rsidRPr="00BF27D6">
        <w:rPr>
          <w:rFonts w:ascii="Times New Roman" w:hAnsi="Times New Roman" w:cs="Times New Roman"/>
          <w:sz w:val="28"/>
          <w:szCs w:val="28"/>
        </w:rPr>
        <w:t>202</w:t>
      </w:r>
      <w:r w:rsidR="007432BA" w:rsidRPr="00BF27D6">
        <w:rPr>
          <w:rFonts w:ascii="Times New Roman" w:hAnsi="Times New Roman" w:cs="Times New Roman"/>
          <w:sz w:val="28"/>
          <w:szCs w:val="28"/>
        </w:rPr>
        <w:t>3</w:t>
      </w:r>
      <w:r w:rsidR="006B5C36" w:rsidRPr="00BF27D6">
        <w:rPr>
          <w:rFonts w:ascii="Times New Roman" w:hAnsi="Times New Roman" w:cs="Times New Roman"/>
          <w:sz w:val="28"/>
          <w:szCs w:val="28"/>
        </w:rPr>
        <w:t xml:space="preserve"> </w:t>
      </w:r>
      <w:r w:rsidR="00A34129" w:rsidRPr="00BF27D6">
        <w:rPr>
          <w:rFonts w:ascii="Times New Roman" w:hAnsi="Times New Roman" w:cs="Times New Roman"/>
          <w:sz w:val="28"/>
          <w:szCs w:val="28"/>
        </w:rPr>
        <w:t>году</w:t>
      </w:r>
      <w:r w:rsidR="006B5C36" w:rsidRPr="00BF27D6">
        <w:rPr>
          <w:rFonts w:ascii="Times New Roman" w:hAnsi="Times New Roman" w:cs="Times New Roman"/>
          <w:sz w:val="28"/>
          <w:szCs w:val="28"/>
        </w:rPr>
        <w:t xml:space="preserve"> </w:t>
      </w:r>
      <w:r w:rsidR="00A34129" w:rsidRPr="00BF27D6">
        <w:rPr>
          <w:rFonts w:ascii="Times New Roman" w:hAnsi="Times New Roman" w:cs="Times New Roman"/>
          <w:sz w:val="28"/>
          <w:szCs w:val="28"/>
        </w:rPr>
        <w:t>в</w:t>
      </w:r>
      <w:r w:rsidR="006B5C36" w:rsidRPr="00BF27D6">
        <w:rPr>
          <w:rFonts w:ascii="Times New Roman" w:hAnsi="Times New Roman" w:cs="Times New Roman"/>
          <w:sz w:val="28"/>
          <w:szCs w:val="28"/>
        </w:rPr>
        <w:t xml:space="preserve"> </w:t>
      </w:r>
      <w:r w:rsidR="00A34129" w:rsidRPr="00BF27D6">
        <w:rPr>
          <w:rFonts w:ascii="Times New Roman" w:hAnsi="Times New Roman" w:cs="Times New Roman"/>
          <w:sz w:val="28"/>
          <w:szCs w:val="28"/>
        </w:rPr>
        <w:t xml:space="preserve">соответствии с приложением </w:t>
      </w:r>
      <w:r w:rsidR="00EB081D" w:rsidRPr="00BF27D6">
        <w:rPr>
          <w:rFonts w:ascii="Times New Roman" w:hAnsi="Times New Roman" w:cs="Times New Roman"/>
          <w:sz w:val="28"/>
          <w:szCs w:val="28"/>
        </w:rPr>
        <w:t xml:space="preserve">16, </w:t>
      </w:r>
      <w:r w:rsidR="0017758B" w:rsidRPr="00BF27D6">
        <w:rPr>
          <w:rFonts w:ascii="Times New Roman" w:hAnsi="Times New Roman" w:cs="Times New Roman"/>
          <w:sz w:val="28"/>
          <w:szCs w:val="28"/>
        </w:rPr>
        <w:t>п</w:t>
      </w:r>
      <w:r w:rsidR="00EB081D" w:rsidRPr="00BF27D6">
        <w:rPr>
          <w:rFonts w:ascii="Times New Roman" w:hAnsi="Times New Roman" w:cs="Times New Roman"/>
          <w:sz w:val="28"/>
          <w:szCs w:val="28"/>
        </w:rPr>
        <w:t xml:space="preserve">орядком распределения и расходования иных межбюджетных трансфертов бюджету муниципального образования Волосовский муниципальный район Ленинградской области из бюджетов муниципальных образований поселений </w:t>
      </w:r>
      <w:proofErr w:type="spellStart"/>
      <w:r w:rsidR="00EB081D" w:rsidRPr="00BF27D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EB081D" w:rsidRPr="00BF27D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выполнение полномочий по внешнему муниципальному контролю в 202</w:t>
      </w:r>
      <w:r w:rsidR="007432BA" w:rsidRPr="00BF27D6">
        <w:rPr>
          <w:rFonts w:ascii="Times New Roman" w:hAnsi="Times New Roman" w:cs="Times New Roman"/>
          <w:sz w:val="28"/>
          <w:szCs w:val="28"/>
        </w:rPr>
        <w:t>3</w:t>
      </w:r>
      <w:r w:rsidR="00EB081D" w:rsidRPr="00BF27D6">
        <w:rPr>
          <w:rFonts w:ascii="Times New Roman" w:hAnsi="Times New Roman" w:cs="Times New Roman"/>
          <w:sz w:val="28"/>
          <w:szCs w:val="28"/>
        </w:rPr>
        <w:t xml:space="preserve"> году</w:t>
      </w:r>
      <w:r w:rsidR="00A34129" w:rsidRPr="00BF27D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364901" w:rsidRPr="00BF27D6">
        <w:rPr>
          <w:rFonts w:ascii="Times New Roman" w:hAnsi="Times New Roman" w:cs="Times New Roman"/>
          <w:sz w:val="28"/>
          <w:szCs w:val="28"/>
        </w:rPr>
        <w:t>3</w:t>
      </w:r>
      <w:r w:rsidR="00751150" w:rsidRPr="00BF27D6">
        <w:rPr>
          <w:rFonts w:ascii="Times New Roman" w:hAnsi="Times New Roman" w:cs="Times New Roman"/>
          <w:sz w:val="28"/>
          <w:szCs w:val="28"/>
        </w:rPr>
        <w:t>2</w:t>
      </w:r>
      <w:r w:rsidR="00EB081D" w:rsidRPr="00BF27D6">
        <w:rPr>
          <w:rFonts w:ascii="Times New Roman" w:hAnsi="Times New Roman" w:cs="Times New Roman"/>
          <w:sz w:val="28"/>
          <w:szCs w:val="28"/>
        </w:rPr>
        <w:t>,</w:t>
      </w:r>
      <w:r w:rsidR="00A34129" w:rsidRPr="00BF27D6">
        <w:rPr>
          <w:rFonts w:ascii="Times New Roman" w:hAnsi="Times New Roman" w:cs="Times New Roman"/>
          <w:sz w:val="28"/>
          <w:szCs w:val="28"/>
        </w:rPr>
        <w:t xml:space="preserve"> </w:t>
      </w:r>
      <w:r w:rsidR="0017758B" w:rsidRPr="00BF27D6">
        <w:rPr>
          <w:rFonts w:ascii="Times New Roman" w:hAnsi="Times New Roman" w:cs="Times New Roman"/>
          <w:sz w:val="28"/>
          <w:szCs w:val="28"/>
        </w:rPr>
        <w:t>м</w:t>
      </w:r>
      <w:r w:rsidR="00A34129" w:rsidRPr="00BF27D6">
        <w:rPr>
          <w:rFonts w:ascii="Times New Roman" w:hAnsi="Times New Roman" w:cs="Times New Roman"/>
          <w:sz w:val="28"/>
          <w:szCs w:val="28"/>
        </w:rPr>
        <w:t xml:space="preserve">етодикой </w:t>
      </w:r>
      <w:r w:rsidR="00EB081D" w:rsidRPr="00BF27D6">
        <w:rPr>
          <w:rFonts w:ascii="Times New Roman" w:hAnsi="Times New Roman" w:cs="Times New Roman"/>
          <w:sz w:val="28"/>
          <w:szCs w:val="28"/>
        </w:rPr>
        <w:t xml:space="preserve">формирования объема и </w:t>
      </w:r>
      <w:r w:rsidR="00EB081D" w:rsidRPr="00BF27D6">
        <w:rPr>
          <w:rFonts w:ascii="Times New Roman" w:hAnsi="Times New Roman" w:cs="Times New Roman"/>
          <w:sz w:val="28"/>
          <w:szCs w:val="28"/>
        </w:rPr>
        <w:lastRenderedPageBreak/>
        <w:t>распределения иных</w:t>
      </w:r>
      <w:proofErr w:type="gramEnd"/>
      <w:r w:rsidR="00EB081D" w:rsidRPr="00BF27D6">
        <w:rPr>
          <w:rFonts w:ascii="Times New Roman" w:hAnsi="Times New Roman" w:cs="Times New Roman"/>
          <w:sz w:val="28"/>
          <w:szCs w:val="28"/>
        </w:rPr>
        <w:t xml:space="preserve"> межбюджетных трансфертов бюджету муниципального образования Волосовский муниципальный район Ленинградской области из бюджетов муниципальных образований поселений </w:t>
      </w:r>
      <w:proofErr w:type="spellStart"/>
      <w:r w:rsidR="00EB081D" w:rsidRPr="00BF27D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EB081D" w:rsidRPr="00BF27D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выполнение полномочий по внешнему муниципальному контролю </w:t>
      </w:r>
      <w:r w:rsidR="00A34129" w:rsidRPr="00BF27D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CF20DA" w:rsidRPr="00BF27D6">
        <w:rPr>
          <w:rFonts w:ascii="Times New Roman" w:hAnsi="Times New Roman" w:cs="Times New Roman"/>
          <w:sz w:val="28"/>
          <w:szCs w:val="28"/>
        </w:rPr>
        <w:t>4</w:t>
      </w:r>
      <w:r w:rsidR="00515005">
        <w:rPr>
          <w:rFonts w:ascii="Times New Roman" w:hAnsi="Times New Roman" w:cs="Times New Roman"/>
          <w:sz w:val="28"/>
          <w:szCs w:val="28"/>
        </w:rPr>
        <w:t>2</w:t>
      </w:r>
      <w:r w:rsidR="00A34129" w:rsidRPr="00BF27D6">
        <w:rPr>
          <w:rFonts w:ascii="Times New Roman" w:hAnsi="Times New Roman" w:cs="Times New Roman"/>
          <w:sz w:val="28"/>
          <w:szCs w:val="28"/>
        </w:rPr>
        <w:t>.</w:t>
      </w:r>
    </w:p>
    <w:p w:rsidR="00534CCB" w:rsidRPr="00BF27D6" w:rsidRDefault="008D61A4" w:rsidP="00FE522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D0C">
        <w:rPr>
          <w:rFonts w:ascii="Times New Roman" w:hAnsi="Times New Roman" w:cs="Times New Roman"/>
          <w:sz w:val="28"/>
          <w:szCs w:val="28"/>
        </w:rPr>
        <w:t xml:space="preserve">6) </w:t>
      </w:r>
      <w:r w:rsidR="00534CCB" w:rsidRPr="00154D0C">
        <w:rPr>
          <w:rFonts w:ascii="Times New Roman" w:hAnsi="Times New Roman" w:cs="Times New Roman"/>
          <w:sz w:val="28"/>
          <w:szCs w:val="28"/>
        </w:rPr>
        <w:t>На выполнение полномочий</w:t>
      </w:r>
      <w:r w:rsidR="00CF20DA" w:rsidRPr="00154D0C">
        <w:rPr>
          <w:rFonts w:ascii="Times New Roman" w:hAnsi="Times New Roman" w:cs="Times New Roman"/>
          <w:sz w:val="28"/>
          <w:szCs w:val="28"/>
        </w:rPr>
        <w:t xml:space="preserve"> </w:t>
      </w:r>
      <w:r w:rsidR="00534CCB" w:rsidRPr="00154D0C">
        <w:rPr>
          <w:rFonts w:ascii="Times New Roman" w:hAnsi="Times New Roman" w:cs="Times New Roman"/>
          <w:sz w:val="28"/>
          <w:szCs w:val="28"/>
        </w:rPr>
        <w:t>по организации в границах поселения централизованного водоснабжения,</w:t>
      </w:r>
      <w:r w:rsidR="00CF20DA" w:rsidRPr="00154D0C">
        <w:rPr>
          <w:rFonts w:ascii="Times New Roman" w:hAnsi="Times New Roman" w:cs="Times New Roman"/>
          <w:sz w:val="28"/>
          <w:szCs w:val="28"/>
        </w:rPr>
        <w:t xml:space="preserve"> </w:t>
      </w:r>
      <w:r w:rsidR="00534CCB" w:rsidRPr="00154D0C">
        <w:rPr>
          <w:rFonts w:ascii="Times New Roman" w:hAnsi="Times New Roman" w:cs="Times New Roman"/>
          <w:sz w:val="28"/>
          <w:szCs w:val="28"/>
        </w:rPr>
        <w:t>водоотведения</w:t>
      </w:r>
      <w:r w:rsidR="00154D0C">
        <w:rPr>
          <w:rFonts w:ascii="Times New Roman" w:hAnsi="Times New Roman" w:cs="Times New Roman"/>
          <w:sz w:val="28"/>
          <w:szCs w:val="28"/>
        </w:rPr>
        <w:t xml:space="preserve">      </w:t>
      </w:r>
      <w:r w:rsidR="00534CCB" w:rsidRPr="00154D0C">
        <w:rPr>
          <w:rFonts w:ascii="Times New Roman" w:hAnsi="Times New Roman" w:cs="Times New Roman"/>
          <w:sz w:val="28"/>
          <w:szCs w:val="28"/>
        </w:rPr>
        <w:t>в соответствии с приложением 16, п</w:t>
      </w:r>
      <w:r w:rsidRPr="00154D0C">
        <w:rPr>
          <w:rFonts w:ascii="Times New Roman" w:hAnsi="Times New Roman" w:cs="Times New Roman"/>
          <w:sz w:val="28"/>
          <w:szCs w:val="28"/>
        </w:rPr>
        <w:t>орядк</w:t>
      </w:r>
      <w:r w:rsidR="00534CCB" w:rsidRPr="00154D0C">
        <w:rPr>
          <w:rFonts w:ascii="Times New Roman" w:hAnsi="Times New Roman" w:cs="Times New Roman"/>
          <w:sz w:val="28"/>
          <w:szCs w:val="28"/>
        </w:rPr>
        <w:t xml:space="preserve">ом </w:t>
      </w:r>
      <w:r w:rsidRPr="00154D0C">
        <w:rPr>
          <w:rFonts w:ascii="Times New Roman" w:hAnsi="Times New Roman" w:cs="Times New Roman"/>
          <w:sz w:val="28"/>
          <w:szCs w:val="28"/>
        </w:rPr>
        <w:t xml:space="preserve">распределения и расходования иных </w:t>
      </w:r>
      <w:r w:rsidR="00534CCB" w:rsidRPr="00154D0C">
        <w:rPr>
          <w:rFonts w:ascii="Times New Roman" w:hAnsi="Times New Roman" w:cs="Times New Roman"/>
          <w:sz w:val="28"/>
          <w:szCs w:val="28"/>
        </w:rPr>
        <w:t>м</w:t>
      </w:r>
      <w:r w:rsidRPr="00154D0C">
        <w:rPr>
          <w:rFonts w:ascii="Times New Roman" w:hAnsi="Times New Roman" w:cs="Times New Roman"/>
          <w:sz w:val="28"/>
          <w:szCs w:val="28"/>
        </w:rPr>
        <w:t>ежбюджетных трансфертов бюджету муниципального образования Волосовский</w:t>
      </w:r>
      <w:r w:rsidRPr="00BF27D6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из бюджетов муниципальных</w:t>
      </w:r>
      <w:r w:rsidR="00534CCB" w:rsidRPr="00BF27D6">
        <w:rPr>
          <w:rFonts w:ascii="Times New Roman" w:hAnsi="Times New Roman" w:cs="Times New Roman"/>
          <w:sz w:val="28"/>
          <w:szCs w:val="28"/>
        </w:rPr>
        <w:t xml:space="preserve"> о</w:t>
      </w:r>
      <w:r w:rsidRPr="00BF27D6">
        <w:rPr>
          <w:rFonts w:ascii="Times New Roman" w:hAnsi="Times New Roman" w:cs="Times New Roman"/>
          <w:sz w:val="28"/>
          <w:szCs w:val="28"/>
        </w:rPr>
        <w:t xml:space="preserve">бразований поселений </w:t>
      </w:r>
      <w:proofErr w:type="spellStart"/>
      <w:r w:rsidRPr="00BF27D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BF27D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34CCB" w:rsidRPr="00BF27D6">
        <w:rPr>
          <w:rFonts w:ascii="Times New Roman" w:hAnsi="Times New Roman" w:cs="Times New Roman"/>
          <w:sz w:val="28"/>
          <w:szCs w:val="28"/>
        </w:rPr>
        <w:t xml:space="preserve"> </w:t>
      </w:r>
      <w:r w:rsidRPr="00BF27D6">
        <w:rPr>
          <w:rFonts w:ascii="Times New Roman" w:hAnsi="Times New Roman" w:cs="Times New Roman"/>
          <w:sz w:val="28"/>
          <w:szCs w:val="28"/>
        </w:rPr>
        <w:t>Ленинградской области на выполнение полномочий по организации в границах поселения централизованного водоснабжения,</w:t>
      </w:r>
      <w:r w:rsidR="00154D0C">
        <w:rPr>
          <w:rFonts w:ascii="Times New Roman" w:hAnsi="Times New Roman" w:cs="Times New Roman"/>
          <w:sz w:val="28"/>
          <w:szCs w:val="28"/>
        </w:rPr>
        <w:t xml:space="preserve">      </w:t>
      </w:r>
      <w:r w:rsidRPr="00BF27D6">
        <w:rPr>
          <w:rFonts w:ascii="Times New Roman" w:hAnsi="Times New Roman" w:cs="Times New Roman"/>
          <w:sz w:val="28"/>
          <w:szCs w:val="28"/>
        </w:rPr>
        <w:t>водоотведения</w:t>
      </w:r>
      <w:r w:rsidR="00534CCB" w:rsidRPr="00BF27D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F20DA" w:rsidRPr="00BF27D6">
        <w:rPr>
          <w:rFonts w:ascii="Times New Roman" w:hAnsi="Times New Roman" w:cs="Times New Roman"/>
          <w:sz w:val="28"/>
          <w:szCs w:val="28"/>
        </w:rPr>
        <w:t>3</w:t>
      </w:r>
      <w:r w:rsidR="00BF27D6" w:rsidRPr="00BF27D6">
        <w:rPr>
          <w:rFonts w:ascii="Times New Roman" w:hAnsi="Times New Roman" w:cs="Times New Roman"/>
          <w:sz w:val="28"/>
          <w:szCs w:val="28"/>
        </w:rPr>
        <w:t>3</w:t>
      </w:r>
      <w:r w:rsidR="00CF20DA" w:rsidRPr="00BF27D6">
        <w:rPr>
          <w:rFonts w:ascii="Times New Roman" w:hAnsi="Times New Roman" w:cs="Times New Roman"/>
          <w:sz w:val="28"/>
          <w:szCs w:val="28"/>
        </w:rPr>
        <w:t>,</w:t>
      </w:r>
      <w:r w:rsidR="00154D0C">
        <w:rPr>
          <w:rFonts w:ascii="Times New Roman" w:hAnsi="Times New Roman" w:cs="Times New Roman"/>
          <w:sz w:val="28"/>
          <w:szCs w:val="28"/>
        </w:rPr>
        <w:t xml:space="preserve">  </w:t>
      </w:r>
      <w:r w:rsidR="00534CCB" w:rsidRPr="00BF27D6">
        <w:rPr>
          <w:rFonts w:ascii="Times New Roman" w:hAnsi="Times New Roman" w:cs="Times New Roman"/>
          <w:sz w:val="28"/>
          <w:szCs w:val="28"/>
        </w:rPr>
        <w:t>методикой формирования объема и</w:t>
      </w:r>
      <w:proofErr w:type="gramEnd"/>
      <w:r w:rsidR="00534CCB" w:rsidRPr="00BF27D6">
        <w:rPr>
          <w:rFonts w:ascii="Times New Roman" w:hAnsi="Times New Roman" w:cs="Times New Roman"/>
          <w:sz w:val="28"/>
          <w:szCs w:val="28"/>
        </w:rPr>
        <w:t xml:space="preserve"> распределения иных межбюджетных трансфертов бюджету муниципального образования Волосовский муниципальный район Ленинградской области из бюджетов муниципальных образований поселений </w:t>
      </w:r>
      <w:proofErr w:type="spellStart"/>
      <w:r w:rsidR="00534CCB" w:rsidRPr="00BF27D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534CCB" w:rsidRPr="00BF27D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выполнение полномочий по организации в границах поселения централизованного водоснабжения, водоотведения согласно приложению</w:t>
      </w:r>
      <w:r w:rsidR="00CF20DA" w:rsidRPr="00BF27D6">
        <w:rPr>
          <w:rFonts w:ascii="Times New Roman" w:hAnsi="Times New Roman" w:cs="Times New Roman"/>
          <w:sz w:val="28"/>
          <w:szCs w:val="28"/>
        </w:rPr>
        <w:t xml:space="preserve"> </w:t>
      </w:r>
      <w:r w:rsidR="00515005">
        <w:rPr>
          <w:rFonts w:ascii="Times New Roman" w:hAnsi="Times New Roman" w:cs="Times New Roman"/>
          <w:sz w:val="28"/>
          <w:szCs w:val="28"/>
        </w:rPr>
        <w:t>43</w:t>
      </w:r>
      <w:r w:rsidR="00CF20DA" w:rsidRPr="00BF27D6">
        <w:rPr>
          <w:rFonts w:ascii="Times New Roman" w:hAnsi="Times New Roman" w:cs="Times New Roman"/>
          <w:sz w:val="28"/>
          <w:szCs w:val="28"/>
        </w:rPr>
        <w:t>.</w:t>
      </w:r>
    </w:p>
    <w:p w:rsidR="004724A5" w:rsidRPr="00BF27D6" w:rsidRDefault="00841606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>2</w:t>
      </w:r>
      <w:r w:rsidR="00C772AE" w:rsidRPr="00BF27D6">
        <w:rPr>
          <w:sz w:val="28"/>
          <w:szCs w:val="28"/>
        </w:rPr>
        <w:t>8</w:t>
      </w:r>
      <w:r w:rsidR="00DE79B4" w:rsidRPr="00BF27D6">
        <w:rPr>
          <w:sz w:val="28"/>
          <w:szCs w:val="28"/>
        </w:rPr>
        <w:t>.</w:t>
      </w:r>
      <w:r w:rsidR="00802333" w:rsidRPr="00BF27D6">
        <w:rPr>
          <w:sz w:val="28"/>
          <w:szCs w:val="28"/>
        </w:rPr>
        <w:t xml:space="preserve"> </w:t>
      </w:r>
      <w:r w:rsidR="00DE79B4" w:rsidRPr="00BF27D6">
        <w:rPr>
          <w:sz w:val="28"/>
          <w:szCs w:val="28"/>
        </w:rPr>
        <w:t xml:space="preserve">Утвердить распределение </w:t>
      </w:r>
      <w:r w:rsidR="00412C09" w:rsidRPr="00BF27D6">
        <w:rPr>
          <w:sz w:val="28"/>
          <w:szCs w:val="28"/>
        </w:rPr>
        <w:t xml:space="preserve">иных межбюджетных трансфертов бюджету муниципального образования Волосовский муниципальный район Ленинградской области из бюджетов муниципальных образований поселений </w:t>
      </w:r>
      <w:proofErr w:type="spellStart"/>
      <w:r w:rsidR="00412C09" w:rsidRPr="00BF27D6">
        <w:rPr>
          <w:sz w:val="28"/>
          <w:szCs w:val="28"/>
        </w:rPr>
        <w:t>Волосовского</w:t>
      </w:r>
      <w:proofErr w:type="spellEnd"/>
      <w:r w:rsidR="00412C09" w:rsidRPr="00BF27D6">
        <w:rPr>
          <w:sz w:val="28"/>
          <w:szCs w:val="28"/>
        </w:rPr>
        <w:t xml:space="preserve"> муниципального района Ленинградской области на выполнение части полномочий на 202</w:t>
      </w:r>
      <w:r w:rsidR="007432BA" w:rsidRPr="00BF27D6">
        <w:rPr>
          <w:sz w:val="28"/>
          <w:szCs w:val="28"/>
        </w:rPr>
        <w:t>4</w:t>
      </w:r>
      <w:r w:rsidR="00412C09" w:rsidRPr="00BF27D6">
        <w:rPr>
          <w:sz w:val="28"/>
          <w:szCs w:val="28"/>
        </w:rPr>
        <w:t>-202</w:t>
      </w:r>
      <w:r w:rsidR="007432BA" w:rsidRPr="00BF27D6">
        <w:rPr>
          <w:sz w:val="28"/>
          <w:szCs w:val="28"/>
        </w:rPr>
        <w:t>5</w:t>
      </w:r>
      <w:r w:rsidR="00412C09" w:rsidRPr="00BF27D6">
        <w:rPr>
          <w:sz w:val="28"/>
          <w:szCs w:val="28"/>
        </w:rPr>
        <w:t xml:space="preserve"> годы</w:t>
      </w:r>
      <w:r w:rsidR="00294E09" w:rsidRPr="00BF27D6">
        <w:rPr>
          <w:sz w:val="28"/>
          <w:szCs w:val="28"/>
        </w:rPr>
        <w:t xml:space="preserve"> </w:t>
      </w:r>
      <w:r w:rsidR="00971592" w:rsidRPr="00BF27D6">
        <w:rPr>
          <w:sz w:val="28"/>
          <w:szCs w:val="28"/>
        </w:rPr>
        <w:t xml:space="preserve">в соответствии </w:t>
      </w:r>
      <w:r w:rsidR="004724A5" w:rsidRPr="00BF27D6">
        <w:rPr>
          <w:sz w:val="28"/>
          <w:szCs w:val="28"/>
        </w:rPr>
        <w:t>с приложением</w:t>
      </w:r>
      <w:r w:rsidR="00290EAD" w:rsidRPr="00BF27D6">
        <w:rPr>
          <w:sz w:val="28"/>
          <w:szCs w:val="28"/>
        </w:rPr>
        <w:t xml:space="preserve"> </w:t>
      </w:r>
      <w:r w:rsidR="00D73E08" w:rsidRPr="00BF27D6">
        <w:rPr>
          <w:sz w:val="28"/>
          <w:szCs w:val="28"/>
        </w:rPr>
        <w:t>17</w:t>
      </w:r>
      <w:r w:rsidR="004724A5" w:rsidRPr="00BF27D6">
        <w:rPr>
          <w:sz w:val="28"/>
          <w:szCs w:val="28"/>
        </w:rPr>
        <w:t>.</w:t>
      </w:r>
    </w:p>
    <w:p w:rsidR="004724A5" w:rsidRPr="00BF27D6" w:rsidRDefault="00841606" w:rsidP="00FE522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>2</w:t>
      </w:r>
      <w:r w:rsidR="00C772AE" w:rsidRPr="00BF27D6">
        <w:rPr>
          <w:sz w:val="28"/>
          <w:szCs w:val="28"/>
        </w:rPr>
        <w:t>9</w:t>
      </w:r>
      <w:r w:rsidR="00802333" w:rsidRPr="00BF27D6">
        <w:rPr>
          <w:sz w:val="28"/>
          <w:szCs w:val="28"/>
        </w:rPr>
        <w:t xml:space="preserve">. </w:t>
      </w:r>
      <w:r w:rsidR="004724A5" w:rsidRPr="00BF27D6">
        <w:rPr>
          <w:sz w:val="28"/>
          <w:szCs w:val="28"/>
        </w:rPr>
        <w:t>Утвердить распределение ассигн</w:t>
      </w:r>
      <w:r w:rsidR="00DE79B4" w:rsidRPr="00BF27D6">
        <w:rPr>
          <w:sz w:val="28"/>
          <w:szCs w:val="28"/>
        </w:rPr>
        <w:t xml:space="preserve">ований на капитальные вложения </w:t>
      </w:r>
      <w:r w:rsidR="004724A5" w:rsidRPr="00BF27D6">
        <w:rPr>
          <w:sz w:val="28"/>
          <w:szCs w:val="28"/>
        </w:rPr>
        <w:t>в рамках исполнения муниципальных программ бюджета</w:t>
      </w:r>
      <w:r w:rsidR="005F59F6" w:rsidRPr="00BF27D6">
        <w:rPr>
          <w:sz w:val="28"/>
          <w:szCs w:val="28"/>
        </w:rPr>
        <w:t xml:space="preserve"> муниципального образования Волосовский мун</w:t>
      </w:r>
      <w:r w:rsidR="00971592" w:rsidRPr="00BF27D6">
        <w:rPr>
          <w:sz w:val="28"/>
          <w:szCs w:val="28"/>
        </w:rPr>
        <w:t xml:space="preserve">иципальный район Ленинградской </w:t>
      </w:r>
      <w:r w:rsidR="005F59F6" w:rsidRPr="00BF27D6">
        <w:rPr>
          <w:sz w:val="28"/>
          <w:szCs w:val="28"/>
        </w:rPr>
        <w:t>области</w:t>
      </w:r>
      <w:r w:rsidR="004724A5" w:rsidRPr="00BF27D6">
        <w:rPr>
          <w:sz w:val="28"/>
          <w:szCs w:val="28"/>
        </w:rPr>
        <w:t xml:space="preserve"> в соответствии с приложением </w:t>
      </w:r>
      <w:r w:rsidR="00D73E08" w:rsidRPr="00BF27D6">
        <w:rPr>
          <w:sz w:val="28"/>
          <w:szCs w:val="28"/>
        </w:rPr>
        <w:t>18</w:t>
      </w:r>
      <w:r w:rsidR="004724A5" w:rsidRPr="00BF27D6">
        <w:rPr>
          <w:sz w:val="28"/>
          <w:szCs w:val="28"/>
        </w:rPr>
        <w:t>.</w:t>
      </w:r>
    </w:p>
    <w:p w:rsidR="00733C60" w:rsidRPr="00BF27D6" w:rsidRDefault="00C772AE" w:rsidP="00FE522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D6">
        <w:rPr>
          <w:rFonts w:ascii="Times New Roman" w:hAnsi="Times New Roman" w:cs="Times New Roman"/>
          <w:sz w:val="28"/>
          <w:szCs w:val="28"/>
        </w:rPr>
        <w:t>30</w:t>
      </w:r>
      <w:r w:rsidR="00733C60" w:rsidRPr="00BF27D6">
        <w:rPr>
          <w:rFonts w:ascii="Times New Roman" w:hAnsi="Times New Roman" w:cs="Times New Roman"/>
          <w:sz w:val="28"/>
          <w:szCs w:val="28"/>
        </w:rPr>
        <w:t>.</w:t>
      </w:r>
      <w:r w:rsidR="009F15D7" w:rsidRPr="00BF27D6">
        <w:rPr>
          <w:rFonts w:ascii="Times New Roman" w:hAnsi="Times New Roman" w:cs="Times New Roman"/>
          <w:sz w:val="28"/>
          <w:szCs w:val="28"/>
        </w:rPr>
        <w:t xml:space="preserve"> </w:t>
      </w:r>
      <w:r w:rsidR="00733C60" w:rsidRPr="00BF27D6">
        <w:rPr>
          <w:rFonts w:ascii="Times New Roman" w:hAnsi="Times New Roman" w:cs="Times New Roman"/>
          <w:sz w:val="28"/>
          <w:szCs w:val="28"/>
        </w:rPr>
        <w:t xml:space="preserve">Утвердить перечень главных распорядителей бюджетных средств </w:t>
      </w:r>
      <w:proofErr w:type="spellStart"/>
      <w:r w:rsidR="00733C60" w:rsidRPr="00BF27D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733C60" w:rsidRPr="00BF27D6">
        <w:rPr>
          <w:rFonts w:ascii="Times New Roman" w:hAnsi="Times New Roman" w:cs="Times New Roman"/>
          <w:sz w:val="28"/>
          <w:szCs w:val="28"/>
        </w:rPr>
        <w:t xml:space="preserve"> муниципального района подлежащих оценке качества финансового менеджмента за отчетный финансовый год согласно приложению </w:t>
      </w:r>
      <w:r w:rsidR="00D73E08" w:rsidRPr="00BF27D6">
        <w:rPr>
          <w:rFonts w:ascii="Times New Roman" w:hAnsi="Times New Roman" w:cs="Times New Roman"/>
          <w:sz w:val="28"/>
          <w:szCs w:val="28"/>
        </w:rPr>
        <w:t>4</w:t>
      </w:r>
      <w:r w:rsidR="00CF20DA" w:rsidRPr="00BF27D6">
        <w:rPr>
          <w:rFonts w:ascii="Times New Roman" w:hAnsi="Times New Roman" w:cs="Times New Roman"/>
          <w:sz w:val="28"/>
          <w:szCs w:val="28"/>
        </w:rPr>
        <w:t>4</w:t>
      </w:r>
      <w:r w:rsidR="009F15D7" w:rsidRPr="00BF27D6">
        <w:rPr>
          <w:rFonts w:ascii="Times New Roman" w:hAnsi="Times New Roman" w:cs="Times New Roman"/>
          <w:sz w:val="28"/>
          <w:szCs w:val="28"/>
        </w:rPr>
        <w:t>.</w:t>
      </w:r>
    </w:p>
    <w:p w:rsidR="0006710C" w:rsidRPr="00BF27D6" w:rsidRDefault="00DD533E" w:rsidP="00FE522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>3</w:t>
      </w:r>
      <w:r w:rsidR="00C772AE" w:rsidRPr="00BF27D6">
        <w:rPr>
          <w:sz w:val="28"/>
          <w:szCs w:val="28"/>
        </w:rPr>
        <w:t>1</w:t>
      </w:r>
      <w:r w:rsidR="0006710C" w:rsidRPr="00BF27D6">
        <w:rPr>
          <w:sz w:val="28"/>
          <w:szCs w:val="28"/>
        </w:rPr>
        <w:t>.</w:t>
      </w:r>
      <w:r w:rsidR="009F15D7" w:rsidRPr="00BF27D6">
        <w:rPr>
          <w:sz w:val="28"/>
          <w:szCs w:val="28"/>
        </w:rPr>
        <w:t xml:space="preserve"> </w:t>
      </w:r>
      <w:proofErr w:type="gramStart"/>
      <w:r w:rsidR="0006710C" w:rsidRPr="00BF27D6">
        <w:rPr>
          <w:sz w:val="28"/>
          <w:szCs w:val="28"/>
        </w:rPr>
        <w:t xml:space="preserve">Установить верхний предел муниципального долга муниципального образования </w:t>
      </w:r>
      <w:r w:rsidR="0006710C" w:rsidRPr="00BF27D6">
        <w:rPr>
          <w:bCs/>
          <w:sz w:val="28"/>
          <w:szCs w:val="28"/>
        </w:rPr>
        <w:t>Волосовский</w:t>
      </w:r>
      <w:r w:rsidR="00290EAD" w:rsidRPr="00BF27D6">
        <w:rPr>
          <w:bCs/>
          <w:sz w:val="28"/>
          <w:szCs w:val="28"/>
        </w:rPr>
        <w:t xml:space="preserve"> </w:t>
      </w:r>
      <w:r w:rsidR="0006710C" w:rsidRPr="00BF27D6">
        <w:rPr>
          <w:bCs/>
          <w:sz w:val="28"/>
          <w:szCs w:val="28"/>
        </w:rPr>
        <w:t xml:space="preserve">муниципальный район </w:t>
      </w:r>
      <w:r w:rsidR="0006710C" w:rsidRPr="00BF27D6">
        <w:rPr>
          <w:bCs/>
          <w:sz w:val="28"/>
          <w:szCs w:val="28"/>
        </w:rPr>
        <w:lastRenderedPageBreak/>
        <w:t>Ленинградской области</w:t>
      </w:r>
      <w:r w:rsidR="0006710C" w:rsidRPr="00BF27D6">
        <w:rPr>
          <w:sz w:val="28"/>
          <w:szCs w:val="28"/>
        </w:rPr>
        <w:t xml:space="preserve"> на 01 января</w:t>
      </w:r>
      <w:r w:rsidR="00290EAD" w:rsidRPr="00BF27D6">
        <w:rPr>
          <w:sz w:val="28"/>
          <w:szCs w:val="28"/>
        </w:rPr>
        <w:t xml:space="preserve"> </w:t>
      </w:r>
      <w:r w:rsidR="0006710C" w:rsidRPr="00BF27D6">
        <w:rPr>
          <w:sz w:val="28"/>
          <w:szCs w:val="28"/>
        </w:rPr>
        <w:t>202</w:t>
      </w:r>
      <w:r w:rsidR="007432BA" w:rsidRPr="00BF27D6">
        <w:rPr>
          <w:sz w:val="28"/>
          <w:szCs w:val="28"/>
        </w:rPr>
        <w:t>4</w:t>
      </w:r>
      <w:r w:rsidR="0006710C" w:rsidRPr="00BF27D6">
        <w:rPr>
          <w:sz w:val="28"/>
          <w:szCs w:val="28"/>
        </w:rPr>
        <w:t xml:space="preserve"> года в сумме 0</w:t>
      </w:r>
      <w:r w:rsidR="00A232CA" w:rsidRPr="00BF27D6">
        <w:rPr>
          <w:sz w:val="28"/>
          <w:szCs w:val="28"/>
        </w:rPr>
        <w:t>,0</w:t>
      </w:r>
      <w:r w:rsidR="00197D5E" w:rsidRPr="00BF27D6">
        <w:rPr>
          <w:sz w:val="28"/>
          <w:szCs w:val="28"/>
        </w:rPr>
        <w:t>0</w:t>
      </w:r>
      <w:r w:rsidR="0006710C" w:rsidRPr="00BF27D6">
        <w:rPr>
          <w:sz w:val="28"/>
          <w:szCs w:val="28"/>
        </w:rPr>
        <w:t xml:space="preserve"> рублей, на 1 января 20</w:t>
      </w:r>
      <w:r w:rsidR="0064677F" w:rsidRPr="00BF27D6">
        <w:rPr>
          <w:sz w:val="28"/>
          <w:szCs w:val="28"/>
        </w:rPr>
        <w:t>2</w:t>
      </w:r>
      <w:r w:rsidR="007432BA" w:rsidRPr="00BF27D6">
        <w:rPr>
          <w:sz w:val="28"/>
          <w:szCs w:val="28"/>
        </w:rPr>
        <w:t>5</w:t>
      </w:r>
      <w:r w:rsidR="0006710C" w:rsidRPr="00BF27D6">
        <w:rPr>
          <w:sz w:val="28"/>
          <w:szCs w:val="28"/>
        </w:rPr>
        <w:t xml:space="preserve"> года в сумме 0</w:t>
      </w:r>
      <w:r w:rsidR="00197D5E" w:rsidRPr="00BF27D6">
        <w:rPr>
          <w:sz w:val="28"/>
          <w:szCs w:val="28"/>
        </w:rPr>
        <w:t>,00</w:t>
      </w:r>
      <w:r w:rsidR="0006710C" w:rsidRPr="00BF27D6">
        <w:rPr>
          <w:sz w:val="28"/>
          <w:szCs w:val="28"/>
        </w:rPr>
        <w:t xml:space="preserve"> рублей, на 1 января 202</w:t>
      </w:r>
      <w:r w:rsidR="007432BA" w:rsidRPr="00BF27D6">
        <w:rPr>
          <w:sz w:val="28"/>
          <w:szCs w:val="28"/>
        </w:rPr>
        <w:t>6</w:t>
      </w:r>
      <w:r w:rsidR="0006710C" w:rsidRPr="00BF27D6">
        <w:rPr>
          <w:sz w:val="28"/>
          <w:szCs w:val="28"/>
        </w:rPr>
        <w:t xml:space="preserve"> года</w:t>
      </w:r>
      <w:r w:rsidR="00197D5E" w:rsidRPr="00BF27D6">
        <w:rPr>
          <w:sz w:val="28"/>
          <w:szCs w:val="28"/>
        </w:rPr>
        <w:t xml:space="preserve"> </w:t>
      </w:r>
      <w:r w:rsidR="0006710C" w:rsidRPr="00BF27D6">
        <w:rPr>
          <w:sz w:val="28"/>
          <w:szCs w:val="28"/>
        </w:rPr>
        <w:t>в сумме 0</w:t>
      </w:r>
      <w:r w:rsidR="00A232CA" w:rsidRPr="00BF27D6">
        <w:rPr>
          <w:sz w:val="28"/>
          <w:szCs w:val="28"/>
        </w:rPr>
        <w:t>,0</w:t>
      </w:r>
      <w:r w:rsidR="00197D5E" w:rsidRPr="00BF27D6">
        <w:rPr>
          <w:sz w:val="28"/>
          <w:szCs w:val="28"/>
        </w:rPr>
        <w:t>0</w:t>
      </w:r>
      <w:r w:rsidR="0006710C" w:rsidRPr="00BF27D6">
        <w:rPr>
          <w:sz w:val="28"/>
          <w:szCs w:val="28"/>
        </w:rPr>
        <w:t xml:space="preserve"> рублей, в том числе </w:t>
      </w:r>
      <w:bookmarkStart w:id="1" w:name="sub_184139"/>
      <w:r w:rsidR="0006710C" w:rsidRPr="00BF27D6">
        <w:rPr>
          <w:sz w:val="28"/>
          <w:szCs w:val="28"/>
        </w:rPr>
        <w:t xml:space="preserve">верхний предел муниципального долга по муниципальным гарантиям муниципального образования </w:t>
      </w:r>
      <w:r w:rsidR="0006710C" w:rsidRPr="00BF27D6">
        <w:rPr>
          <w:bCs/>
          <w:sz w:val="28"/>
          <w:szCs w:val="28"/>
        </w:rPr>
        <w:t>Волосовский</w:t>
      </w:r>
      <w:r w:rsidR="00290EAD" w:rsidRPr="00BF27D6">
        <w:rPr>
          <w:bCs/>
          <w:sz w:val="28"/>
          <w:szCs w:val="28"/>
        </w:rPr>
        <w:t xml:space="preserve"> </w:t>
      </w:r>
      <w:r w:rsidR="0006710C" w:rsidRPr="00BF27D6">
        <w:rPr>
          <w:bCs/>
          <w:sz w:val="28"/>
          <w:szCs w:val="28"/>
        </w:rPr>
        <w:t>муниципальный район Ленинградской области</w:t>
      </w:r>
      <w:r w:rsidR="0006710C" w:rsidRPr="00BF27D6">
        <w:rPr>
          <w:sz w:val="28"/>
          <w:szCs w:val="28"/>
        </w:rPr>
        <w:t xml:space="preserve"> на 1 января 20</w:t>
      </w:r>
      <w:r w:rsidR="00CB0481" w:rsidRPr="00BF27D6">
        <w:rPr>
          <w:sz w:val="28"/>
          <w:szCs w:val="28"/>
        </w:rPr>
        <w:t>2</w:t>
      </w:r>
      <w:r w:rsidR="007432BA" w:rsidRPr="00BF27D6">
        <w:rPr>
          <w:sz w:val="28"/>
          <w:szCs w:val="28"/>
        </w:rPr>
        <w:t>4</w:t>
      </w:r>
      <w:proofErr w:type="gramEnd"/>
      <w:r w:rsidR="0006710C" w:rsidRPr="00BF27D6">
        <w:rPr>
          <w:sz w:val="28"/>
          <w:szCs w:val="28"/>
        </w:rPr>
        <w:t xml:space="preserve"> года в сумме 0</w:t>
      </w:r>
      <w:r w:rsidR="00A232CA" w:rsidRPr="00BF27D6">
        <w:rPr>
          <w:sz w:val="28"/>
          <w:szCs w:val="28"/>
        </w:rPr>
        <w:t>,0</w:t>
      </w:r>
      <w:r w:rsidR="00197D5E" w:rsidRPr="00BF27D6">
        <w:rPr>
          <w:sz w:val="28"/>
          <w:szCs w:val="28"/>
        </w:rPr>
        <w:t>0</w:t>
      </w:r>
      <w:r w:rsidR="0006710C" w:rsidRPr="00BF27D6">
        <w:rPr>
          <w:sz w:val="28"/>
          <w:szCs w:val="28"/>
        </w:rPr>
        <w:t xml:space="preserve"> рублей, на 1 января 202</w:t>
      </w:r>
      <w:r w:rsidR="007432BA" w:rsidRPr="00BF27D6">
        <w:rPr>
          <w:sz w:val="28"/>
          <w:szCs w:val="28"/>
        </w:rPr>
        <w:t>5</w:t>
      </w:r>
      <w:r w:rsidR="0006710C" w:rsidRPr="00BF27D6">
        <w:rPr>
          <w:sz w:val="28"/>
          <w:szCs w:val="28"/>
        </w:rPr>
        <w:t xml:space="preserve"> года в сумме 0</w:t>
      </w:r>
      <w:r w:rsidR="00A232CA" w:rsidRPr="00BF27D6">
        <w:rPr>
          <w:sz w:val="28"/>
          <w:szCs w:val="28"/>
        </w:rPr>
        <w:t>,</w:t>
      </w:r>
      <w:r w:rsidR="00197D5E" w:rsidRPr="00BF27D6">
        <w:rPr>
          <w:sz w:val="28"/>
          <w:szCs w:val="28"/>
        </w:rPr>
        <w:t>0</w:t>
      </w:r>
      <w:r w:rsidR="00A232CA" w:rsidRPr="00BF27D6">
        <w:rPr>
          <w:sz w:val="28"/>
          <w:szCs w:val="28"/>
        </w:rPr>
        <w:t>0</w:t>
      </w:r>
      <w:r w:rsidR="0006710C" w:rsidRPr="00BF27D6">
        <w:rPr>
          <w:sz w:val="28"/>
          <w:szCs w:val="28"/>
        </w:rPr>
        <w:t xml:space="preserve"> рублей, на 1 января 202</w:t>
      </w:r>
      <w:r w:rsidR="007432BA" w:rsidRPr="00BF27D6">
        <w:rPr>
          <w:sz w:val="28"/>
          <w:szCs w:val="28"/>
        </w:rPr>
        <w:t>6</w:t>
      </w:r>
      <w:r w:rsidR="0006710C" w:rsidRPr="00BF27D6">
        <w:rPr>
          <w:sz w:val="28"/>
          <w:szCs w:val="28"/>
        </w:rPr>
        <w:t xml:space="preserve"> года в сумме 0</w:t>
      </w:r>
      <w:r w:rsidR="00A232CA" w:rsidRPr="00BF27D6">
        <w:rPr>
          <w:sz w:val="28"/>
          <w:szCs w:val="28"/>
        </w:rPr>
        <w:t>,0</w:t>
      </w:r>
      <w:r w:rsidR="00197D5E" w:rsidRPr="00BF27D6">
        <w:rPr>
          <w:sz w:val="28"/>
          <w:szCs w:val="28"/>
        </w:rPr>
        <w:t>0</w:t>
      </w:r>
      <w:r w:rsidR="0006710C" w:rsidRPr="00BF27D6">
        <w:rPr>
          <w:sz w:val="28"/>
          <w:szCs w:val="28"/>
        </w:rPr>
        <w:t xml:space="preserve"> рублей</w:t>
      </w:r>
      <w:bookmarkEnd w:id="1"/>
      <w:r w:rsidR="0006710C" w:rsidRPr="00BF27D6">
        <w:rPr>
          <w:bCs/>
          <w:sz w:val="28"/>
          <w:szCs w:val="28"/>
        </w:rPr>
        <w:t>.</w:t>
      </w:r>
    </w:p>
    <w:p w:rsidR="004724A5" w:rsidRPr="00BF27D6" w:rsidRDefault="004724A5" w:rsidP="00FE522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D6">
        <w:rPr>
          <w:rFonts w:ascii="Times New Roman" w:hAnsi="Times New Roman" w:cs="Times New Roman"/>
          <w:sz w:val="28"/>
          <w:szCs w:val="28"/>
        </w:rPr>
        <w:t>3</w:t>
      </w:r>
      <w:r w:rsidR="00C772AE" w:rsidRPr="00BF27D6">
        <w:rPr>
          <w:rFonts w:ascii="Times New Roman" w:hAnsi="Times New Roman" w:cs="Times New Roman"/>
          <w:sz w:val="28"/>
          <w:szCs w:val="28"/>
        </w:rPr>
        <w:t>2</w:t>
      </w:r>
      <w:r w:rsidR="00DE79B4" w:rsidRPr="00BF27D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Pr="00BF27D6">
        <w:rPr>
          <w:rFonts w:ascii="Times New Roman" w:hAnsi="Times New Roman" w:cs="Times New Roman"/>
          <w:sz w:val="28"/>
          <w:szCs w:val="28"/>
        </w:rPr>
        <w:t>с 1 января 20</w:t>
      </w:r>
      <w:r w:rsidR="00F6250C" w:rsidRPr="00BF27D6">
        <w:rPr>
          <w:rFonts w:ascii="Times New Roman" w:hAnsi="Times New Roman" w:cs="Times New Roman"/>
          <w:sz w:val="28"/>
          <w:szCs w:val="28"/>
        </w:rPr>
        <w:t>2</w:t>
      </w:r>
      <w:r w:rsidR="007432BA" w:rsidRPr="00BF27D6">
        <w:rPr>
          <w:rFonts w:ascii="Times New Roman" w:hAnsi="Times New Roman" w:cs="Times New Roman"/>
          <w:sz w:val="28"/>
          <w:szCs w:val="28"/>
        </w:rPr>
        <w:t>3</w:t>
      </w:r>
      <w:r w:rsidRPr="00BF27D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724A5" w:rsidRPr="00BF27D6" w:rsidRDefault="004724A5" w:rsidP="00FE522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D6">
        <w:rPr>
          <w:rFonts w:ascii="Times New Roman" w:hAnsi="Times New Roman" w:cs="Times New Roman"/>
          <w:sz w:val="28"/>
          <w:szCs w:val="28"/>
        </w:rPr>
        <w:t>3</w:t>
      </w:r>
      <w:r w:rsidR="00C772AE" w:rsidRPr="00BF27D6">
        <w:rPr>
          <w:rFonts w:ascii="Times New Roman" w:hAnsi="Times New Roman" w:cs="Times New Roman"/>
          <w:sz w:val="28"/>
          <w:szCs w:val="28"/>
        </w:rPr>
        <w:t>3</w:t>
      </w:r>
      <w:r w:rsidRPr="00BF27D6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общественно-политической газете </w:t>
      </w:r>
      <w:proofErr w:type="spellStart"/>
      <w:r w:rsidRPr="00BF27D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BF27D6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</w:t>
      </w:r>
      <w:r w:rsidR="00DE79B4" w:rsidRPr="00BF27D6">
        <w:rPr>
          <w:rFonts w:ascii="Times New Roman" w:hAnsi="Times New Roman" w:cs="Times New Roman"/>
          <w:sz w:val="28"/>
          <w:szCs w:val="28"/>
        </w:rPr>
        <w:t xml:space="preserve">и «Сельская новь» и разместить </w:t>
      </w:r>
      <w:r w:rsidRPr="00BF27D6">
        <w:rPr>
          <w:rFonts w:ascii="Times New Roman" w:hAnsi="Times New Roman" w:cs="Times New Roman"/>
          <w:sz w:val="28"/>
          <w:szCs w:val="28"/>
        </w:rPr>
        <w:t>на официальном сайте о</w:t>
      </w:r>
      <w:r w:rsidR="00DE79B4" w:rsidRPr="00BF27D6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proofErr w:type="spellStart"/>
      <w:r w:rsidRPr="00BF27D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BF27D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E79B4" w:rsidRPr="00BF27D6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4D5E85" w:rsidRPr="00BF27D6">
        <w:rPr>
          <w:rFonts w:ascii="Times New Roman" w:hAnsi="Times New Roman" w:cs="Times New Roman"/>
          <w:bCs/>
          <w:sz w:val="28"/>
          <w:szCs w:val="28"/>
        </w:rPr>
        <w:t>.</w:t>
      </w:r>
      <w:r w:rsidR="00DE79B4" w:rsidRPr="00BF2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4A5" w:rsidRPr="00BF27D6" w:rsidRDefault="004724A5" w:rsidP="00FE5226">
      <w:pPr>
        <w:pStyle w:val="ad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24A5" w:rsidRPr="00BF27D6" w:rsidRDefault="004724A5" w:rsidP="00FE5226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3BE" w:rsidRPr="00BF27D6" w:rsidRDefault="00AD73BE" w:rsidP="00AD73BE">
      <w:pPr>
        <w:pStyle w:val="ad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3BE" w:rsidRPr="00BF27D6" w:rsidRDefault="00AD73BE" w:rsidP="00AD73BE">
      <w:pPr>
        <w:pStyle w:val="ad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C42" w:rsidRPr="00BF27D6" w:rsidRDefault="00800C42" w:rsidP="008530F0">
      <w:pPr>
        <w:spacing w:line="288" w:lineRule="auto"/>
        <w:jc w:val="both"/>
        <w:rPr>
          <w:sz w:val="28"/>
          <w:szCs w:val="28"/>
        </w:rPr>
      </w:pPr>
      <w:r w:rsidRPr="00BF27D6">
        <w:rPr>
          <w:sz w:val="28"/>
          <w:szCs w:val="28"/>
        </w:rPr>
        <w:t>Глава муниципального образования</w:t>
      </w:r>
    </w:p>
    <w:p w:rsidR="008B1B3C" w:rsidRDefault="00800C42" w:rsidP="008530F0">
      <w:pPr>
        <w:autoSpaceDE w:val="0"/>
        <w:autoSpaceDN w:val="0"/>
        <w:adjustRightInd w:val="0"/>
        <w:spacing w:line="288" w:lineRule="auto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>Волосовский муниципальный район</w:t>
      </w:r>
    </w:p>
    <w:p w:rsidR="004724A5" w:rsidRPr="00BF27D6" w:rsidRDefault="008B1B3C" w:rsidP="008530F0">
      <w:pPr>
        <w:autoSpaceDE w:val="0"/>
        <w:autoSpaceDN w:val="0"/>
        <w:adjustRightInd w:val="0"/>
        <w:spacing w:line="288" w:lineRule="auto"/>
        <w:jc w:val="both"/>
        <w:outlineLvl w:val="1"/>
        <w:rPr>
          <w:sz w:val="28"/>
          <w:szCs w:val="28"/>
        </w:rPr>
      </w:pPr>
      <w:r w:rsidRPr="00BF27D6">
        <w:rPr>
          <w:sz w:val="28"/>
          <w:szCs w:val="28"/>
        </w:rPr>
        <w:t>Ленинградской области</w:t>
      </w:r>
      <w:r w:rsidR="00154D0C">
        <w:rPr>
          <w:sz w:val="28"/>
          <w:szCs w:val="28"/>
        </w:rPr>
        <w:t xml:space="preserve">                                                                  </w:t>
      </w:r>
      <w:r w:rsidR="00D849FD" w:rsidRPr="00BF27D6">
        <w:rPr>
          <w:sz w:val="28"/>
          <w:szCs w:val="28"/>
        </w:rPr>
        <w:t>С.</w:t>
      </w:r>
      <w:r w:rsidR="00611D0B" w:rsidRPr="00BF27D6">
        <w:rPr>
          <w:sz w:val="28"/>
          <w:szCs w:val="28"/>
        </w:rPr>
        <w:t xml:space="preserve"> </w:t>
      </w:r>
      <w:r w:rsidR="00D849FD" w:rsidRPr="00BF27D6">
        <w:rPr>
          <w:sz w:val="28"/>
          <w:szCs w:val="28"/>
        </w:rPr>
        <w:t>А. Фролов</w:t>
      </w:r>
    </w:p>
    <w:p w:rsidR="002E2E81" w:rsidRPr="00BF27D6" w:rsidRDefault="002E2E81" w:rsidP="008530F0">
      <w:pPr>
        <w:ind w:firstLine="709"/>
        <w:jc w:val="both"/>
        <w:rPr>
          <w:sz w:val="28"/>
          <w:szCs w:val="28"/>
        </w:rPr>
      </w:pPr>
    </w:p>
    <w:sectPr w:rsidR="002E2E81" w:rsidRPr="00BF27D6" w:rsidSect="00D058AF">
      <w:headerReference w:type="default" r:id="rId20"/>
      <w:footerReference w:type="default" r:id="rId21"/>
      <w:pgSz w:w="11906" w:h="16838"/>
      <w:pgMar w:top="1134" w:right="1134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D51" w:rsidRDefault="00D37D51" w:rsidP="00AC5A1C">
      <w:r>
        <w:separator/>
      </w:r>
    </w:p>
  </w:endnote>
  <w:endnote w:type="continuationSeparator" w:id="0">
    <w:p w:rsidR="00D37D51" w:rsidRDefault="00D37D51" w:rsidP="00AC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D51" w:rsidRPr="000D5659" w:rsidRDefault="00D058AF">
    <w:pPr>
      <w:ind w:right="260"/>
      <w:rPr>
        <w:color w:val="0F243E"/>
        <w:sz w:val="26"/>
        <w:szCs w:val="2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2049" type="#_x0000_t202" style="position:absolute;margin-left:541.7pt;margin-top:782.95pt;width:29.6pt;height:22.15pt;z-index:251657728;visibility:visible;mso-wrap-style:square;mso-width-percent:50;mso-height-percent:5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left-percent:-10001;mso-top-percent:-1000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" stroked="f" strokeweight=".5pt">
          <v:textbox style="mso-fit-shape-to-text:t" inset="0,,0">
            <w:txbxContent>
              <w:p w:rsidR="00D37D51" w:rsidRPr="000D5659" w:rsidRDefault="00D37D51">
                <w:pPr>
                  <w:jc w:val="center"/>
                  <w:rPr>
                    <w:color w:val="0F243E"/>
                    <w:sz w:val="26"/>
                    <w:szCs w:val="26"/>
                  </w:rPr>
                </w:pPr>
              </w:p>
            </w:txbxContent>
          </v:textbox>
          <w10:wrap anchorx="page" anchory="page"/>
        </v:shape>
      </w:pict>
    </w:r>
  </w:p>
  <w:p w:rsidR="00D37D51" w:rsidRDefault="00D37D51" w:rsidP="00EE001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D51" w:rsidRDefault="00D37D51" w:rsidP="00AC5A1C">
      <w:r>
        <w:separator/>
      </w:r>
    </w:p>
  </w:footnote>
  <w:footnote w:type="continuationSeparator" w:id="0">
    <w:p w:rsidR="00D37D51" w:rsidRDefault="00D37D51" w:rsidP="00AC5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D51" w:rsidRDefault="00D37D51" w:rsidP="0034655C">
    <w:pPr>
      <w:pStyle w:val="a9"/>
    </w:pPr>
  </w:p>
  <w:p w:rsidR="00D37D51" w:rsidRPr="0034655C" w:rsidRDefault="00D37D51" w:rsidP="00BA1A76">
    <w:pPr>
      <w:pStyle w:val="a9"/>
      <w:tabs>
        <w:tab w:val="clear" w:pos="4677"/>
        <w:tab w:val="clear" w:pos="9355"/>
        <w:tab w:val="left" w:pos="230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C7640D5"/>
    <w:multiLevelType w:val="hybridMultilevel"/>
    <w:tmpl w:val="C24433FA"/>
    <w:lvl w:ilvl="0" w:tplc="6A744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E47"/>
    <w:rsid w:val="000123D0"/>
    <w:rsid w:val="000130F1"/>
    <w:rsid w:val="00015901"/>
    <w:rsid w:val="00015E7D"/>
    <w:rsid w:val="00021B32"/>
    <w:rsid w:val="00025D40"/>
    <w:rsid w:val="000272A6"/>
    <w:rsid w:val="00027933"/>
    <w:rsid w:val="00027C4B"/>
    <w:rsid w:val="00031E18"/>
    <w:rsid w:val="00034187"/>
    <w:rsid w:val="000351E4"/>
    <w:rsid w:val="00042F80"/>
    <w:rsid w:val="000441A1"/>
    <w:rsid w:val="000468BD"/>
    <w:rsid w:val="000477F8"/>
    <w:rsid w:val="00047AC1"/>
    <w:rsid w:val="00051F7A"/>
    <w:rsid w:val="000532A7"/>
    <w:rsid w:val="00055FDB"/>
    <w:rsid w:val="00057CB9"/>
    <w:rsid w:val="00064077"/>
    <w:rsid w:val="00067109"/>
    <w:rsid w:val="0006710C"/>
    <w:rsid w:val="00070DC0"/>
    <w:rsid w:val="00071682"/>
    <w:rsid w:val="000733F6"/>
    <w:rsid w:val="00082013"/>
    <w:rsid w:val="000843A3"/>
    <w:rsid w:val="0008500D"/>
    <w:rsid w:val="000865F2"/>
    <w:rsid w:val="000872EE"/>
    <w:rsid w:val="00091FB3"/>
    <w:rsid w:val="00093AAC"/>
    <w:rsid w:val="000940FB"/>
    <w:rsid w:val="00094181"/>
    <w:rsid w:val="0009787E"/>
    <w:rsid w:val="000A0CDB"/>
    <w:rsid w:val="000A12F1"/>
    <w:rsid w:val="000A7D75"/>
    <w:rsid w:val="000B0FB9"/>
    <w:rsid w:val="000B5488"/>
    <w:rsid w:val="000B64C6"/>
    <w:rsid w:val="000C0666"/>
    <w:rsid w:val="000C1BC9"/>
    <w:rsid w:val="000C3A79"/>
    <w:rsid w:val="000C4CBA"/>
    <w:rsid w:val="000C6364"/>
    <w:rsid w:val="000C6CD6"/>
    <w:rsid w:val="000D20B9"/>
    <w:rsid w:val="000D5659"/>
    <w:rsid w:val="000D74AE"/>
    <w:rsid w:val="000E34A9"/>
    <w:rsid w:val="000E7E4D"/>
    <w:rsid w:val="000F0890"/>
    <w:rsid w:val="000F1C65"/>
    <w:rsid w:val="000F38D6"/>
    <w:rsid w:val="000F55F2"/>
    <w:rsid w:val="00101CDF"/>
    <w:rsid w:val="00105096"/>
    <w:rsid w:val="0010721C"/>
    <w:rsid w:val="00110F30"/>
    <w:rsid w:val="00111A60"/>
    <w:rsid w:val="001149A3"/>
    <w:rsid w:val="001153AC"/>
    <w:rsid w:val="001250D1"/>
    <w:rsid w:val="00132354"/>
    <w:rsid w:val="00132E45"/>
    <w:rsid w:val="001335A3"/>
    <w:rsid w:val="001336A0"/>
    <w:rsid w:val="001378FF"/>
    <w:rsid w:val="00140B5B"/>
    <w:rsid w:val="0014183D"/>
    <w:rsid w:val="001446A5"/>
    <w:rsid w:val="00146AEA"/>
    <w:rsid w:val="00151866"/>
    <w:rsid w:val="001540FA"/>
    <w:rsid w:val="00154D0C"/>
    <w:rsid w:val="001656B0"/>
    <w:rsid w:val="00165911"/>
    <w:rsid w:val="00171240"/>
    <w:rsid w:val="0017153C"/>
    <w:rsid w:val="00174767"/>
    <w:rsid w:val="0017758B"/>
    <w:rsid w:val="001873B7"/>
    <w:rsid w:val="001905A3"/>
    <w:rsid w:val="00197D5E"/>
    <w:rsid w:val="001A13D0"/>
    <w:rsid w:val="001A470E"/>
    <w:rsid w:val="001A4722"/>
    <w:rsid w:val="001B08BA"/>
    <w:rsid w:val="001B7D81"/>
    <w:rsid w:val="001C178F"/>
    <w:rsid w:val="001C4FAD"/>
    <w:rsid w:val="001C6666"/>
    <w:rsid w:val="001C7DB3"/>
    <w:rsid w:val="001D048B"/>
    <w:rsid w:val="001D348E"/>
    <w:rsid w:val="001D3505"/>
    <w:rsid w:val="001D6CA5"/>
    <w:rsid w:val="001E40DC"/>
    <w:rsid w:val="001E6213"/>
    <w:rsid w:val="001F2A05"/>
    <w:rsid w:val="001F5C6D"/>
    <w:rsid w:val="001F75B7"/>
    <w:rsid w:val="002041E7"/>
    <w:rsid w:val="00205DEB"/>
    <w:rsid w:val="00206193"/>
    <w:rsid w:val="00207434"/>
    <w:rsid w:val="0021021F"/>
    <w:rsid w:val="0021063C"/>
    <w:rsid w:val="00215606"/>
    <w:rsid w:val="00220110"/>
    <w:rsid w:val="002230CA"/>
    <w:rsid w:val="00224633"/>
    <w:rsid w:val="00230E74"/>
    <w:rsid w:val="0023177E"/>
    <w:rsid w:val="00231CA5"/>
    <w:rsid w:val="00232907"/>
    <w:rsid w:val="00233C3D"/>
    <w:rsid w:val="00233E54"/>
    <w:rsid w:val="0023573C"/>
    <w:rsid w:val="00251497"/>
    <w:rsid w:val="00255F0C"/>
    <w:rsid w:val="002746E7"/>
    <w:rsid w:val="002761C9"/>
    <w:rsid w:val="00276628"/>
    <w:rsid w:val="002823D3"/>
    <w:rsid w:val="002860EE"/>
    <w:rsid w:val="002867C4"/>
    <w:rsid w:val="00290EAD"/>
    <w:rsid w:val="002924D3"/>
    <w:rsid w:val="002934E0"/>
    <w:rsid w:val="00293CE1"/>
    <w:rsid w:val="00294E09"/>
    <w:rsid w:val="00297855"/>
    <w:rsid w:val="00297E24"/>
    <w:rsid w:val="002A09B9"/>
    <w:rsid w:val="002A0F00"/>
    <w:rsid w:val="002A441E"/>
    <w:rsid w:val="002A78A0"/>
    <w:rsid w:val="002B2ABA"/>
    <w:rsid w:val="002B30B6"/>
    <w:rsid w:val="002B5AE9"/>
    <w:rsid w:val="002B7886"/>
    <w:rsid w:val="002C2124"/>
    <w:rsid w:val="002C28C6"/>
    <w:rsid w:val="002C2C7E"/>
    <w:rsid w:val="002D0EAA"/>
    <w:rsid w:val="002D4A86"/>
    <w:rsid w:val="002D4C04"/>
    <w:rsid w:val="002D501E"/>
    <w:rsid w:val="002E2157"/>
    <w:rsid w:val="002E2B4F"/>
    <w:rsid w:val="002E2E81"/>
    <w:rsid w:val="002E64D7"/>
    <w:rsid w:val="002E6ED7"/>
    <w:rsid w:val="002F145C"/>
    <w:rsid w:val="002F291B"/>
    <w:rsid w:val="002F3ACD"/>
    <w:rsid w:val="002F7B8F"/>
    <w:rsid w:val="00305060"/>
    <w:rsid w:val="003061F9"/>
    <w:rsid w:val="00306710"/>
    <w:rsid w:val="003072FB"/>
    <w:rsid w:val="00315E11"/>
    <w:rsid w:val="003206C1"/>
    <w:rsid w:val="00321D3D"/>
    <w:rsid w:val="00333F63"/>
    <w:rsid w:val="0033404E"/>
    <w:rsid w:val="00337828"/>
    <w:rsid w:val="00337FFC"/>
    <w:rsid w:val="00342184"/>
    <w:rsid w:val="00345B3A"/>
    <w:rsid w:val="0034655C"/>
    <w:rsid w:val="003505ED"/>
    <w:rsid w:val="00353D98"/>
    <w:rsid w:val="0035542A"/>
    <w:rsid w:val="00355E83"/>
    <w:rsid w:val="00361D67"/>
    <w:rsid w:val="00362B18"/>
    <w:rsid w:val="00363C05"/>
    <w:rsid w:val="00364901"/>
    <w:rsid w:val="00367D58"/>
    <w:rsid w:val="003716DA"/>
    <w:rsid w:val="00375CA9"/>
    <w:rsid w:val="003773A5"/>
    <w:rsid w:val="003802B1"/>
    <w:rsid w:val="003809F2"/>
    <w:rsid w:val="0038105E"/>
    <w:rsid w:val="00381A7C"/>
    <w:rsid w:val="003831E3"/>
    <w:rsid w:val="00384BC7"/>
    <w:rsid w:val="00385090"/>
    <w:rsid w:val="0039330C"/>
    <w:rsid w:val="00397C8B"/>
    <w:rsid w:val="003A3B3B"/>
    <w:rsid w:val="003B4AEB"/>
    <w:rsid w:val="003B67B5"/>
    <w:rsid w:val="003C0AB0"/>
    <w:rsid w:val="003C128C"/>
    <w:rsid w:val="003C2B75"/>
    <w:rsid w:val="003C3EE4"/>
    <w:rsid w:val="003C6FDF"/>
    <w:rsid w:val="003D1A56"/>
    <w:rsid w:val="003D1F98"/>
    <w:rsid w:val="003D7856"/>
    <w:rsid w:val="003E05B3"/>
    <w:rsid w:val="003E1E97"/>
    <w:rsid w:val="003E3C8E"/>
    <w:rsid w:val="003E5148"/>
    <w:rsid w:val="003E6C19"/>
    <w:rsid w:val="003E6E35"/>
    <w:rsid w:val="003F20A0"/>
    <w:rsid w:val="003F2E8F"/>
    <w:rsid w:val="003F379A"/>
    <w:rsid w:val="003F42E9"/>
    <w:rsid w:val="003F4D6D"/>
    <w:rsid w:val="004015C6"/>
    <w:rsid w:val="004038AD"/>
    <w:rsid w:val="00405175"/>
    <w:rsid w:val="00407889"/>
    <w:rsid w:val="0041112C"/>
    <w:rsid w:val="00412C09"/>
    <w:rsid w:val="00413231"/>
    <w:rsid w:val="00413ACC"/>
    <w:rsid w:val="004148B5"/>
    <w:rsid w:val="00415E7E"/>
    <w:rsid w:val="00420372"/>
    <w:rsid w:val="00424160"/>
    <w:rsid w:val="00424818"/>
    <w:rsid w:val="0042570C"/>
    <w:rsid w:val="00431A64"/>
    <w:rsid w:val="00431BBA"/>
    <w:rsid w:val="00432218"/>
    <w:rsid w:val="0043677C"/>
    <w:rsid w:val="00440B87"/>
    <w:rsid w:val="00441572"/>
    <w:rsid w:val="00446EE6"/>
    <w:rsid w:val="00447F03"/>
    <w:rsid w:val="00451D24"/>
    <w:rsid w:val="00463409"/>
    <w:rsid w:val="00464421"/>
    <w:rsid w:val="00466D58"/>
    <w:rsid w:val="004710F2"/>
    <w:rsid w:val="004724A5"/>
    <w:rsid w:val="0047383B"/>
    <w:rsid w:val="00474094"/>
    <w:rsid w:val="00474332"/>
    <w:rsid w:val="00476FC1"/>
    <w:rsid w:val="00480426"/>
    <w:rsid w:val="00483B16"/>
    <w:rsid w:val="004862B3"/>
    <w:rsid w:val="00491269"/>
    <w:rsid w:val="004A1E7A"/>
    <w:rsid w:val="004A283A"/>
    <w:rsid w:val="004A3AF1"/>
    <w:rsid w:val="004A40FE"/>
    <w:rsid w:val="004A5E09"/>
    <w:rsid w:val="004B10E3"/>
    <w:rsid w:val="004B3BED"/>
    <w:rsid w:val="004B676B"/>
    <w:rsid w:val="004B738C"/>
    <w:rsid w:val="004C0C5F"/>
    <w:rsid w:val="004C1197"/>
    <w:rsid w:val="004D0977"/>
    <w:rsid w:val="004D4D1E"/>
    <w:rsid w:val="004D5E85"/>
    <w:rsid w:val="004D7298"/>
    <w:rsid w:val="004D751A"/>
    <w:rsid w:val="004E00AB"/>
    <w:rsid w:val="004E54EE"/>
    <w:rsid w:val="004E5627"/>
    <w:rsid w:val="004E5C57"/>
    <w:rsid w:val="004F2917"/>
    <w:rsid w:val="004F5483"/>
    <w:rsid w:val="004F7821"/>
    <w:rsid w:val="00506A16"/>
    <w:rsid w:val="005105A9"/>
    <w:rsid w:val="00515005"/>
    <w:rsid w:val="00534CCB"/>
    <w:rsid w:val="00535299"/>
    <w:rsid w:val="00540A9A"/>
    <w:rsid w:val="0054216F"/>
    <w:rsid w:val="0054313A"/>
    <w:rsid w:val="00545FFF"/>
    <w:rsid w:val="00547405"/>
    <w:rsid w:val="00550C43"/>
    <w:rsid w:val="005522CC"/>
    <w:rsid w:val="00554898"/>
    <w:rsid w:val="005561FE"/>
    <w:rsid w:val="005572BD"/>
    <w:rsid w:val="00560C89"/>
    <w:rsid w:val="0056321B"/>
    <w:rsid w:val="00564182"/>
    <w:rsid w:val="005644F1"/>
    <w:rsid w:val="00571C03"/>
    <w:rsid w:val="00572382"/>
    <w:rsid w:val="00575771"/>
    <w:rsid w:val="005762BC"/>
    <w:rsid w:val="0058497A"/>
    <w:rsid w:val="00584AEF"/>
    <w:rsid w:val="00585F19"/>
    <w:rsid w:val="00585F25"/>
    <w:rsid w:val="00585FC8"/>
    <w:rsid w:val="00586ACC"/>
    <w:rsid w:val="00595F58"/>
    <w:rsid w:val="00596BD1"/>
    <w:rsid w:val="005A53CC"/>
    <w:rsid w:val="005A75DF"/>
    <w:rsid w:val="005B31DD"/>
    <w:rsid w:val="005B7DCB"/>
    <w:rsid w:val="005C2A4A"/>
    <w:rsid w:val="005C2BA8"/>
    <w:rsid w:val="005D0E43"/>
    <w:rsid w:val="005D233C"/>
    <w:rsid w:val="005D70C3"/>
    <w:rsid w:val="005D7EEA"/>
    <w:rsid w:val="005F0AC9"/>
    <w:rsid w:val="005F216B"/>
    <w:rsid w:val="005F59F6"/>
    <w:rsid w:val="00600A82"/>
    <w:rsid w:val="00601A75"/>
    <w:rsid w:val="00603FE9"/>
    <w:rsid w:val="00606FD7"/>
    <w:rsid w:val="00611D0B"/>
    <w:rsid w:val="00626170"/>
    <w:rsid w:val="006313DA"/>
    <w:rsid w:val="00632680"/>
    <w:rsid w:val="006350DE"/>
    <w:rsid w:val="0063540F"/>
    <w:rsid w:val="006362A4"/>
    <w:rsid w:val="00637ABC"/>
    <w:rsid w:val="00637F0A"/>
    <w:rsid w:val="00640D7E"/>
    <w:rsid w:val="00641E34"/>
    <w:rsid w:val="0064634A"/>
    <w:rsid w:val="0064677F"/>
    <w:rsid w:val="006540BA"/>
    <w:rsid w:val="00657A68"/>
    <w:rsid w:val="00663204"/>
    <w:rsid w:val="006641CF"/>
    <w:rsid w:val="0066551D"/>
    <w:rsid w:val="00670A26"/>
    <w:rsid w:val="00671244"/>
    <w:rsid w:val="00673860"/>
    <w:rsid w:val="00676245"/>
    <w:rsid w:val="0067709A"/>
    <w:rsid w:val="00682DA6"/>
    <w:rsid w:val="006837B0"/>
    <w:rsid w:val="006871B5"/>
    <w:rsid w:val="006920A5"/>
    <w:rsid w:val="00692E35"/>
    <w:rsid w:val="006A5A94"/>
    <w:rsid w:val="006A61D6"/>
    <w:rsid w:val="006B03E9"/>
    <w:rsid w:val="006B1E93"/>
    <w:rsid w:val="006B4212"/>
    <w:rsid w:val="006B4998"/>
    <w:rsid w:val="006B5C36"/>
    <w:rsid w:val="006B5D9B"/>
    <w:rsid w:val="006C7C94"/>
    <w:rsid w:val="006C7CE4"/>
    <w:rsid w:val="006D2C5A"/>
    <w:rsid w:val="006D53E1"/>
    <w:rsid w:val="006E1184"/>
    <w:rsid w:val="006E4B23"/>
    <w:rsid w:val="006E75C7"/>
    <w:rsid w:val="006F0122"/>
    <w:rsid w:val="006F2BCA"/>
    <w:rsid w:val="006F3968"/>
    <w:rsid w:val="006F5335"/>
    <w:rsid w:val="006F64E6"/>
    <w:rsid w:val="006F79DF"/>
    <w:rsid w:val="00701164"/>
    <w:rsid w:val="007034D8"/>
    <w:rsid w:val="00710441"/>
    <w:rsid w:val="007138F4"/>
    <w:rsid w:val="0071615D"/>
    <w:rsid w:val="007235FD"/>
    <w:rsid w:val="007244AA"/>
    <w:rsid w:val="00725EBC"/>
    <w:rsid w:val="007274A9"/>
    <w:rsid w:val="0072777A"/>
    <w:rsid w:val="00732A98"/>
    <w:rsid w:val="00733C60"/>
    <w:rsid w:val="00734FFD"/>
    <w:rsid w:val="00737C85"/>
    <w:rsid w:val="00740761"/>
    <w:rsid w:val="00743230"/>
    <w:rsid w:val="007432BA"/>
    <w:rsid w:val="007466B0"/>
    <w:rsid w:val="00751150"/>
    <w:rsid w:val="00752B9E"/>
    <w:rsid w:val="00761718"/>
    <w:rsid w:val="00761A29"/>
    <w:rsid w:val="00761FA2"/>
    <w:rsid w:val="00762F4D"/>
    <w:rsid w:val="007673E8"/>
    <w:rsid w:val="00770823"/>
    <w:rsid w:val="007742B2"/>
    <w:rsid w:val="00775FE9"/>
    <w:rsid w:val="0077652E"/>
    <w:rsid w:val="00777382"/>
    <w:rsid w:val="00783A75"/>
    <w:rsid w:val="00784B7C"/>
    <w:rsid w:val="00791A54"/>
    <w:rsid w:val="00792B00"/>
    <w:rsid w:val="0079393E"/>
    <w:rsid w:val="007A03D1"/>
    <w:rsid w:val="007A7663"/>
    <w:rsid w:val="007B3E6D"/>
    <w:rsid w:val="007C110D"/>
    <w:rsid w:val="007C6045"/>
    <w:rsid w:val="007C7A16"/>
    <w:rsid w:val="007C7FB6"/>
    <w:rsid w:val="007D2276"/>
    <w:rsid w:val="007D3615"/>
    <w:rsid w:val="007D5900"/>
    <w:rsid w:val="007D7073"/>
    <w:rsid w:val="007F1FA3"/>
    <w:rsid w:val="007F3D31"/>
    <w:rsid w:val="00800C42"/>
    <w:rsid w:val="00801224"/>
    <w:rsid w:val="0080153C"/>
    <w:rsid w:val="00802333"/>
    <w:rsid w:val="00804512"/>
    <w:rsid w:val="00807079"/>
    <w:rsid w:val="00811028"/>
    <w:rsid w:val="00814738"/>
    <w:rsid w:val="00814B2E"/>
    <w:rsid w:val="0081554B"/>
    <w:rsid w:val="008208E7"/>
    <w:rsid w:val="00821863"/>
    <w:rsid w:val="0082640A"/>
    <w:rsid w:val="00827E34"/>
    <w:rsid w:val="008337BF"/>
    <w:rsid w:val="00835AB7"/>
    <w:rsid w:val="008366E2"/>
    <w:rsid w:val="00836BC5"/>
    <w:rsid w:val="00837577"/>
    <w:rsid w:val="00841606"/>
    <w:rsid w:val="00842603"/>
    <w:rsid w:val="00842A02"/>
    <w:rsid w:val="00844DE3"/>
    <w:rsid w:val="00845733"/>
    <w:rsid w:val="00845B00"/>
    <w:rsid w:val="008467F4"/>
    <w:rsid w:val="008469E9"/>
    <w:rsid w:val="008478C5"/>
    <w:rsid w:val="00850F50"/>
    <w:rsid w:val="00851FA9"/>
    <w:rsid w:val="00852AD4"/>
    <w:rsid w:val="00852DD2"/>
    <w:rsid w:val="008530F0"/>
    <w:rsid w:val="00853ED9"/>
    <w:rsid w:val="00855448"/>
    <w:rsid w:val="00861DB4"/>
    <w:rsid w:val="00863932"/>
    <w:rsid w:val="00871AD0"/>
    <w:rsid w:val="008737F8"/>
    <w:rsid w:val="0087775A"/>
    <w:rsid w:val="00881E13"/>
    <w:rsid w:val="0088365E"/>
    <w:rsid w:val="00891C0E"/>
    <w:rsid w:val="00893109"/>
    <w:rsid w:val="008949EF"/>
    <w:rsid w:val="00895CB1"/>
    <w:rsid w:val="00896F5A"/>
    <w:rsid w:val="00897A74"/>
    <w:rsid w:val="008A0EE7"/>
    <w:rsid w:val="008A5AAA"/>
    <w:rsid w:val="008A71BD"/>
    <w:rsid w:val="008B1B3C"/>
    <w:rsid w:val="008B35BF"/>
    <w:rsid w:val="008B7438"/>
    <w:rsid w:val="008C069A"/>
    <w:rsid w:val="008D61A4"/>
    <w:rsid w:val="008E0E82"/>
    <w:rsid w:val="008E1C56"/>
    <w:rsid w:val="008E5F1E"/>
    <w:rsid w:val="008E68CD"/>
    <w:rsid w:val="008F199C"/>
    <w:rsid w:val="008F3434"/>
    <w:rsid w:val="008F3F01"/>
    <w:rsid w:val="008F741A"/>
    <w:rsid w:val="00901805"/>
    <w:rsid w:val="0090396E"/>
    <w:rsid w:val="00903C1A"/>
    <w:rsid w:val="0091279A"/>
    <w:rsid w:val="009127BF"/>
    <w:rsid w:val="009130AE"/>
    <w:rsid w:val="009130CA"/>
    <w:rsid w:val="00914022"/>
    <w:rsid w:val="00914AA3"/>
    <w:rsid w:val="0092112B"/>
    <w:rsid w:val="00926FFD"/>
    <w:rsid w:val="0093221B"/>
    <w:rsid w:val="0093444E"/>
    <w:rsid w:val="009358A4"/>
    <w:rsid w:val="009422FE"/>
    <w:rsid w:val="0094481A"/>
    <w:rsid w:val="009479A4"/>
    <w:rsid w:val="00952D55"/>
    <w:rsid w:val="00954542"/>
    <w:rsid w:val="0096160B"/>
    <w:rsid w:val="0096245A"/>
    <w:rsid w:val="009662DB"/>
    <w:rsid w:val="00971592"/>
    <w:rsid w:val="0097249E"/>
    <w:rsid w:val="0098074B"/>
    <w:rsid w:val="00980ACA"/>
    <w:rsid w:val="009810DA"/>
    <w:rsid w:val="0098511D"/>
    <w:rsid w:val="009854F0"/>
    <w:rsid w:val="0098568D"/>
    <w:rsid w:val="00994144"/>
    <w:rsid w:val="00994A96"/>
    <w:rsid w:val="009A0D76"/>
    <w:rsid w:val="009A5280"/>
    <w:rsid w:val="009A6F13"/>
    <w:rsid w:val="009B3FD9"/>
    <w:rsid w:val="009B4B4B"/>
    <w:rsid w:val="009C2C3B"/>
    <w:rsid w:val="009C69C0"/>
    <w:rsid w:val="009C6A7E"/>
    <w:rsid w:val="009D03FE"/>
    <w:rsid w:val="009D591B"/>
    <w:rsid w:val="009E239C"/>
    <w:rsid w:val="009E5979"/>
    <w:rsid w:val="009E75E7"/>
    <w:rsid w:val="009F15D7"/>
    <w:rsid w:val="009F2DA3"/>
    <w:rsid w:val="009F385A"/>
    <w:rsid w:val="00A031B9"/>
    <w:rsid w:val="00A11FDE"/>
    <w:rsid w:val="00A13C87"/>
    <w:rsid w:val="00A168F4"/>
    <w:rsid w:val="00A206FB"/>
    <w:rsid w:val="00A20986"/>
    <w:rsid w:val="00A232CA"/>
    <w:rsid w:val="00A26CAD"/>
    <w:rsid w:val="00A310A8"/>
    <w:rsid w:val="00A34129"/>
    <w:rsid w:val="00A35412"/>
    <w:rsid w:val="00A428AE"/>
    <w:rsid w:val="00A451C3"/>
    <w:rsid w:val="00A4788C"/>
    <w:rsid w:val="00A51591"/>
    <w:rsid w:val="00A530CB"/>
    <w:rsid w:val="00A531C4"/>
    <w:rsid w:val="00A53833"/>
    <w:rsid w:val="00A56A92"/>
    <w:rsid w:val="00A60413"/>
    <w:rsid w:val="00A64F1B"/>
    <w:rsid w:val="00A65A53"/>
    <w:rsid w:val="00A6631A"/>
    <w:rsid w:val="00A70CB1"/>
    <w:rsid w:val="00A71860"/>
    <w:rsid w:val="00A77DAC"/>
    <w:rsid w:val="00A819AE"/>
    <w:rsid w:val="00A840BB"/>
    <w:rsid w:val="00A84BA5"/>
    <w:rsid w:val="00A84FDC"/>
    <w:rsid w:val="00A92A22"/>
    <w:rsid w:val="00A94444"/>
    <w:rsid w:val="00A9719B"/>
    <w:rsid w:val="00AA2DEB"/>
    <w:rsid w:val="00AA619B"/>
    <w:rsid w:val="00AA6263"/>
    <w:rsid w:val="00AA660D"/>
    <w:rsid w:val="00AA696E"/>
    <w:rsid w:val="00AB1538"/>
    <w:rsid w:val="00AB2B63"/>
    <w:rsid w:val="00AB2DA1"/>
    <w:rsid w:val="00AB67D5"/>
    <w:rsid w:val="00AC2031"/>
    <w:rsid w:val="00AC3DB6"/>
    <w:rsid w:val="00AC4913"/>
    <w:rsid w:val="00AC5A1C"/>
    <w:rsid w:val="00AC5F96"/>
    <w:rsid w:val="00AD2BE7"/>
    <w:rsid w:val="00AD49B7"/>
    <w:rsid w:val="00AD6A49"/>
    <w:rsid w:val="00AD73BE"/>
    <w:rsid w:val="00AE1548"/>
    <w:rsid w:val="00AE39B2"/>
    <w:rsid w:val="00AE4ECF"/>
    <w:rsid w:val="00AE7286"/>
    <w:rsid w:val="00AF5508"/>
    <w:rsid w:val="00AF5C5B"/>
    <w:rsid w:val="00B04A4C"/>
    <w:rsid w:val="00B05D9F"/>
    <w:rsid w:val="00B12307"/>
    <w:rsid w:val="00B13C53"/>
    <w:rsid w:val="00B20C98"/>
    <w:rsid w:val="00B21B77"/>
    <w:rsid w:val="00B24A27"/>
    <w:rsid w:val="00B42066"/>
    <w:rsid w:val="00B44E1E"/>
    <w:rsid w:val="00B62E77"/>
    <w:rsid w:val="00B65CCF"/>
    <w:rsid w:val="00B700F6"/>
    <w:rsid w:val="00B71AB5"/>
    <w:rsid w:val="00B72C49"/>
    <w:rsid w:val="00B73245"/>
    <w:rsid w:val="00B7572E"/>
    <w:rsid w:val="00B825A5"/>
    <w:rsid w:val="00B922ED"/>
    <w:rsid w:val="00B93607"/>
    <w:rsid w:val="00BA1A76"/>
    <w:rsid w:val="00BA3018"/>
    <w:rsid w:val="00BB19FC"/>
    <w:rsid w:val="00BB22E1"/>
    <w:rsid w:val="00BB4C58"/>
    <w:rsid w:val="00BB64A7"/>
    <w:rsid w:val="00BC0505"/>
    <w:rsid w:val="00BC0D45"/>
    <w:rsid w:val="00BC3638"/>
    <w:rsid w:val="00BC66F5"/>
    <w:rsid w:val="00BD031E"/>
    <w:rsid w:val="00BD18ED"/>
    <w:rsid w:val="00BD251C"/>
    <w:rsid w:val="00BD2B1B"/>
    <w:rsid w:val="00BD2D40"/>
    <w:rsid w:val="00BD432B"/>
    <w:rsid w:val="00BD4E72"/>
    <w:rsid w:val="00BD6676"/>
    <w:rsid w:val="00BD7D89"/>
    <w:rsid w:val="00BE3E37"/>
    <w:rsid w:val="00BE520A"/>
    <w:rsid w:val="00BE71F2"/>
    <w:rsid w:val="00BE7473"/>
    <w:rsid w:val="00BF04F0"/>
    <w:rsid w:val="00BF1075"/>
    <w:rsid w:val="00BF27D6"/>
    <w:rsid w:val="00C02D86"/>
    <w:rsid w:val="00C03396"/>
    <w:rsid w:val="00C03708"/>
    <w:rsid w:val="00C06F2D"/>
    <w:rsid w:val="00C07462"/>
    <w:rsid w:val="00C133CA"/>
    <w:rsid w:val="00C23D20"/>
    <w:rsid w:val="00C24D8F"/>
    <w:rsid w:val="00C3142F"/>
    <w:rsid w:val="00C326BE"/>
    <w:rsid w:val="00C32E68"/>
    <w:rsid w:val="00C52FD9"/>
    <w:rsid w:val="00C55569"/>
    <w:rsid w:val="00C61930"/>
    <w:rsid w:val="00C673A2"/>
    <w:rsid w:val="00C763B3"/>
    <w:rsid w:val="00C772AE"/>
    <w:rsid w:val="00C80881"/>
    <w:rsid w:val="00C867EA"/>
    <w:rsid w:val="00C872DA"/>
    <w:rsid w:val="00C94467"/>
    <w:rsid w:val="00CA3468"/>
    <w:rsid w:val="00CA3ED1"/>
    <w:rsid w:val="00CA55F2"/>
    <w:rsid w:val="00CA73E6"/>
    <w:rsid w:val="00CB0481"/>
    <w:rsid w:val="00CB3027"/>
    <w:rsid w:val="00CB3264"/>
    <w:rsid w:val="00CB571F"/>
    <w:rsid w:val="00CB7DEB"/>
    <w:rsid w:val="00CC1D70"/>
    <w:rsid w:val="00CC2551"/>
    <w:rsid w:val="00CC3515"/>
    <w:rsid w:val="00CC385E"/>
    <w:rsid w:val="00CC3D11"/>
    <w:rsid w:val="00CC4227"/>
    <w:rsid w:val="00CC5422"/>
    <w:rsid w:val="00CD429B"/>
    <w:rsid w:val="00CD4D6A"/>
    <w:rsid w:val="00CD7A52"/>
    <w:rsid w:val="00CF07BA"/>
    <w:rsid w:val="00CF1EB3"/>
    <w:rsid w:val="00CF20DA"/>
    <w:rsid w:val="00D00C71"/>
    <w:rsid w:val="00D01B42"/>
    <w:rsid w:val="00D02A3C"/>
    <w:rsid w:val="00D058AF"/>
    <w:rsid w:val="00D12174"/>
    <w:rsid w:val="00D122A1"/>
    <w:rsid w:val="00D13505"/>
    <w:rsid w:val="00D15368"/>
    <w:rsid w:val="00D16A2E"/>
    <w:rsid w:val="00D1710C"/>
    <w:rsid w:val="00D265EF"/>
    <w:rsid w:val="00D315E0"/>
    <w:rsid w:val="00D31983"/>
    <w:rsid w:val="00D3219E"/>
    <w:rsid w:val="00D33BCE"/>
    <w:rsid w:val="00D36D25"/>
    <w:rsid w:val="00D36ED6"/>
    <w:rsid w:val="00D37D51"/>
    <w:rsid w:val="00D43A40"/>
    <w:rsid w:val="00D43AFB"/>
    <w:rsid w:val="00D43E04"/>
    <w:rsid w:val="00D44921"/>
    <w:rsid w:val="00D44B5C"/>
    <w:rsid w:val="00D45BD5"/>
    <w:rsid w:val="00D46343"/>
    <w:rsid w:val="00D46F0C"/>
    <w:rsid w:val="00D50B49"/>
    <w:rsid w:val="00D525F7"/>
    <w:rsid w:val="00D539AF"/>
    <w:rsid w:val="00D554F7"/>
    <w:rsid w:val="00D557A3"/>
    <w:rsid w:val="00D572C1"/>
    <w:rsid w:val="00D57469"/>
    <w:rsid w:val="00D60D04"/>
    <w:rsid w:val="00D60F63"/>
    <w:rsid w:val="00D63DAD"/>
    <w:rsid w:val="00D713D6"/>
    <w:rsid w:val="00D73E08"/>
    <w:rsid w:val="00D76ED8"/>
    <w:rsid w:val="00D81F81"/>
    <w:rsid w:val="00D8249B"/>
    <w:rsid w:val="00D82E1F"/>
    <w:rsid w:val="00D8406F"/>
    <w:rsid w:val="00D84236"/>
    <w:rsid w:val="00D849FD"/>
    <w:rsid w:val="00D85481"/>
    <w:rsid w:val="00D85E90"/>
    <w:rsid w:val="00D86497"/>
    <w:rsid w:val="00D929D0"/>
    <w:rsid w:val="00DA4CDE"/>
    <w:rsid w:val="00DA5678"/>
    <w:rsid w:val="00DC0F98"/>
    <w:rsid w:val="00DC37D9"/>
    <w:rsid w:val="00DC576A"/>
    <w:rsid w:val="00DD1426"/>
    <w:rsid w:val="00DD3B8E"/>
    <w:rsid w:val="00DD533E"/>
    <w:rsid w:val="00DE0A5D"/>
    <w:rsid w:val="00DE6824"/>
    <w:rsid w:val="00DE7752"/>
    <w:rsid w:val="00DE79B4"/>
    <w:rsid w:val="00DF4FBC"/>
    <w:rsid w:val="00E06F9C"/>
    <w:rsid w:val="00E2243E"/>
    <w:rsid w:val="00E22C48"/>
    <w:rsid w:val="00E25AD7"/>
    <w:rsid w:val="00E30A91"/>
    <w:rsid w:val="00E317E9"/>
    <w:rsid w:val="00E33BA9"/>
    <w:rsid w:val="00E42429"/>
    <w:rsid w:val="00E44B70"/>
    <w:rsid w:val="00E46E07"/>
    <w:rsid w:val="00E53448"/>
    <w:rsid w:val="00E63A58"/>
    <w:rsid w:val="00E66BE8"/>
    <w:rsid w:val="00E701C9"/>
    <w:rsid w:val="00E72A91"/>
    <w:rsid w:val="00E733EF"/>
    <w:rsid w:val="00E801D7"/>
    <w:rsid w:val="00E808ED"/>
    <w:rsid w:val="00E80C9B"/>
    <w:rsid w:val="00E841C6"/>
    <w:rsid w:val="00E90012"/>
    <w:rsid w:val="00E90B63"/>
    <w:rsid w:val="00E944E6"/>
    <w:rsid w:val="00E95654"/>
    <w:rsid w:val="00E95C59"/>
    <w:rsid w:val="00E96BB6"/>
    <w:rsid w:val="00EA1666"/>
    <w:rsid w:val="00EA1FEA"/>
    <w:rsid w:val="00EA3A4E"/>
    <w:rsid w:val="00EA47BF"/>
    <w:rsid w:val="00EA597D"/>
    <w:rsid w:val="00EA6AA8"/>
    <w:rsid w:val="00EA76F9"/>
    <w:rsid w:val="00EA7BC2"/>
    <w:rsid w:val="00EB081D"/>
    <w:rsid w:val="00EB1080"/>
    <w:rsid w:val="00EB4FC3"/>
    <w:rsid w:val="00EB76FB"/>
    <w:rsid w:val="00EB796B"/>
    <w:rsid w:val="00EC48AA"/>
    <w:rsid w:val="00EC4A64"/>
    <w:rsid w:val="00EC4E8A"/>
    <w:rsid w:val="00ED3EE9"/>
    <w:rsid w:val="00EE0015"/>
    <w:rsid w:val="00EE0AE3"/>
    <w:rsid w:val="00EF3C23"/>
    <w:rsid w:val="00EF4AA4"/>
    <w:rsid w:val="00EF7BED"/>
    <w:rsid w:val="00F018E4"/>
    <w:rsid w:val="00F05C2B"/>
    <w:rsid w:val="00F05CF4"/>
    <w:rsid w:val="00F10336"/>
    <w:rsid w:val="00F13CC2"/>
    <w:rsid w:val="00F173F1"/>
    <w:rsid w:val="00F23B9B"/>
    <w:rsid w:val="00F24BD5"/>
    <w:rsid w:val="00F30C3B"/>
    <w:rsid w:val="00F34AE6"/>
    <w:rsid w:val="00F34E47"/>
    <w:rsid w:val="00F36F66"/>
    <w:rsid w:val="00F37724"/>
    <w:rsid w:val="00F37AD6"/>
    <w:rsid w:val="00F41891"/>
    <w:rsid w:val="00F42A97"/>
    <w:rsid w:val="00F462EC"/>
    <w:rsid w:val="00F47A27"/>
    <w:rsid w:val="00F50690"/>
    <w:rsid w:val="00F517C4"/>
    <w:rsid w:val="00F548AF"/>
    <w:rsid w:val="00F60F57"/>
    <w:rsid w:val="00F6250C"/>
    <w:rsid w:val="00F62699"/>
    <w:rsid w:val="00F70AF0"/>
    <w:rsid w:val="00F70CA9"/>
    <w:rsid w:val="00F7319A"/>
    <w:rsid w:val="00F749BB"/>
    <w:rsid w:val="00F76CC7"/>
    <w:rsid w:val="00F8230B"/>
    <w:rsid w:val="00F83362"/>
    <w:rsid w:val="00F84ABF"/>
    <w:rsid w:val="00F87E62"/>
    <w:rsid w:val="00F92C0C"/>
    <w:rsid w:val="00F93190"/>
    <w:rsid w:val="00F95F35"/>
    <w:rsid w:val="00FA3567"/>
    <w:rsid w:val="00FA358B"/>
    <w:rsid w:val="00FA60AB"/>
    <w:rsid w:val="00FB02B0"/>
    <w:rsid w:val="00FB0D25"/>
    <w:rsid w:val="00FB0E3F"/>
    <w:rsid w:val="00FB1A07"/>
    <w:rsid w:val="00FB4303"/>
    <w:rsid w:val="00FB59A9"/>
    <w:rsid w:val="00FB60F5"/>
    <w:rsid w:val="00FB74E4"/>
    <w:rsid w:val="00FC0530"/>
    <w:rsid w:val="00FC1A62"/>
    <w:rsid w:val="00FC5C05"/>
    <w:rsid w:val="00FC6C3F"/>
    <w:rsid w:val="00FC7D76"/>
    <w:rsid w:val="00FD0D2A"/>
    <w:rsid w:val="00FD2953"/>
    <w:rsid w:val="00FD4115"/>
    <w:rsid w:val="00FD49BA"/>
    <w:rsid w:val="00FE0E72"/>
    <w:rsid w:val="00FE46B1"/>
    <w:rsid w:val="00FE5226"/>
    <w:rsid w:val="00FE66D8"/>
    <w:rsid w:val="00FF13AC"/>
    <w:rsid w:val="00FF38A3"/>
    <w:rsid w:val="00FF4876"/>
    <w:rsid w:val="00FF55E3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34E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4E4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22F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4E4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422FE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F34E4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34E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3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4E47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F34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34E47"/>
  </w:style>
  <w:style w:type="paragraph" w:styleId="a9">
    <w:name w:val="header"/>
    <w:basedOn w:val="a"/>
    <w:link w:val="aa"/>
    <w:uiPriority w:val="99"/>
    <w:rsid w:val="00F34E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4E47"/>
    <w:pPr>
      <w:widowControl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F34E47"/>
    <w:rPr>
      <w:color w:val="0000FF"/>
      <w:u w:val="single"/>
    </w:rPr>
  </w:style>
  <w:style w:type="paragraph" w:customStyle="1" w:styleId="ac">
    <w:name w:val="Знак Знак Знак 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F34E47"/>
    <w:rPr>
      <w:rFonts w:eastAsia="Times New Roman" w:cs="Calibri"/>
      <w:sz w:val="22"/>
      <w:szCs w:val="22"/>
    </w:rPr>
  </w:style>
  <w:style w:type="paragraph" w:styleId="ae">
    <w:name w:val="List Paragraph"/>
    <w:basedOn w:val="a"/>
    <w:uiPriority w:val="99"/>
    <w:qFormat/>
    <w:rsid w:val="009422FE"/>
    <w:pPr>
      <w:ind w:left="720"/>
    </w:pPr>
  </w:style>
  <w:style w:type="paragraph" w:customStyle="1" w:styleId="21">
    <w:name w:val="Знак2"/>
    <w:basedOn w:val="a"/>
    <w:uiPriority w:val="99"/>
    <w:rsid w:val="00D85E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rsid w:val="002D0EAA"/>
    <w:pPr>
      <w:widowControl w:val="0"/>
      <w:ind w:right="-1050" w:firstLine="72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locked/>
    <w:rsid w:val="002D0EA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0865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 Знак Знак"/>
    <w:basedOn w:val="a"/>
    <w:uiPriority w:val="99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353D98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353D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34655C"/>
    <w:pPr>
      <w:suppressAutoHyphens/>
      <w:spacing w:after="120"/>
      <w:ind w:left="283"/>
    </w:pPr>
    <w:rPr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09197">
                              <w:marLeft w:val="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09199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SPB;n=110154;fld=134;dst=100712" TargetMode="External"/><Relationship Id="rId18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SPB;n=110154;fld=134;dst=100007" TargetMode="External"/><Relationship Id="rId17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418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SPB;n=110154;fld=134;dst=102778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SPB;n=110154;fld=134;dst=100278" TargetMode="External"/><Relationship Id="rId19" Type="http://schemas.openxmlformats.org/officeDocument/2006/relationships/hyperlink" Target="file:///D:\Temp\7zO4DC1C147\30_187%20&#1086;&#1090;%2015.12.2021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PB;n=110154;fld=134;dst=100256" TargetMode="External"/><Relationship Id="rId14" Type="http://schemas.openxmlformats.org/officeDocument/2006/relationships/hyperlink" Target="consultantplus://offline/main?base=SPB;n=110154;fld=134;dst=10179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81816-6EF0-4B88-A90B-A2AADD0C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6659</TotalTime>
  <Pages>14</Pages>
  <Words>4352</Words>
  <Characters>24808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Киселева Ирина Петровна</cp:lastModifiedBy>
  <cp:revision>545</cp:revision>
  <cp:lastPrinted>2022-11-10T07:31:00Z</cp:lastPrinted>
  <dcterms:created xsi:type="dcterms:W3CDTF">2011-10-27T07:18:00Z</dcterms:created>
  <dcterms:modified xsi:type="dcterms:W3CDTF">2022-11-10T07:32:00Z</dcterms:modified>
</cp:coreProperties>
</file>